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15038" w:type="dxa"/>
        <w:tblLayout w:type="fixed"/>
        <w:tblLook w:val="04A0" w:firstRow="1" w:lastRow="0" w:firstColumn="1" w:lastColumn="0" w:noHBand="0" w:noVBand="1"/>
      </w:tblPr>
      <w:tblGrid>
        <w:gridCol w:w="740"/>
        <w:gridCol w:w="8120"/>
        <w:gridCol w:w="83"/>
        <w:gridCol w:w="1757"/>
        <w:gridCol w:w="85"/>
        <w:gridCol w:w="1855"/>
        <w:gridCol w:w="130"/>
        <w:gridCol w:w="2268"/>
      </w:tblGrid>
      <w:tr w:rsidR="00725FCC" w:rsidRPr="00DA7F3A" w:rsidTr="00C85B03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2A7B96" w:rsidRDefault="00725FCC" w:rsidP="00C8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2A7B96" w:rsidRDefault="00725FCC" w:rsidP="00C8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2A7B96" w:rsidRDefault="00725FCC" w:rsidP="00C8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DA7F3A" w:rsidRDefault="00725FCC" w:rsidP="002A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3</w:t>
            </w:r>
          </w:p>
        </w:tc>
      </w:tr>
      <w:tr w:rsidR="00725FCC" w:rsidRPr="00DA7F3A" w:rsidTr="00C85B03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DA7F3A" w:rsidRDefault="00725FCC" w:rsidP="00C8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DA7F3A" w:rsidRDefault="00725FCC" w:rsidP="00C8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DA7F3A" w:rsidRDefault="00725FCC" w:rsidP="00C8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DA7F3A" w:rsidRDefault="00725FCC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FCC" w:rsidRPr="00DA7F3A" w:rsidTr="00C85B03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DA7F3A" w:rsidRDefault="00725FCC" w:rsidP="00C8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DA7F3A" w:rsidRDefault="00725FCC" w:rsidP="00C8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DA7F3A" w:rsidRDefault="00725FCC" w:rsidP="00C8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DA7F3A" w:rsidRDefault="00725FCC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FCC" w:rsidRPr="00DA7F3A" w:rsidTr="00C85B03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DA7F3A" w:rsidRDefault="00725FCC" w:rsidP="00C8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DA7F3A" w:rsidRDefault="00725FCC" w:rsidP="00C8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DA7F3A" w:rsidRDefault="00725FCC" w:rsidP="00C8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DA7F3A" w:rsidRDefault="00725FCC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FCC" w:rsidRPr="00DA7F3A" w:rsidTr="00C85B03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DA7F3A" w:rsidRDefault="00725FCC" w:rsidP="00C8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DA7F3A" w:rsidRDefault="00725FCC" w:rsidP="00C8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DA7F3A" w:rsidRDefault="00725FCC" w:rsidP="00C8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DA7F3A" w:rsidRDefault="00725FCC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FCC" w:rsidRPr="00DA7F3A" w:rsidTr="00C85B03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DA7F3A" w:rsidRDefault="00725FCC" w:rsidP="00C8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DA7F3A" w:rsidRDefault="00725FCC" w:rsidP="00C8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DA7F3A" w:rsidRDefault="00725FCC" w:rsidP="00C8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DA7F3A" w:rsidRDefault="00725FCC" w:rsidP="00C8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DA7F3A" w:rsidRDefault="00725FCC" w:rsidP="00C8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FCC" w:rsidRPr="00DA7F3A" w:rsidTr="00570D06">
        <w:trPr>
          <w:trHeight w:val="397"/>
        </w:trPr>
        <w:tc>
          <w:tcPr>
            <w:tcW w:w="150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DA7F3A" w:rsidRDefault="00725FCC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</w:tc>
      </w:tr>
      <w:tr w:rsidR="00725FCC" w:rsidRPr="00DA7F3A" w:rsidTr="00C85B03">
        <w:trPr>
          <w:trHeight w:val="315"/>
        </w:trPr>
        <w:tc>
          <w:tcPr>
            <w:tcW w:w="150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DA7F3A" w:rsidRDefault="00725FCC" w:rsidP="0057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степени выполнения контрольных событий </w:t>
            </w:r>
            <w:r w:rsidR="00075333" w:rsidRPr="00DA7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</w:t>
            </w:r>
            <w:r w:rsidRPr="00DA7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 </w:t>
            </w:r>
            <w:r w:rsidR="00075333" w:rsidRPr="00DA7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города-курорта Пятигорска</w:t>
            </w:r>
            <w:r w:rsidRPr="00DA7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20</w:t>
            </w:r>
            <w:r w:rsidR="00570D06" w:rsidRPr="00DA7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DA7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725FCC" w:rsidRPr="00DA7F3A" w:rsidTr="002A7B96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DA7F3A" w:rsidRDefault="00725FCC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DA7F3A" w:rsidRDefault="00725FCC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DA7F3A" w:rsidRDefault="00725FCC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DA7F3A" w:rsidRDefault="00725FCC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FCC" w:rsidRPr="00DA7F3A" w:rsidRDefault="00725FCC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5FCC" w:rsidRPr="00DA7F3A" w:rsidTr="002A7B96">
        <w:trPr>
          <w:trHeight w:val="130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CC" w:rsidRPr="00DA7F3A" w:rsidRDefault="00725FCC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CC" w:rsidRPr="00DA7F3A" w:rsidRDefault="00725FCC" w:rsidP="0039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396858" w:rsidRPr="00DA7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r w:rsidRPr="00DA7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ной программы, контрольных событий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CC" w:rsidRPr="00DA7F3A" w:rsidRDefault="009B4C71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контрольных</w:t>
            </w:r>
            <w:r w:rsidR="00725FCC" w:rsidRPr="00DA7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событий, всего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CC" w:rsidRPr="00DA7F3A" w:rsidRDefault="00725FCC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выполненных контрольных событий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CC" w:rsidRPr="00DA7F3A" w:rsidRDefault="00725FCC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невыполненных контрольных событий</w:t>
            </w:r>
          </w:p>
        </w:tc>
      </w:tr>
      <w:tr w:rsidR="00725FCC" w:rsidRPr="00DA7F3A" w:rsidTr="002A7B96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FCC" w:rsidRPr="00DA7F3A" w:rsidRDefault="00725FCC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FCC" w:rsidRPr="00DA7F3A" w:rsidRDefault="00725FCC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FCC" w:rsidRPr="00DA7F3A" w:rsidRDefault="00725FCC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FCC" w:rsidRPr="00DA7F3A" w:rsidRDefault="00725FCC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FCC" w:rsidRPr="00DA7F3A" w:rsidRDefault="00725FCC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</w:p>
        </w:tc>
      </w:tr>
      <w:tr w:rsidR="00725FCC" w:rsidRPr="00DA7F3A" w:rsidTr="002A7B96">
        <w:trPr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FCC" w:rsidRPr="00DA7F3A" w:rsidRDefault="00725FCC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FCC" w:rsidRPr="00DA7F3A" w:rsidRDefault="00725FCC" w:rsidP="00C8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по программам: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CC" w:rsidRPr="00DA7F3A" w:rsidRDefault="007B37E4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CC" w:rsidRPr="00DA7F3A" w:rsidRDefault="007B37E4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CC" w:rsidRPr="00DA7F3A" w:rsidRDefault="007B37E4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725FCC" w:rsidRPr="00DA7F3A" w:rsidTr="002A7B96">
        <w:trPr>
          <w:trHeight w:val="3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FCC" w:rsidRPr="00DA7F3A" w:rsidRDefault="00725FCC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FCC" w:rsidRPr="00DA7F3A" w:rsidRDefault="00725FCC" w:rsidP="00C8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CC" w:rsidRPr="00DA7F3A" w:rsidRDefault="00725FCC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CC" w:rsidRPr="00DA7F3A" w:rsidRDefault="00725FCC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CC" w:rsidRPr="00DA7F3A" w:rsidRDefault="00725FCC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755D" w:rsidRPr="00DA7F3A" w:rsidTr="002A7B96">
        <w:trPr>
          <w:trHeight w:val="22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55D" w:rsidRPr="00DA7F3A" w:rsidRDefault="002F755D" w:rsidP="00C8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55D" w:rsidRPr="00DA7F3A" w:rsidRDefault="002F755D" w:rsidP="00C8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55D" w:rsidRPr="00DA7F3A" w:rsidRDefault="002F755D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55D" w:rsidRPr="00DA7F3A" w:rsidRDefault="002F755D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55D" w:rsidRPr="00DA7F3A" w:rsidRDefault="002F755D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755D" w:rsidRPr="00DA7F3A" w:rsidTr="002A7B96">
        <w:trPr>
          <w:trHeight w:val="7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55D" w:rsidRPr="00DA7F3A" w:rsidRDefault="002F755D" w:rsidP="002F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55D" w:rsidRPr="00DA7F3A" w:rsidRDefault="00075333" w:rsidP="00DB7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города-курорта Пятигорска </w:t>
            </w:r>
            <w:r w:rsidR="00DB7B24"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Развитие образования</w:t>
            </w:r>
            <w:r w:rsidR="00DB7B24"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55D" w:rsidRPr="00DA7F3A" w:rsidRDefault="003E5522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55D" w:rsidRPr="00DA7F3A" w:rsidRDefault="003E5522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55D" w:rsidRPr="00DA7F3A" w:rsidRDefault="003E5522" w:rsidP="00D4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E5522" w:rsidRPr="00DA7F3A" w:rsidTr="00BA47B3">
        <w:trPr>
          <w:trHeight w:val="22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522" w:rsidRPr="00DA7F3A" w:rsidRDefault="003E5522" w:rsidP="003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522" w:rsidRPr="00DA7F3A" w:rsidRDefault="003E5522" w:rsidP="003E5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невыполненное контрольное событие 24:</w:t>
            </w:r>
          </w:p>
          <w:p w:rsidR="003E5522" w:rsidRPr="00DA7F3A" w:rsidRDefault="003E5522" w:rsidP="003E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Принято участие победителей и призеров регионального этапа Всероссийской олимпиады школьников в заключительном этапе</w:t>
            </w:r>
          </w:p>
        </w:tc>
      </w:tr>
      <w:tr w:rsidR="003E5522" w:rsidRPr="00DA7F3A" w:rsidTr="003139C0">
        <w:trPr>
          <w:trHeight w:val="22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522" w:rsidRPr="00DA7F3A" w:rsidRDefault="003E5522" w:rsidP="003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522" w:rsidRPr="00DA7F3A" w:rsidRDefault="003E5522" w:rsidP="003E5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причина невыполнения контрольного события 24:</w:t>
            </w:r>
          </w:p>
          <w:p w:rsidR="003E5522" w:rsidRPr="00DA7F3A" w:rsidRDefault="003E5522" w:rsidP="003E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Приказом министерства просвещения Российской Федерации от 28.04.2020 г. № 189 заключительный этап Всероссийской олимпиады школьников был отменен</w:t>
            </w:r>
          </w:p>
        </w:tc>
      </w:tr>
      <w:tr w:rsidR="003E5522" w:rsidRPr="00DA7F3A" w:rsidTr="00801F88">
        <w:trPr>
          <w:trHeight w:val="22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522" w:rsidRPr="00DA7F3A" w:rsidRDefault="003E5522" w:rsidP="003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522" w:rsidRPr="00DA7F3A" w:rsidRDefault="003E5522" w:rsidP="003E5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невыполненное контрольное событие 28:</w:t>
            </w:r>
          </w:p>
          <w:p w:rsidR="003E5522" w:rsidRPr="00DA7F3A" w:rsidRDefault="003E5522" w:rsidP="003E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Принято участие учащихся в Общероссийской новогодней елке г. Москва</w:t>
            </w:r>
          </w:p>
        </w:tc>
      </w:tr>
      <w:tr w:rsidR="003E5522" w:rsidRPr="00DA7F3A" w:rsidTr="00566033">
        <w:trPr>
          <w:trHeight w:val="22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522" w:rsidRPr="00DA7F3A" w:rsidRDefault="003E5522" w:rsidP="003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522" w:rsidRPr="00DA7F3A" w:rsidRDefault="003E5522" w:rsidP="003E5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причина невыполнения контрольного события 28:</w:t>
            </w:r>
          </w:p>
          <w:p w:rsidR="003E5522" w:rsidRPr="00DA7F3A" w:rsidRDefault="003E5522" w:rsidP="003E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не исполнено</w:t>
            </w:r>
            <w:r w:rsidR="003F7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DA7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связи со сложной эпидемиологической обстановкой общероссийская новогодняя ёлка в Государственном Кремлёвском Дворце не проводилась.</w:t>
            </w:r>
          </w:p>
        </w:tc>
      </w:tr>
      <w:tr w:rsidR="003E5522" w:rsidRPr="00DA7F3A" w:rsidTr="008C2352">
        <w:trPr>
          <w:trHeight w:val="22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522" w:rsidRPr="00DA7F3A" w:rsidRDefault="003E5522" w:rsidP="003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522" w:rsidRPr="00DA7F3A" w:rsidRDefault="003E5522" w:rsidP="003E5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невыполненное контрольное событие 31:</w:t>
            </w:r>
          </w:p>
          <w:p w:rsidR="003E5522" w:rsidRPr="00DA7F3A" w:rsidRDefault="003E5522" w:rsidP="003E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 ремонт учреждений. Подписаны акты выполненных работ по текущему и капитальному ремонту общеобразовательных учреждений</w:t>
            </w:r>
          </w:p>
        </w:tc>
      </w:tr>
      <w:tr w:rsidR="003E5522" w:rsidRPr="00DA7F3A" w:rsidTr="00F23694">
        <w:trPr>
          <w:trHeight w:val="22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522" w:rsidRPr="00DA7F3A" w:rsidRDefault="003E5522" w:rsidP="003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522" w:rsidRPr="00DA7F3A" w:rsidRDefault="003E5522" w:rsidP="003E5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причина невыполнения контрольного события 31:</w:t>
            </w:r>
          </w:p>
          <w:p w:rsidR="003E5522" w:rsidRPr="00DA7F3A" w:rsidRDefault="003E5522" w:rsidP="003E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не выполнено. Капитальный ремонт кровли в образовательных учреждениях проведен не был, так как соглашение с министерством образования Ставропольского края о предоставлении субсидии на вышеуказанные цели было расторгнуто</w:t>
            </w:r>
          </w:p>
        </w:tc>
      </w:tr>
      <w:tr w:rsidR="003E5522" w:rsidRPr="00DA7F3A" w:rsidTr="00884CD6">
        <w:trPr>
          <w:trHeight w:val="22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522" w:rsidRPr="00DA7F3A" w:rsidRDefault="003E5522" w:rsidP="003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522" w:rsidRPr="00DA7F3A" w:rsidRDefault="003E5522" w:rsidP="003E5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невыполненное контрольное событие 34:</w:t>
            </w:r>
          </w:p>
          <w:p w:rsidR="003E5522" w:rsidRPr="00DA7F3A" w:rsidRDefault="003E5522" w:rsidP="003E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реконструкции гимназии № 11</w:t>
            </w:r>
          </w:p>
        </w:tc>
      </w:tr>
      <w:tr w:rsidR="003E5522" w:rsidRPr="00DA7F3A" w:rsidTr="00002A6A">
        <w:trPr>
          <w:trHeight w:val="22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522" w:rsidRPr="00DA7F3A" w:rsidRDefault="003E5522" w:rsidP="003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522" w:rsidRPr="00DA7F3A" w:rsidRDefault="003E5522" w:rsidP="003E5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причина невыполнения контрольного события 34:</w:t>
            </w:r>
          </w:p>
          <w:p w:rsidR="003E5522" w:rsidRPr="00DA7F3A" w:rsidRDefault="003E5522" w:rsidP="003E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не выполнено. Завершение реконструкции здания запланировано к апрелю 2021 года</w:t>
            </w:r>
          </w:p>
        </w:tc>
      </w:tr>
      <w:tr w:rsidR="009915D6" w:rsidRPr="00DA7F3A" w:rsidTr="00002A6A">
        <w:trPr>
          <w:trHeight w:val="22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5D6" w:rsidRPr="00DA7F3A" w:rsidRDefault="009915D6" w:rsidP="003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5D6" w:rsidRPr="00DA7F3A" w:rsidRDefault="009915D6" w:rsidP="003E5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E5522" w:rsidRPr="00DA7F3A" w:rsidTr="002A7B96">
        <w:trPr>
          <w:trHeight w:val="63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22" w:rsidRPr="00DA7F3A" w:rsidRDefault="003E5522" w:rsidP="003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522" w:rsidRPr="00DA7F3A" w:rsidRDefault="003E5522" w:rsidP="003E5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города-курорта Пятигорска «Социальная поддержка граждан»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22" w:rsidRPr="00DA7F3A" w:rsidRDefault="00B2523A" w:rsidP="003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22" w:rsidRPr="00DA7F3A" w:rsidRDefault="00B2523A" w:rsidP="003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22" w:rsidRPr="00DA7F3A" w:rsidRDefault="00B2523A" w:rsidP="003E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31564" w:rsidRPr="00DA7F3A" w:rsidTr="008C2EEF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64" w:rsidRPr="00DA7F3A" w:rsidRDefault="00331564" w:rsidP="0033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64" w:rsidRPr="00DA7F3A" w:rsidRDefault="00331564" w:rsidP="00331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невыполненное контрольное событие 45:</w:t>
            </w:r>
          </w:p>
          <w:p w:rsidR="00331564" w:rsidRPr="00DA7F3A" w:rsidRDefault="00A40559" w:rsidP="00331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сверки реестров отдельных категорий граждан, имеющих право на приобретение льготного месячного проездного билета для проезда в городском пассажирском автобусном транспорте, по мере их поступления, и формирование акта сверки</w:t>
            </w:r>
          </w:p>
        </w:tc>
      </w:tr>
      <w:tr w:rsidR="00331564" w:rsidRPr="00DA7F3A" w:rsidTr="00D40D5A">
        <w:trPr>
          <w:trHeight w:val="225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64" w:rsidRPr="00DA7F3A" w:rsidRDefault="00331564" w:rsidP="0033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64" w:rsidRPr="00DA7F3A" w:rsidRDefault="00331564" w:rsidP="00331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причина невы</w:t>
            </w:r>
            <w:r w:rsidR="00A40559"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полнения контрольного события </w:t>
            </w: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A40559"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331564" w:rsidRPr="00DA7F3A" w:rsidRDefault="00A40559" w:rsidP="00D40D5A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A7F3A">
              <w:rPr>
                <w:color w:val="000000"/>
                <w:sz w:val="28"/>
                <w:szCs w:val="28"/>
              </w:rPr>
              <w:t>Сверки реестров отдельных категорий граждан, имеющих право на приобретение льготного месячного проездного билета для проезда в городском пассажирском автобусном транспорте, не проводились в связи с тем, что реестры отдельных категорий граждан, имеющих право на приобретение льготного месячного проездного билета для проезда в городском пассажирском автобусном транспорте, не предоставлялись</w:t>
            </w:r>
            <w:r w:rsidR="00D40D5A">
              <w:rPr>
                <w:color w:val="000000"/>
                <w:sz w:val="28"/>
                <w:szCs w:val="28"/>
              </w:rPr>
              <w:t xml:space="preserve">. </w:t>
            </w:r>
            <w:r w:rsidR="00D40D5A" w:rsidRPr="00DB5DD9">
              <w:rPr>
                <w:bCs/>
                <w:sz w:val="28"/>
                <w:szCs w:val="28"/>
              </w:rPr>
              <w:t xml:space="preserve">В 2020 году </w:t>
            </w:r>
            <w:r w:rsidR="00D40D5A">
              <w:rPr>
                <w:bCs/>
                <w:sz w:val="28"/>
                <w:szCs w:val="28"/>
              </w:rPr>
              <w:t>транспортные предприятия, осуществляющие перевозк</w:t>
            </w:r>
            <w:r w:rsidR="00D40D5A">
              <w:rPr>
                <w:bCs/>
                <w:sz w:val="28"/>
                <w:szCs w:val="28"/>
              </w:rPr>
              <w:t>и</w:t>
            </w:r>
            <w:r w:rsidR="00D40D5A">
              <w:rPr>
                <w:bCs/>
                <w:sz w:val="28"/>
                <w:szCs w:val="28"/>
              </w:rPr>
              <w:t xml:space="preserve"> городским пассажирским автобусным транспортом льготных категорий граждан</w:t>
            </w:r>
            <w:r w:rsidR="00D40D5A">
              <w:rPr>
                <w:bCs/>
                <w:sz w:val="28"/>
                <w:szCs w:val="28"/>
              </w:rPr>
              <w:t>,</w:t>
            </w:r>
            <w:r w:rsidR="00D40D5A" w:rsidRPr="00DB5DD9">
              <w:rPr>
                <w:bCs/>
                <w:sz w:val="28"/>
                <w:szCs w:val="28"/>
              </w:rPr>
              <w:t xml:space="preserve"> не обращались в администрацию города Пятигорска за предоставлением субсидии.</w:t>
            </w:r>
            <w:r w:rsidR="00D40D5A" w:rsidRPr="00DA7F3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40559" w:rsidRPr="00DA7F3A" w:rsidTr="00AD280B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559" w:rsidRPr="00DA7F3A" w:rsidRDefault="00A40559" w:rsidP="00A4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559" w:rsidRPr="00DA7F3A" w:rsidRDefault="00A40559" w:rsidP="00A40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невыполненное контрольное событие 46:</w:t>
            </w:r>
          </w:p>
          <w:p w:rsidR="00A40559" w:rsidRPr="00DA7F3A" w:rsidRDefault="00A40559" w:rsidP="00A4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сверки реестров участников (инвалидов) ВОВ, имеющих право бесплатного (льготного) проезда в городском автобусном транспорте, по мере их поступления, и формирование акта сверки</w:t>
            </w:r>
          </w:p>
        </w:tc>
      </w:tr>
      <w:tr w:rsidR="00A40559" w:rsidRPr="00DA7F3A" w:rsidTr="00325015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559" w:rsidRPr="00DA7F3A" w:rsidRDefault="00A40559" w:rsidP="00A4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559" w:rsidRPr="00DA7F3A" w:rsidRDefault="00A40559" w:rsidP="00A40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причина невыполнения контрольного события 46:</w:t>
            </w:r>
          </w:p>
          <w:p w:rsidR="00A40559" w:rsidRPr="00DA7F3A" w:rsidRDefault="00A40559" w:rsidP="00D40D5A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A7F3A">
              <w:rPr>
                <w:color w:val="000000"/>
                <w:sz w:val="28"/>
                <w:szCs w:val="28"/>
              </w:rPr>
              <w:t>Сверки реестров участников (инвалидов) ВОВ, имеющих право бесплатного (льготного) проезда в городском автобусном транспорте, не проводились в связи с тем, что реестры участников (инвалидов) ВОВ, имеющих право бес</w:t>
            </w:r>
            <w:r w:rsidRPr="00DA7F3A">
              <w:rPr>
                <w:color w:val="000000"/>
                <w:sz w:val="28"/>
                <w:szCs w:val="28"/>
              </w:rPr>
              <w:lastRenderedPageBreak/>
              <w:t>платного (льготного) проезда в городском автобусном транспорте не предоставлялись</w:t>
            </w:r>
            <w:r w:rsidR="00D40D5A">
              <w:rPr>
                <w:color w:val="000000"/>
                <w:sz w:val="28"/>
                <w:szCs w:val="28"/>
              </w:rPr>
              <w:t xml:space="preserve">. </w:t>
            </w:r>
            <w:r w:rsidR="00D40D5A" w:rsidRPr="00DB5DD9">
              <w:rPr>
                <w:bCs/>
                <w:sz w:val="28"/>
                <w:szCs w:val="28"/>
              </w:rPr>
              <w:t>В 2020 году транспортные предпри</w:t>
            </w:r>
            <w:r w:rsidR="00D40D5A">
              <w:rPr>
                <w:bCs/>
                <w:sz w:val="28"/>
                <w:szCs w:val="28"/>
              </w:rPr>
              <w:t>ятия, осуществляющие перевозки</w:t>
            </w:r>
            <w:r w:rsidR="00D40D5A" w:rsidRPr="00DB5DD9">
              <w:rPr>
                <w:bCs/>
                <w:sz w:val="28"/>
                <w:szCs w:val="28"/>
              </w:rPr>
              <w:t xml:space="preserve"> </w:t>
            </w:r>
            <w:r w:rsidR="00D40D5A">
              <w:rPr>
                <w:bCs/>
                <w:sz w:val="28"/>
                <w:szCs w:val="28"/>
              </w:rPr>
              <w:t>городски</w:t>
            </w:r>
            <w:r w:rsidR="00D40D5A" w:rsidRPr="00DB5DD9">
              <w:rPr>
                <w:bCs/>
                <w:sz w:val="28"/>
                <w:szCs w:val="28"/>
              </w:rPr>
              <w:t xml:space="preserve">м </w:t>
            </w:r>
            <w:r w:rsidR="00D40D5A">
              <w:rPr>
                <w:bCs/>
                <w:sz w:val="28"/>
                <w:szCs w:val="28"/>
              </w:rPr>
              <w:t>автобусным транспортом</w:t>
            </w:r>
            <w:r w:rsidR="00D40D5A" w:rsidRPr="00DB5DD9">
              <w:rPr>
                <w:bCs/>
                <w:sz w:val="28"/>
                <w:szCs w:val="28"/>
              </w:rPr>
              <w:t xml:space="preserve"> </w:t>
            </w:r>
            <w:r w:rsidR="00D40D5A">
              <w:rPr>
                <w:bCs/>
                <w:sz w:val="28"/>
                <w:szCs w:val="28"/>
              </w:rPr>
              <w:t>участников (инвалидов) ВОВ</w:t>
            </w:r>
            <w:r w:rsidR="00D40D5A">
              <w:rPr>
                <w:bCs/>
                <w:sz w:val="28"/>
                <w:szCs w:val="28"/>
              </w:rPr>
              <w:t xml:space="preserve">, </w:t>
            </w:r>
            <w:r w:rsidR="00D40D5A" w:rsidRPr="00DB5DD9">
              <w:rPr>
                <w:bCs/>
                <w:sz w:val="28"/>
                <w:szCs w:val="28"/>
              </w:rPr>
              <w:t>не обращались в администрацию города Пятигорска за предоставлением субсидии.</w:t>
            </w:r>
            <w:r w:rsidR="00D40D5A" w:rsidRPr="00DA7F3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40559" w:rsidRPr="00DA7F3A" w:rsidTr="009E4A82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559" w:rsidRPr="00DA7F3A" w:rsidRDefault="00A40559" w:rsidP="00A4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559" w:rsidRPr="00DA7F3A" w:rsidRDefault="00A40559" w:rsidP="00A40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невыполненное контрольное событие 64:</w:t>
            </w:r>
          </w:p>
          <w:p w:rsidR="00A40559" w:rsidRPr="00DA7F3A" w:rsidRDefault="00A40559" w:rsidP="00A4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Заключение договора на предоставление субсидии по возмещению затрат, связанных с перевозкой инвалидов-колясочников и инвалидов Великой Отечественной войны в «Социальном такси»</w:t>
            </w:r>
          </w:p>
        </w:tc>
      </w:tr>
      <w:tr w:rsidR="00A40559" w:rsidRPr="00DA7F3A" w:rsidTr="006971F8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559" w:rsidRPr="00DA7F3A" w:rsidRDefault="00A40559" w:rsidP="00A4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559" w:rsidRPr="00DA7F3A" w:rsidRDefault="00A40559" w:rsidP="00A40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причина невыполнения контрольного события 64:</w:t>
            </w:r>
          </w:p>
          <w:p w:rsidR="00A40559" w:rsidRPr="00DA7F3A" w:rsidRDefault="00F36465" w:rsidP="00A4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связи с отсутствием заявлений, договор на предоставление субсидии по возмещению затрат, связанных с перевозкой инвалидов-колясочников и инвалидов Великой Отечественной войны в «Социальном такси», не заключался</w:t>
            </w:r>
          </w:p>
        </w:tc>
      </w:tr>
      <w:tr w:rsidR="009915D6" w:rsidRPr="00DA7F3A" w:rsidTr="006971F8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5D6" w:rsidRPr="00DA7F3A" w:rsidRDefault="009915D6" w:rsidP="00A4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5D6" w:rsidRPr="00DA7F3A" w:rsidRDefault="009915D6" w:rsidP="00A40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40559" w:rsidRPr="00DA7F3A" w:rsidTr="002A7B96">
        <w:trPr>
          <w:trHeight w:val="86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559" w:rsidRPr="00DA7F3A" w:rsidRDefault="00A40559" w:rsidP="00A4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559" w:rsidRPr="00DA7F3A" w:rsidRDefault="00A40559" w:rsidP="00A40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города-курорта Пятигорска «Развитие жилищно-коммунального хозяйства, градостроительства, строительства и архитектуры»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59" w:rsidRPr="00DA7F3A" w:rsidRDefault="00A40559" w:rsidP="00A4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59" w:rsidRPr="00DA7F3A" w:rsidRDefault="00A40559" w:rsidP="00A4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59" w:rsidRPr="00DA7F3A" w:rsidRDefault="00A40559" w:rsidP="00A4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40559" w:rsidRPr="00DA7F3A" w:rsidTr="002A7B96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59" w:rsidRPr="00DA7F3A" w:rsidRDefault="00A40559" w:rsidP="00A4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59" w:rsidRPr="00DA7F3A" w:rsidRDefault="00A40559" w:rsidP="00A4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59" w:rsidRPr="00DA7F3A" w:rsidRDefault="00A40559" w:rsidP="00A4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59" w:rsidRPr="00DA7F3A" w:rsidRDefault="00A40559" w:rsidP="00A4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59" w:rsidRPr="00DA7F3A" w:rsidRDefault="00A40559" w:rsidP="00A4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0559" w:rsidRPr="00DA7F3A" w:rsidTr="002A7B96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559" w:rsidRPr="00DA7F3A" w:rsidRDefault="00A40559" w:rsidP="00A4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559" w:rsidRPr="00DA7F3A" w:rsidRDefault="00A40559" w:rsidP="00A40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города-курорта Пятигорска «Молодежная политика»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59" w:rsidRPr="00DA7F3A" w:rsidRDefault="009B3BD3" w:rsidP="00A4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59" w:rsidRPr="00DA7F3A" w:rsidRDefault="009B3BD3" w:rsidP="00A4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59" w:rsidRPr="00DA7F3A" w:rsidRDefault="009B3BD3" w:rsidP="00A4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D3436" w:rsidRPr="00DA7F3A" w:rsidTr="0031790A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436" w:rsidRPr="00DA7F3A" w:rsidRDefault="006D3436" w:rsidP="00A4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436" w:rsidRPr="00DA7F3A" w:rsidRDefault="006D3436" w:rsidP="00A40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0559" w:rsidRPr="00DA7F3A" w:rsidTr="002A7B96">
        <w:trPr>
          <w:trHeight w:val="6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559" w:rsidRPr="00DA7F3A" w:rsidRDefault="00A40559" w:rsidP="00A4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559" w:rsidRPr="00DA7F3A" w:rsidRDefault="00A40559" w:rsidP="00A40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города-курорта Пятигорска «Сохранение и развитие культуры»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59" w:rsidRPr="00DA7F3A" w:rsidRDefault="009915D6" w:rsidP="00A4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59" w:rsidRPr="00DA7F3A" w:rsidRDefault="00A40559" w:rsidP="00A4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9915D6"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59" w:rsidRPr="00DA7F3A" w:rsidRDefault="009915D6" w:rsidP="00A4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915D6" w:rsidRPr="00DA7F3A" w:rsidTr="00BD14ED">
        <w:trPr>
          <w:trHeight w:val="6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5D6" w:rsidRPr="00DA7F3A" w:rsidRDefault="009915D6" w:rsidP="0099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5D6" w:rsidRPr="00DA7F3A" w:rsidRDefault="009915D6" w:rsidP="0099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невыполненное контрольное событие 38:</w:t>
            </w:r>
          </w:p>
          <w:p w:rsidR="009915D6" w:rsidRPr="00DA7F3A" w:rsidRDefault="009915D6" w:rsidP="00991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заключено соглашение о порядке и условиях предоставления субсидии бюджетным учреждениям </w:t>
            </w:r>
          </w:p>
          <w:p w:rsidR="009915D6" w:rsidRPr="00DA7F3A" w:rsidRDefault="009915D6" w:rsidP="0099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финансовое обеспечение выполнения муниципального задания на оказание муниципальных услуг (выполнение работ)</w:t>
            </w:r>
          </w:p>
        </w:tc>
      </w:tr>
      <w:tr w:rsidR="009915D6" w:rsidRPr="00DA7F3A" w:rsidTr="00D60035">
        <w:trPr>
          <w:trHeight w:val="6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5D6" w:rsidRPr="00DA7F3A" w:rsidRDefault="009915D6" w:rsidP="0099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5D6" w:rsidRPr="00DA7F3A" w:rsidRDefault="009915D6" w:rsidP="0099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причина невыполнения контрольного события 38:</w:t>
            </w:r>
          </w:p>
          <w:p w:rsidR="009915D6" w:rsidRPr="00DA7F3A" w:rsidRDefault="009915D6" w:rsidP="00D40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связи с принятым решением Правительства Ставропольского края, созданный музейный комплекс «Россия-</w:t>
            </w:r>
            <w:r w:rsidR="00D40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bookmarkStart w:id="0" w:name="_GoBack"/>
            <w:bookmarkEnd w:id="0"/>
            <w:r w:rsidRPr="00DA7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оя история» передан в собственность г. Ставрополь, соглашение о порядке и условиях предоставления субсидии бюджетным учреждениям на финансовое обеспечение выполнения муниципального задания на оказание муниципальных услуг (выполнение работ) не заключено</w:t>
            </w:r>
          </w:p>
        </w:tc>
      </w:tr>
      <w:tr w:rsidR="006D3436" w:rsidRPr="00DA7F3A" w:rsidTr="00397D99">
        <w:trPr>
          <w:trHeight w:val="30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436" w:rsidRPr="00DA7F3A" w:rsidRDefault="006D3436" w:rsidP="0099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436" w:rsidRPr="00DA7F3A" w:rsidRDefault="006D3436" w:rsidP="0099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915D6" w:rsidRPr="00DA7F3A" w:rsidTr="002A7B96">
        <w:trPr>
          <w:trHeight w:val="6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D6" w:rsidRPr="00DA7F3A" w:rsidRDefault="009915D6" w:rsidP="0099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D6" w:rsidRPr="00DA7F3A" w:rsidRDefault="009915D6" w:rsidP="0099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города-курорта Пятигорска «Экология и охрана окружающей среды»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6" w:rsidRPr="00DA7F3A" w:rsidRDefault="00E54129" w:rsidP="0099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6" w:rsidRPr="00DA7F3A" w:rsidRDefault="00E54129" w:rsidP="0099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6" w:rsidRPr="00DA7F3A" w:rsidRDefault="009915D6" w:rsidP="0099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D3436" w:rsidRPr="00DA7F3A" w:rsidTr="001B5B74">
        <w:trPr>
          <w:trHeight w:val="28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436" w:rsidRPr="00DA7F3A" w:rsidRDefault="006D3436" w:rsidP="0099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436" w:rsidRPr="00DA7F3A" w:rsidRDefault="006D3436" w:rsidP="0099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915D6" w:rsidRPr="00DA7F3A" w:rsidTr="002A7B96">
        <w:trPr>
          <w:trHeight w:val="6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D6" w:rsidRPr="00DA7F3A" w:rsidRDefault="009915D6" w:rsidP="0099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D6" w:rsidRPr="00DA7F3A" w:rsidRDefault="009915D6" w:rsidP="00991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города-курорта Пятигорска  «Развитие физической культуры и спорта»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6" w:rsidRPr="00DA7F3A" w:rsidRDefault="00E54129" w:rsidP="0099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6" w:rsidRPr="00DA7F3A" w:rsidRDefault="00E54129" w:rsidP="0099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D6" w:rsidRPr="00DA7F3A" w:rsidRDefault="00E54129" w:rsidP="0099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54129" w:rsidRPr="00DA7F3A" w:rsidTr="00820CF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129" w:rsidRPr="00DA7F3A" w:rsidRDefault="00E54129" w:rsidP="00E5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129" w:rsidRPr="00DA7F3A" w:rsidRDefault="00E54129" w:rsidP="00E5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невыполненное контрольное событие 4:</w:t>
            </w:r>
          </w:p>
          <w:p w:rsidR="00E54129" w:rsidRPr="00DA7F3A" w:rsidRDefault="00E54129" w:rsidP="00E5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Проведены спортивно-массовые мероприятия, соревнования, турниры среди команд производственных коллективов, учреждений и организаций города для участия в краевой спартакиаде трудящихся</w:t>
            </w:r>
          </w:p>
        </w:tc>
      </w:tr>
      <w:tr w:rsidR="00E54129" w:rsidRPr="00DA7F3A" w:rsidTr="00B35DE8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29" w:rsidRPr="00DA7F3A" w:rsidRDefault="00E54129" w:rsidP="00E5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29" w:rsidRPr="00DA7F3A" w:rsidRDefault="00E54129" w:rsidP="00E5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причина невыполнения контрольного события 4:</w:t>
            </w:r>
          </w:p>
          <w:p w:rsidR="00E54129" w:rsidRPr="00DA7F3A" w:rsidRDefault="00E54129" w:rsidP="00E5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связи с коронавирусной инфекцией мероприятия не проводились.</w:t>
            </w:r>
          </w:p>
        </w:tc>
      </w:tr>
      <w:tr w:rsidR="00E54129" w:rsidRPr="00DA7F3A" w:rsidTr="00756796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29" w:rsidRPr="00DA7F3A" w:rsidRDefault="00E54129" w:rsidP="00E5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29" w:rsidRPr="00DA7F3A" w:rsidRDefault="00E54129" w:rsidP="00E5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невыполненное контрольное событие 5:</w:t>
            </w:r>
          </w:p>
          <w:p w:rsidR="00E54129" w:rsidRPr="00DA7F3A" w:rsidRDefault="00E54129" w:rsidP="00E5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Организованы и проведены спортивные мероприятия для ветеранов спорта и инвалидов. Обеспечено их участие в краевых, республиканских и международных соревнованиях</w:t>
            </w:r>
          </w:p>
        </w:tc>
      </w:tr>
      <w:tr w:rsidR="00E54129" w:rsidRPr="00DA7F3A" w:rsidTr="0061153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29" w:rsidRPr="00DA7F3A" w:rsidRDefault="00E54129" w:rsidP="00E5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29" w:rsidRPr="00DA7F3A" w:rsidRDefault="00E54129" w:rsidP="00E5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причина невыполнения контрольного события 5:</w:t>
            </w:r>
          </w:p>
          <w:p w:rsidR="00E54129" w:rsidRPr="00DA7F3A" w:rsidRDefault="00E54129" w:rsidP="00E5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связи с коронавирусной инфекцией мероприятия не проводились.</w:t>
            </w:r>
          </w:p>
        </w:tc>
      </w:tr>
      <w:tr w:rsidR="00E54129" w:rsidRPr="00DA7F3A" w:rsidTr="00FC68B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29" w:rsidRPr="00DA7F3A" w:rsidRDefault="00E54129" w:rsidP="00E5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29" w:rsidRPr="00DA7F3A" w:rsidRDefault="00E54129" w:rsidP="00E5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4129" w:rsidRPr="00DA7F3A" w:rsidTr="002A7B96">
        <w:trPr>
          <w:trHeight w:val="9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129" w:rsidRPr="00DA7F3A" w:rsidRDefault="00E54129" w:rsidP="00E5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129" w:rsidRPr="00DA7F3A" w:rsidRDefault="00E54129" w:rsidP="00E5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города-курорта Пятигорска «Безопасный Пятигорск»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29" w:rsidRPr="00DA7F3A" w:rsidRDefault="00E54129" w:rsidP="007B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7B3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29" w:rsidRPr="00DA7F3A" w:rsidRDefault="00E54129" w:rsidP="007B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7B3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29" w:rsidRPr="00DA7F3A" w:rsidRDefault="00E54129" w:rsidP="00E5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D3436" w:rsidRPr="00DA7F3A" w:rsidTr="003148C0">
        <w:trPr>
          <w:trHeight w:val="36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436" w:rsidRPr="00DA7F3A" w:rsidRDefault="006D3436" w:rsidP="00E5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436" w:rsidRPr="00DA7F3A" w:rsidRDefault="006D3436" w:rsidP="00E5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54129" w:rsidRPr="00DA7F3A" w:rsidTr="002A7B96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129" w:rsidRPr="00DA7F3A" w:rsidRDefault="00E54129" w:rsidP="00E5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129" w:rsidRPr="00DA7F3A" w:rsidRDefault="00E54129" w:rsidP="00E5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города-курорта Пятигорска «Управление финансами»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29" w:rsidRPr="00DA7F3A" w:rsidRDefault="00E0621F" w:rsidP="00E5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29" w:rsidRPr="00DA7F3A" w:rsidRDefault="00E0621F" w:rsidP="00E5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29" w:rsidRPr="00DA7F3A" w:rsidRDefault="00E54129" w:rsidP="00E5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D3436" w:rsidRPr="00DA7F3A" w:rsidTr="007F72A4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436" w:rsidRPr="00DA7F3A" w:rsidRDefault="006D3436" w:rsidP="00E5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436" w:rsidRPr="00DA7F3A" w:rsidRDefault="006D3436" w:rsidP="00E5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4129" w:rsidRPr="00DA7F3A" w:rsidTr="002A7B96">
        <w:trPr>
          <w:trHeight w:val="73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129" w:rsidRPr="00DA7F3A" w:rsidRDefault="00E54129" w:rsidP="00E5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129" w:rsidRPr="00DA7F3A" w:rsidRDefault="00E54129" w:rsidP="00E54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города-курорта Пятигорска «Управление имуществом»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29" w:rsidRPr="00DA7F3A" w:rsidRDefault="00E0621F" w:rsidP="00E5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29" w:rsidRPr="00DA7F3A" w:rsidRDefault="00E0621F" w:rsidP="00E5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29" w:rsidRPr="00DA7F3A" w:rsidRDefault="00E0621F" w:rsidP="00E5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6D3436" w:rsidRPr="00DA7F3A" w:rsidTr="00935A58">
        <w:trPr>
          <w:trHeight w:val="12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36" w:rsidRPr="00DA7F3A" w:rsidRDefault="006D3436" w:rsidP="00E5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36" w:rsidRPr="00DA7F3A" w:rsidRDefault="006D3436" w:rsidP="00E5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54129" w:rsidRPr="00DA7F3A" w:rsidTr="002A7B96">
        <w:trPr>
          <w:trHeight w:val="73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129" w:rsidRPr="00DA7F3A" w:rsidRDefault="00E54129" w:rsidP="00E5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129" w:rsidRPr="00DA7F3A" w:rsidRDefault="00E54129" w:rsidP="00E5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29" w:rsidRPr="00DA7F3A" w:rsidRDefault="009D2ECF" w:rsidP="00E5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29" w:rsidRPr="00DA7F3A" w:rsidRDefault="009D2ECF" w:rsidP="00E5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29" w:rsidRPr="00DA7F3A" w:rsidRDefault="009D2ECF" w:rsidP="00E5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54129" w:rsidRPr="00DA7F3A" w:rsidTr="004810C1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129" w:rsidRPr="00DA7F3A" w:rsidRDefault="00E54129" w:rsidP="00E5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129" w:rsidRPr="00DA7F3A" w:rsidRDefault="00E54129" w:rsidP="00E5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невыполненное контрольное событие 3</w:t>
            </w:r>
            <w:r w:rsidR="009D2ECF"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E54129" w:rsidRPr="00DA7F3A" w:rsidRDefault="006D3436" w:rsidP="00E5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Зарегистрировано право собственности на бесхозяйные объекты инженерной инфраструктуры, выявленные в базовый период</w:t>
            </w:r>
          </w:p>
        </w:tc>
      </w:tr>
      <w:tr w:rsidR="00E54129" w:rsidRPr="00DA7F3A" w:rsidTr="00F441C6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29" w:rsidRPr="00DA7F3A" w:rsidRDefault="00E54129" w:rsidP="00E5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129" w:rsidRPr="00DA7F3A" w:rsidRDefault="00E54129" w:rsidP="00E5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причина невыполнения контрольного события 3</w:t>
            </w:r>
            <w:r w:rsidR="009D2ECF"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E54129" w:rsidRPr="00DA7F3A" w:rsidRDefault="006D3436" w:rsidP="00E5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отчетный период не было зарегистрировано право собственности на бесхозяйные объекты инженерной инфраструктуры в связи с тем, что по поставленным на учет как бесхозяйным объектам инженерной инфраструктуры в 2020 г. не наступил срок признания права муниципальной собственности. Ориентировочный срок признания права II полугодие 2021 г.</w:t>
            </w:r>
          </w:p>
        </w:tc>
      </w:tr>
      <w:tr w:rsidR="006D3436" w:rsidRPr="00DA7F3A" w:rsidTr="008731EF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436" w:rsidRPr="00DA7F3A" w:rsidRDefault="006D3436" w:rsidP="00E5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436" w:rsidRPr="00DA7F3A" w:rsidRDefault="006D3436" w:rsidP="00E5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4129" w:rsidRPr="00DA7F3A" w:rsidTr="002A7B96">
        <w:trPr>
          <w:trHeight w:val="96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129" w:rsidRPr="00DA7F3A" w:rsidRDefault="00E54129" w:rsidP="00E5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129" w:rsidRPr="00DA7F3A" w:rsidRDefault="00E54129" w:rsidP="00E5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города-курорта Пятигорска «Развитие транспортной системы и обеспечение безопасности дорожного движения»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29" w:rsidRPr="00DA7F3A" w:rsidRDefault="009E1E20" w:rsidP="00E5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29" w:rsidRPr="00DA7F3A" w:rsidRDefault="00E54129" w:rsidP="00E5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29" w:rsidRPr="00DA7F3A" w:rsidRDefault="009E1E20" w:rsidP="00E5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E1E20" w:rsidRPr="00DA7F3A" w:rsidTr="00154C70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E20" w:rsidRPr="00DA7F3A" w:rsidRDefault="009E1E20" w:rsidP="009E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E20" w:rsidRPr="00DA7F3A" w:rsidRDefault="009E1E20" w:rsidP="009E1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невыполненное контрольное событие </w:t>
            </w:r>
            <w:r w:rsidR="0048417B"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9E1E20" w:rsidRPr="00DA7F3A" w:rsidRDefault="0048417B" w:rsidP="009E1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проектов организации дорожного движения</w:t>
            </w:r>
          </w:p>
        </w:tc>
      </w:tr>
      <w:tr w:rsidR="009E1E20" w:rsidRPr="00DA7F3A" w:rsidTr="00724A02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E20" w:rsidRPr="008B594F" w:rsidRDefault="009E1E20" w:rsidP="009E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E20" w:rsidRPr="00CE2465" w:rsidRDefault="009E1E20" w:rsidP="009E1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2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причина невыполнения контрольного события </w:t>
            </w:r>
            <w:r w:rsidR="0048417B" w:rsidRPr="00CE2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CE2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9E1E20" w:rsidRPr="008B594F" w:rsidRDefault="007B37E4" w:rsidP="007B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E24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Денежные средства, предусмотренные на изготовление проектов организации дорожного движения были израсходованы на категорирование 4 мостов.</w:t>
            </w:r>
          </w:p>
        </w:tc>
      </w:tr>
      <w:tr w:rsidR="009E1E20" w:rsidRPr="00DA7F3A" w:rsidTr="00997A38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E20" w:rsidRPr="00DA7F3A" w:rsidRDefault="009E1E20" w:rsidP="009E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E20" w:rsidRPr="00DA7F3A" w:rsidRDefault="009E1E20" w:rsidP="009E1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невыполненное контрольное событие </w:t>
            </w:r>
            <w:r w:rsidR="0048417B"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9E1E20" w:rsidRPr="00DA7F3A" w:rsidRDefault="0048417B" w:rsidP="009E1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9E1E20" w:rsidRPr="00DA7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аключение договора на предоставление субсидии на возмещение затрат, возникающих в связи с осуществлением перевозки пассажиров к садово-огородническим участкам г. Пятигорска пассажирским автомобильным транспортом</w:t>
            </w:r>
          </w:p>
        </w:tc>
      </w:tr>
      <w:tr w:rsidR="009E1E20" w:rsidRPr="00DA7F3A" w:rsidTr="00505E3D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E20" w:rsidRPr="00DA7F3A" w:rsidRDefault="009E1E20" w:rsidP="009E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E20" w:rsidRPr="00DA7F3A" w:rsidRDefault="00E14509" w:rsidP="00484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145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причина невыполнения контрольного события </w:t>
            </w:r>
            <w:r w:rsidR="0048417B" w:rsidRPr="00DA7F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10:</w:t>
            </w:r>
          </w:p>
          <w:p w:rsidR="0048417B" w:rsidRPr="00DA7F3A" w:rsidRDefault="0048417B" w:rsidP="0048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2020 году </w:t>
            </w:r>
            <w:r w:rsidR="00F0726B" w:rsidRPr="00DA7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предприятия,</w:t>
            </w:r>
            <w:r w:rsidRPr="00DA7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осуществляющие </w:t>
            </w:r>
            <w:r w:rsidR="00F0726B" w:rsidRPr="00DA7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перевозки пассажиров к садово-огородническим участкам г. Пятигорска пассажирским автомобильным транспортом не</w:t>
            </w:r>
            <w:r w:rsidRPr="00DA7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обращались в администрацию города Пятигорска за предоставлением субсидии.</w:t>
            </w:r>
          </w:p>
        </w:tc>
      </w:tr>
      <w:tr w:rsidR="009E1E20" w:rsidRPr="00DA7F3A" w:rsidTr="00C10241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E20" w:rsidRPr="00DA7F3A" w:rsidRDefault="009E1E20" w:rsidP="009E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E20" w:rsidRPr="00DA7F3A" w:rsidRDefault="009E1E20" w:rsidP="009E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1E20" w:rsidRPr="00DA7F3A" w:rsidTr="002A7B96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E20" w:rsidRPr="00DA7F3A" w:rsidRDefault="009E1E20" w:rsidP="009E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E20" w:rsidRPr="00DA7F3A" w:rsidRDefault="009E1E20" w:rsidP="009E1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20" w:rsidRPr="00DA7F3A" w:rsidRDefault="00BE380D" w:rsidP="009E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20" w:rsidRPr="00DA7F3A" w:rsidRDefault="009E1E20" w:rsidP="009E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BE380D"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20" w:rsidRPr="00DA7F3A" w:rsidRDefault="00BE380D" w:rsidP="009E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E1E20" w:rsidRPr="00DA7F3A" w:rsidTr="00935D72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E20" w:rsidRPr="00DA7F3A" w:rsidRDefault="009E1E20" w:rsidP="009E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E20" w:rsidRPr="00DA7F3A" w:rsidRDefault="009E1E20" w:rsidP="009E1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невыполненное контрольное событие </w:t>
            </w:r>
            <w:r w:rsidR="0094433F"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9E1E20" w:rsidRPr="00DA7F3A" w:rsidRDefault="0094433F" w:rsidP="009E1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Организованы приемы граждан по личным вопросам Главой города Пятигорска, заместителями главы администрации города Пятигорска по вопросам, отнесенным к их компетенции</w:t>
            </w:r>
          </w:p>
        </w:tc>
      </w:tr>
      <w:tr w:rsidR="009E1E20" w:rsidRPr="00DA7F3A" w:rsidTr="00FB1DC9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E20" w:rsidRPr="00DA7F3A" w:rsidRDefault="009E1E20" w:rsidP="009E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E20" w:rsidRPr="00DA7F3A" w:rsidRDefault="009E1E20" w:rsidP="009E1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причина невыполнения контрольного события </w:t>
            </w:r>
            <w:r w:rsidR="0094433F"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9E1E20" w:rsidRPr="00DA7F3A" w:rsidRDefault="0094433F" w:rsidP="00944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 связи с необходимостью принятия мер по нераспространению новой коронавирусной инфекции COVID-19 с        26 марта по 21 августа 2020 года </w:t>
            </w:r>
            <w:r w:rsidR="003F7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был </w:t>
            </w:r>
            <w:r w:rsidRPr="00DA7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ограничен доступ посетителей в здание администрации города, личные приемы не организовывались</w:t>
            </w:r>
          </w:p>
        </w:tc>
      </w:tr>
      <w:tr w:rsidR="0094433F" w:rsidRPr="00DA7F3A" w:rsidTr="00FB1DC9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33F" w:rsidRPr="00DA7F3A" w:rsidRDefault="0094433F" w:rsidP="0094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33F" w:rsidRPr="00DA7F3A" w:rsidRDefault="0094433F" w:rsidP="00944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невыполненное контрольное событие 7:</w:t>
            </w:r>
          </w:p>
          <w:p w:rsidR="0094433F" w:rsidRPr="00DA7F3A" w:rsidRDefault="00BE380D" w:rsidP="00944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разъяснению руководителям предприятий и учреждений города-курорта Пятигорска, обладающими правами юридического лица, об ответственности, предусмотренной законодательством Российской Федерации об ответственности по совершению коррупционных преступлений, предусмотренные законодательством Российской Федерации проведены</w:t>
            </w:r>
          </w:p>
        </w:tc>
      </w:tr>
      <w:tr w:rsidR="0094433F" w:rsidRPr="00DA7F3A" w:rsidTr="00FB1DC9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33F" w:rsidRPr="00DA7F3A" w:rsidRDefault="0094433F" w:rsidP="0094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33F" w:rsidRPr="00DA7F3A" w:rsidRDefault="0094433F" w:rsidP="00944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причина невыполнения контрольного события 7:</w:t>
            </w:r>
          </w:p>
          <w:p w:rsidR="0094433F" w:rsidRPr="00DA7F3A" w:rsidRDefault="00BE380D" w:rsidP="00BE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связи с необходимостью принятия мер по нераспространению новой коронавирусной инфекции COVID-19 было проведено 2 мероприятия из 4-х запланированных</w:t>
            </w:r>
          </w:p>
        </w:tc>
      </w:tr>
      <w:tr w:rsidR="0094433F" w:rsidRPr="00DA7F3A" w:rsidTr="002A7B96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33F" w:rsidRPr="00DA7F3A" w:rsidRDefault="0094433F" w:rsidP="0094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33F" w:rsidRPr="00DA7F3A" w:rsidRDefault="0094433F" w:rsidP="00944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3F" w:rsidRPr="00DA7F3A" w:rsidRDefault="0094433F" w:rsidP="0094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3F" w:rsidRPr="00DA7F3A" w:rsidRDefault="0094433F" w:rsidP="0094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3F" w:rsidRPr="00DA7F3A" w:rsidRDefault="0094433F" w:rsidP="0094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433F" w:rsidRPr="002A7B96" w:rsidTr="002A7B96">
        <w:trPr>
          <w:trHeight w:val="5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3F" w:rsidRPr="00DA7F3A" w:rsidRDefault="0094433F" w:rsidP="0094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3F" w:rsidRPr="00DA7F3A" w:rsidRDefault="0094433F" w:rsidP="00944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города-курорта Пятигорска «Формирование современной городской среды» на 2018-2024 годы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33F" w:rsidRPr="00DA7F3A" w:rsidRDefault="0094433F" w:rsidP="0094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33F" w:rsidRPr="00DA7F3A" w:rsidRDefault="0094433F" w:rsidP="0094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33F" w:rsidRPr="00DA7F3A" w:rsidRDefault="0094433F" w:rsidP="0094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7F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3213CB" w:rsidRDefault="003213CB" w:rsidP="0056672A">
      <w:pPr>
        <w:rPr>
          <w:rFonts w:ascii="Times New Roman" w:hAnsi="Times New Roman" w:cs="Times New Roman"/>
          <w:sz w:val="28"/>
          <w:szCs w:val="28"/>
        </w:rPr>
      </w:pPr>
    </w:p>
    <w:p w:rsidR="00B64C78" w:rsidRDefault="00B64C78" w:rsidP="0079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90D" w:rsidRDefault="0079490D" w:rsidP="0079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39E" w:rsidRDefault="006D139E" w:rsidP="0079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C78" w:rsidRDefault="00940183" w:rsidP="006D139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9490D">
        <w:rPr>
          <w:rFonts w:ascii="Times New Roman" w:hAnsi="Times New Roman" w:cs="Times New Roman"/>
          <w:sz w:val="28"/>
          <w:szCs w:val="28"/>
        </w:rPr>
        <w:t>ачальник Управления экономического развития</w:t>
      </w:r>
    </w:p>
    <w:p w:rsidR="0079490D" w:rsidRPr="002A7B96" w:rsidRDefault="0079490D" w:rsidP="006D139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                                                                       </w:t>
      </w:r>
      <w:r w:rsidR="0094018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40183">
        <w:rPr>
          <w:rFonts w:ascii="Times New Roman" w:hAnsi="Times New Roman" w:cs="Times New Roman"/>
          <w:sz w:val="28"/>
          <w:szCs w:val="28"/>
        </w:rPr>
        <w:t xml:space="preserve"> </w:t>
      </w:r>
      <w:r w:rsidR="006D1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183">
        <w:rPr>
          <w:rFonts w:ascii="Times New Roman" w:hAnsi="Times New Roman" w:cs="Times New Roman"/>
          <w:sz w:val="28"/>
          <w:szCs w:val="28"/>
        </w:rPr>
        <w:t>Ю.И.Николаева</w:t>
      </w:r>
      <w:proofErr w:type="spellEnd"/>
    </w:p>
    <w:sectPr w:rsidR="0079490D" w:rsidRPr="002A7B96" w:rsidSect="00EF3054">
      <w:pgSz w:w="16838" w:h="11906" w:orient="landscape"/>
      <w:pgMar w:top="1134" w:right="567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25FCC"/>
    <w:rsid w:val="000272BC"/>
    <w:rsid w:val="00044EDA"/>
    <w:rsid w:val="00072790"/>
    <w:rsid w:val="00075333"/>
    <w:rsid w:val="00076C85"/>
    <w:rsid w:val="00097B0D"/>
    <w:rsid w:val="000D216B"/>
    <w:rsid w:val="000F38C6"/>
    <w:rsid w:val="00110D84"/>
    <w:rsid w:val="00122B57"/>
    <w:rsid w:val="00142736"/>
    <w:rsid w:val="00162AC8"/>
    <w:rsid w:val="001676E3"/>
    <w:rsid w:val="001B1A87"/>
    <w:rsid w:val="001F230E"/>
    <w:rsid w:val="001F7665"/>
    <w:rsid w:val="00204DBD"/>
    <w:rsid w:val="0020564B"/>
    <w:rsid w:val="00230263"/>
    <w:rsid w:val="00240D54"/>
    <w:rsid w:val="00262832"/>
    <w:rsid w:val="002663F8"/>
    <w:rsid w:val="002669B1"/>
    <w:rsid w:val="00275107"/>
    <w:rsid w:val="002803F2"/>
    <w:rsid w:val="002844C8"/>
    <w:rsid w:val="0028693E"/>
    <w:rsid w:val="002903B7"/>
    <w:rsid w:val="002A4575"/>
    <w:rsid w:val="002A7B96"/>
    <w:rsid w:val="002E3B9D"/>
    <w:rsid w:val="002F755D"/>
    <w:rsid w:val="0030511D"/>
    <w:rsid w:val="003213CB"/>
    <w:rsid w:val="00331564"/>
    <w:rsid w:val="0033289C"/>
    <w:rsid w:val="00333847"/>
    <w:rsid w:val="00345EED"/>
    <w:rsid w:val="00356A15"/>
    <w:rsid w:val="00396858"/>
    <w:rsid w:val="003979B4"/>
    <w:rsid w:val="003E386F"/>
    <w:rsid w:val="003E5522"/>
    <w:rsid w:val="003F464F"/>
    <w:rsid w:val="003F744A"/>
    <w:rsid w:val="0041612F"/>
    <w:rsid w:val="004169A1"/>
    <w:rsid w:val="0042305C"/>
    <w:rsid w:val="00424C90"/>
    <w:rsid w:val="00440950"/>
    <w:rsid w:val="0044283D"/>
    <w:rsid w:val="00456FB8"/>
    <w:rsid w:val="00463BCD"/>
    <w:rsid w:val="00463D95"/>
    <w:rsid w:val="0048417B"/>
    <w:rsid w:val="00485F85"/>
    <w:rsid w:val="00490708"/>
    <w:rsid w:val="004A7065"/>
    <w:rsid w:val="004B077F"/>
    <w:rsid w:val="004C0B1B"/>
    <w:rsid w:val="004C12A2"/>
    <w:rsid w:val="004E4A8A"/>
    <w:rsid w:val="004F4C4D"/>
    <w:rsid w:val="00540EF2"/>
    <w:rsid w:val="00541241"/>
    <w:rsid w:val="00545FCE"/>
    <w:rsid w:val="00561D3D"/>
    <w:rsid w:val="0056672A"/>
    <w:rsid w:val="00566E07"/>
    <w:rsid w:val="00570547"/>
    <w:rsid w:val="00570D06"/>
    <w:rsid w:val="0057591B"/>
    <w:rsid w:val="0058791B"/>
    <w:rsid w:val="005A0CD9"/>
    <w:rsid w:val="005F54CD"/>
    <w:rsid w:val="00681042"/>
    <w:rsid w:val="0069562E"/>
    <w:rsid w:val="006A5530"/>
    <w:rsid w:val="006D139E"/>
    <w:rsid w:val="006D3436"/>
    <w:rsid w:val="006E6B22"/>
    <w:rsid w:val="006F4A69"/>
    <w:rsid w:val="00712591"/>
    <w:rsid w:val="0071621F"/>
    <w:rsid w:val="00725FCC"/>
    <w:rsid w:val="00770C97"/>
    <w:rsid w:val="0079490D"/>
    <w:rsid w:val="007A7374"/>
    <w:rsid w:val="007B37E4"/>
    <w:rsid w:val="007C6776"/>
    <w:rsid w:val="007D2C0F"/>
    <w:rsid w:val="007D3591"/>
    <w:rsid w:val="007D6478"/>
    <w:rsid w:val="0082642C"/>
    <w:rsid w:val="008453C1"/>
    <w:rsid w:val="00862AED"/>
    <w:rsid w:val="00874147"/>
    <w:rsid w:val="00875565"/>
    <w:rsid w:val="00875870"/>
    <w:rsid w:val="008B594F"/>
    <w:rsid w:val="008C1FB6"/>
    <w:rsid w:val="008D36B0"/>
    <w:rsid w:val="008E69B9"/>
    <w:rsid w:val="008F3A6C"/>
    <w:rsid w:val="008F736A"/>
    <w:rsid w:val="00940183"/>
    <w:rsid w:val="00940628"/>
    <w:rsid w:val="0094433F"/>
    <w:rsid w:val="00955BE8"/>
    <w:rsid w:val="009915D6"/>
    <w:rsid w:val="009A619A"/>
    <w:rsid w:val="009B3BD3"/>
    <w:rsid w:val="009B4C71"/>
    <w:rsid w:val="009C2998"/>
    <w:rsid w:val="009D2ECF"/>
    <w:rsid w:val="009E1E20"/>
    <w:rsid w:val="009E5810"/>
    <w:rsid w:val="00A24FBE"/>
    <w:rsid w:val="00A30F36"/>
    <w:rsid w:val="00A339A9"/>
    <w:rsid w:val="00A40559"/>
    <w:rsid w:val="00A53678"/>
    <w:rsid w:val="00AB7009"/>
    <w:rsid w:val="00AE45CA"/>
    <w:rsid w:val="00B2523A"/>
    <w:rsid w:val="00B26562"/>
    <w:rsid w:val="00B54F08"/>
    <w:rsid w:val="00B55773"/>
    <w:rsid w:val="00B64C78"/>
    <w:rsid w:val="00B8052B"/>
    <w:rsid w:val="00B82EE7"/>
    <w:rsid w:val="00BB689D"/>
    <w:rsid w:val="00BE380D"/>
    <w:rsid w:val="00BF6CAB"/>
    <w:rsid w:val="00C06470"/>
    <w:rsid w:val="00C154F7"/>
    <w:rsid w:val="00C37D1B"/>
    <w:rsid w:val="00C415AA"/>
    <w:rsid w:val="00C43D08"/>
    <w:rsid w:val="00C83486"/>
    <w:rsid w:val="00C84618"/>
    <w:rsid w:val="00C84988"/>
    <w:rsid w:val="00C85B03"/>
    <w:rsid w:val="00CA0559"/>
    <w:rsid w:val="00CA0E91"/>
    <w:rsid w:val="00CB4770"/>
    <w:rsid w:val="00CC184A"/>
    <w:rsid w:val="00CE2465"/>
    <w:rsid w:val="00CF7315"/>
    <w:rsid w:val="00D038C9"/>
    <w:rsid w:val="00D07E3C"/>
    <w:rsid w:val="00D14379"/>
    <w:rsid w:val="00D37E38"/>
    <w:rsid w:val="00D4058C"/>
    <w:rsid w:val="00D40D5A"/>
    <w:rsid w:val="00D4482B"/>
    <w:rsid w:val="00D60107"/>
    <w:rsid w:val="00D655E4"/>
    <w:rsid w:val="00D701B5"/>
    <w:rsid w:val="00D95545"/>
    <w:rsid w:val="00DA1329"/>
    <w:rsid w:val="00DA7F3A"/>
    <w:rsid w:val="00DB7B24"/>
    <w:rsid w:val="00DF3519"/>
    <w:rsid w:val="00E0621F"/>
    <w:rsid w:val="00E1109D"/>
    <w:rsid w:val="00E14509"/>
    <w:rsid w:val="00E444AC"/>
    <w:rsid w:val="00E450B9"/>
    <w:rsid w:val="00E467FB"/>
    <w:rsid w:val="00E526D7"/>
    <w:rsid w:val="00E54129"/>
    <w:rsid w:val="00E74394"/>
    <w:rsid w:val="00E74AEB"/>
    <w:rsid w:val="00E84144"/>
    <w:rsid w:val="00E95735"/>
    <w:rsid w:val="00EA4894"/>
    <w:rsid w:val="00EB2362"/>
    <w:rsid w:val="00EE4074"/>
    <w:rsid w:val="00EF3054"/>
    <w:rsid w:val="00EF41E7"/>
    <w:rsid w:val="00F062CE"/>
    <w:rsid w:val="00F0726B"/>
    <w:rsid w:val="00F156ED"/>
    <w:rsid w:val="00F17C93"/>
    <w:rsid w:val="00F36465"/>
    <w:rsid w:val="00F41970"/>
    <w:rsid w:val="00F47667"/>
    <w:rsid w:val="00F5051C"/>
    <w:rsid w:val="00F70B86"/>
    <w:rsid w:val="00FA5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07E3B-EB97-4D4D-8B91-853EEBE9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93E"/>
    <w:pPr>
      <w:ind w:left="720"/>
      <w:contextualSpacing/>
    </w:pPr>
  </w:style>
  <w:style w:type="paragraph" w:customStyle="1" w:styleId="ConsPlusCell">
    <w:name w:val="ConsPlusCell"/>
    <w:uiPriority w:val="99"/>
    <w:rsid w:val="00C846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7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7F3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D4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7AA-4A80-4731-A05F-5C8109CD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6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l.ivashova</dc:creator>
  <cp:keywords/>
  <dc:description/>
  <cp:lastModifiedBy>user</cp:lastModifiedBy>
  <cp:revision>118</cp:revision>
  <cp:lastPrinted>2021-06-07T08:08:00Z</cp:lastPrinted>
  <dcterms:created xsi:type="dcterms:W3CDTF">2017-11-08T08:37:00Z</dcterms:created>
  <dcterms:modified xsi:type="dcterms:W3CDTF">2021-06-07T08:08:00Z</dcterms:modified>
</cp:coreProperties>
</file>