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5" w:rsidRDefault="00F00B15" w:rsidP="00F00B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B15" w:rsidRDefault="00F00B15" w:rsidP="00F00B15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F00B15" w:rsidRPr="00F342A5" w:rsidRDefault="00F00B15" w:rsidP="00F0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00B15" w:rsidRDefault="00F00B15" w:rsidP="00F00B1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F00B15" w:rsidRDefault="00F00B15" w:rsidP="00F00B15">
      <w:pPr>
        <w:jc w:val="center"/>
        <w:rPr>
          <w:sz w:val="28"/>
          <w:szCs w:val="28"/>
        </w:rPr>
      </w:pPr>
    </w:p>
    <w:p w:rsidR="00F00B15" w:rsidRDefault="00F00B15" w:rsidP="00F00B1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00B15" w:rsidRDefault="00F00B15" w:rsidP="00F00B15">
      <w:pPr>
        <w:jc w:val="center"/>
        <w:rPr>
          <w:b/>
          <w:sz w:val="40"/>
          <w:szCs w:val="40"/>
        </w:rPr>
      </w:pPr>
    </w:p>
    <w:p w:rsidR="00F00B15" w:rsidRDefault="004069F2" w:rsidP="00F00B15">
      <w:pPr>
        <w:jc w:val="both"/>
        <w:rPr>
          <w:sz w:val="28"/>
          <w:szCs w:val="28"/>
        </w:rPr>
      </w:pPr>
      <w:r>
        <w:rPr>
          <w:sz w:val="28"/>
          <w:szCs w:val="28"/>
        </w:rPr>
        <w:t>1 июл</w:t>
      </w:r>
      <w:r w:rsidR="00F00B15">
        <w:rPr>
          <w:sz w:val="28"/>
          <w:szCs w:val="28"/>
        </w:rPr>
        <w:t>я 201</w:t>
      </w:r>
      <w:r>
        <w:rPr>
          <w:sz w:val="28"/>
          <w:szCs w:val="28"/>
        </w:rPr>
        <w:t>6</w:t>
      </w:r>
      <w:r w:rsidR="00F00B15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  № 16</w:t>
      </w:r>
      <w:r w:rsidR="00F00B15">
        <w:rPr>
          <w:sz w:val="28"/>
          <w:szCs w:val="28"/>
        </w:rPr>
        <w:t>/</w:t>
      </w:r>
      <w:r>
        <w:rPr>
          <w:sz w:val="28"/>
          <w:szCs w:val="28"/>
        </w:rPr>
        <w:t>69</w:t>
      </w:r>
    </w:p>
    <w:p w:rsidR="00F00B15" w:rsidRDefault="00F00B15" w:rsidP="00F00B1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F00B15" w:rsidRDefault="00F00B15" w:rsidP="00F00B15">
      <w:pPr>
        <w:jc w:val="center"/>
        <w:rPr>
          <w:sz w:val="28"/>
          <w:szCs w:val="28"/>
        </w:rPr>
      </w:pPr>
    </w:p>
    <w:p w:rsidR="00F00B15" w:rsidRDefault="00F00B15" w:rsidP="00F00B15">
      <w:pPr>
        <w:jc w:val="center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  <w:r>
        <w:rPr>
          <w:sz w:val="28"/>
          <w:szCs w:val="28"/>
        </w:rPr>
        <w:t>О бухгалтере избирательной комиссии муниципального образования города-курорта Пятигорска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ind w:firstLine="60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пунктом 19 статьи 28 Федерального закона «Об основных гарантиях избирательных прав и права на участие в референдуме граждан Российской Федерации», пунктом 19 статьи 8 Закона Ставропольского края «Об избирательных комиссиях в Ставропольском крае», а также </w:t>
      </w:r>
      <w:r w:rsidR="005521BF">
        <w:rPr>
          <w:bCs/>
          <w:sz w:val="28"/>
          <w:szCs w:val="28"/>
        </w:rPr>
        <w:t>Инструкцией о порядке открытия и ведения счетов, учета и отчетности, перечисления денежных средств, выделенных из местного бюджета избирательной комиссии, организующей выборы, другим</w:t>
      </w:r>
      <w:proofErr w:type="gramEnd"/>
      <w:r w:rsidR="005521BF">
        <w:rPr>
          <w:bCs/>
          <w:sz w:val="28"/>
          <w:szCs w:val="28"/>
        </w:rPr>
        <w:t xml:space="preserve"> избирательным комиссиям, комиссиям референдума на подготовку и проведение выборов в органы местного самоуправления в Ставропольском крае и местного референдума, утвержденной постановлением избирательной комиссии Ставропольского края от </w:t>
      </w:r>
      <w:r w:rsidR="00A85481">
        <w:rPr>
          <w:bCs/>
          <w:sz w:val="28"/>
          <w:szCs w:val="28"/>
        </w:rPr>
        <w:t>10 июня 2014 г. № 110/1127-5,</w:t>
      </w:r>
    </w:p>
    <w:p w:rsidR="00F00B15" w:rsidRDefault="00F00B15" w:rsidP="00F00B1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A85481" w:rsidP="00A85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подготовки и проведения </w:t>
      </w:r>
      <w:proofErr w:type="gramStart"/>
      <w:r>
        <w:rPr>
          <w:spacing w:val="1"/>
          <w:sz w:val="28"/>
          <w:szCs w:val="28"/>
        </w:rPr>
        <w:t xml:space="preserve">выборов депутатов Думы города Пятигорска </w:t>
      </w:r>
      <w:r w:rsidR="004069F2">
        <w:rPr>
          <w:spacing w:val="1"/>
          <w:sz w:val="28"/>
          <w:szCs w:val="28"/>
        </w:rPr>
        <w:t>пятого</w:t>
      </w:r>
      <w:r>
        <w:rPr>
          <w:spacing w:val="1"/>
          <w:sz w:val="28"/>
          <w:szCs w:val="28"/>
        </w:rPr>
        <w:t xml:space="preserve"> созыва</w:t>
      </w:r>
      <w:proofErr w:type="gramEnd"/>
      <w:r w:rsidR="00F00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по гражданско-правовому договору бухгалтера </w:t>
      </w:r>
      <w:r w:rsidR="00F00B15">
        <w:rPr>
          <w:sz w:val="28"/>
          <w:szCs w:val="28"/>
        </w:rPr>
        <w:t xml:space="preserve">избирательной комиссии муниципального образования города-курорта Пятигорска </w:t>
      </w:r>
      <w:r w:rsidR="004069F2">
        <w:rPr>
          <w:sz w:val="28"/>
          <w:szCs w:val="28"/>
        </w:rPr>
        <w:t>Куклину Ирину Николаевну,</w:t>
      </w:r>
      <w:r>
        <w:rPr>
          <w:sz w:val="28"/>
          <w:szCs w:val="28"/>
        </w:rPr>
        <w:t xml:space="preserve"> наделив её правом второй подписи.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</w:p>
    <w:p w:rsidR="002778CA" w:rsidRPr="00A85481" w:rsidRDefault="00F00B15" w:rsidP="00A85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</w:t>
      </w:r>
      <w:r w:rsidR="004069F2">
        <w:rPr>
          <w:sz w:val="28"/>
          <w:szCs w:val="28"/>
        </w:rPr>
        <w:t xml:space="preserve">                     Е.Г. </w:t>
      </w:r>
      <w:proofErr w:type="gramStart"/>
      <w:r w:rsidR="004069F2">
        <w:rPr>
          <w:sz w:val="28"/>
          <w:szCs w:val="28"/>
        </w:rPr>
        <w:t>Мягких</w:t>
      </w:r>
      <w:proofErr w:type="gramEnd"/>
    </w:p>
    <w:sectPr w:rsidR="002778CA" w:rsidRPr="00A85481" w:rsidSect="000B7370">
      <w:pgSz w:w="11907" w:h="16840" w:code="9"/>
      <w:pgMar w:top="567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26"/>
    <w:multiLevelType w:val="hybridMultilevel"/>
    <w:tmpl w:val="B84A8A0A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15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069F2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21BF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481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A3758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3AF6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E7C84"/>
    <w:rsid w:val="00EF2BDC"/>
    <w:rsid w:val="00F00998"/>
    <w:rsid w:val="00F00B15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1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2014-06-30T05:20:00Z</dcterms:created>
  <dcterms:modified xsi:type="dcterms:W3CDTF">2016-07-01T05:56:00Z</dcterms:modified>
</cp:coreProperties>
</file>