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23" w:rsidRDefault="00A6460A" w:rsidP="007C0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843623" w:rsidRDefault="00843623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7A" w:rsidRDefault="008D4B7A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846E39" w:rsidRDefault="008A657F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города-курорта Пят</w:t>
      </w:r>
      <w:r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 «Модернизация экономики, развитие малого и среднего бизнеса, к</w:t>
      </w:r>
      <w:r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рорта и туризма, энергетики, промышленности и улучшение инвестиционн</w:t>
      </w:r>
      <w:r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климата», утвержденную постановлением администрации города </w:t>
      </w:r>
      <w:r w:rsidR="00F36528"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</w:t>
      </w:r>
      <w:r w:rsidR="00F36528"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36528"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от 16.08.2017 № 3412</w:t>
      </w:r>
    </w:p>
    <w:p w:rsidR="00843623" w:rsidRPr="00846E39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846E39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Pr="00846E39" w:rsidRDefault="008A657F" w:rsidP="008A657F">
      <w:pPr>
        <w:widowControl w:val="0"/>
        <w:autoSpaceDE w:val="0"/>
        <w:autoSpaceDN w:val="0"/>
        <w:adjustRightInd w:val="0"/>
        <w:spacing w:after="10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постановлением администрации города Пятигорска</w:t>
      </w:r>
      <w:r w:rsidR="006C6B5C"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08.10.2018</w:t>
      </w:r>
      <w:r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3899 «Об утверждении Порядка разработки, реализации и оценки эффективности м</w:t>
      </w:r>
      <w:r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программ города-курорта Пятигорска</w:t>
      </w:r>
      <w:r w:rsidR="007C77A2"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признании утрати</w:t>
      </w:r>
      <w:r w:rsidR="007C77A2"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77A2"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силу постановления администрации города Пятигорска от 18.11.2013 № 4175)»</w:t>
      </w:r>
      <w:r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постановлением администрации г</w:t>
      </w:r>
      <w:r w:rsidR="00556029"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Пятигорска от 12.11.2013</w:t>
      </w:r>
      <w:r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4193 «Об утверждении Перечня муниципальных программ города-курорта Пятигорска, планируемых к разработке»,-</w:t>
      </w:r>
    </w:p>
    <w:p w:rsidR="00843623" w:rsidRPr="00846E39" w:rsidRDefault="00843623" w:rsidP="00843623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23" w:rsidRPr="00846E39" w:rsidRDefault="00843623" w:rsidP="008D4B7A">
      <w:pPr>
        <w:spacing w:after="0" w:line="240" w:lineRule="auto"/>
        <w:ind w:right="-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3623" w:rsidRPr="00846E39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57F" w:rsidRPr="00846E39" w:rsidRDefault="00FE5E19" w:rsidP="00AA216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A657F"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</w:t>
      </w:r>
      <w:r w:rsidR="008A657F"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657F"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мата»</w:t>
      </w:r>
      <w:r w:rsidR="00556029"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Пятигорска от 16.08.2017 № 3412</w:t>
      </w:r>
      <w:r w:rsidR="0040607B"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607B" w:rsidRPr="00846E39">
        <w:rPr>
          <w:rFonts w:ascii="Times New Roman" w:hAnsi="Times New Roman"/>
          <w:color w:val="000000" w:themeColor="text1"/>
          <w:sz w:val="28"/>
          <w:szCs w:val="28"/>
        </w:rPr>
        <w:t>с учетом ранее внесенных изменений постановлениями</w:t>
      </w:r>
      <w:r w:rsidR="00F40208" w:rsidRPr="00846E3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Пятигорска</w:t>
      </w:r>
      <w:r w:rsidR="0040607B" w:rsidRPr="00846E39">
        <w:rPr>
          <w:rFonts w:ascii="Times New Roman" w:hAnsi="Times New Roman"/>
          <w:color w:val="000000" w:themeColor="text1"/>
          <w:sz w:val="28"/>
          <w:szCs w:val="28"/>
        </w:rPr>
        <w:t xml:space="preserve"> от 28.12</w:t>
      </w:r>
      <w:r w:rsidR="00F40208" w:rsidRPr="00846E39">
        <w:rPr>
          <w:rFonts w:ascii="Times New Roman" w:hAnsi="Times New Roman"/>
          <w:color w:val="000000" w:themeColor="text1"/>
          <w:sz w:val="28"/>
          <w:szCs w:val="28"/>
        </w:rPr>
        <w:t xml:space="preserve">.2019 № 6597, от 16.12.2020 </w:t>
      </w:r>
      <w:r w:rsidR="0040607B" w:rsidRPr="00846E39">
        <w:rPr>
          <w:rFonts w:ascii="Times New Roman" w:hAnsi="Times New Roman"/>
          <w:color w:val="000000" w:themeColor="text1"/>
          <w:sz w:val="28"/>
          <w:szCs w:val="28"/>
        </w:rPr>
        <w:t>№ 4209</w:t>
      </w:r>
      <w:r w:rsidR="004226C7" w:rsidRPr="00846E39">
        <w:rPr>
          <w:rFonts w:ascii="Times New Roman" w:hAnsi="Times New Roman"/>
          <w:color w:val="000000" w:themeColor="text1"/>
          <w:sz w:val="28"/>
          <w:szCs w:val="28"/>
        </w:rPr>
        <w:t>, от 02.03.2021 № 598, от 16.08.2021 № 3140</w:t>
      </w:r>
      <w:r w:rsidR="00F3690C"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 программа)</w:t>
      </w:r>
      <w:r w:rsidR="00852ACC"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46FC8" w:rsidRPr="00846E39" w:rsidRDefault="008736FB" w:rsidP="00046FC8">
      <w:pPr>
        <w:pStyle w:val="ConsPlusCell"/>
        <w:widowControl/>
        <w:ind w:firstLine="709"/>
        <w:jc w:val="both"/>
      </w:pPr>
      <w:r w:rsidRPr="00846E39">
        <w:rPr>
          <w:rFonts w:ascii="Times New Roman" w:hAnsi="Times New Roman" w:cs="Times New Roman"/>
          <w:sz w:val="28"/>
          <w:szCs w:val="28"/>
        </w:rPr>
        <w:t>1.</w:t>
      </w:r>
      <w:r w:rsidR="004226C7" w:rsidRPr="00846E39">
        <w:rPr>
          <w:rFonts w:ascii="Times New Roman" w:hAnsi="Times New Roman" w:cs="Times New Roman"/>
          <w:sz w:val="28"/>
          <w:szCs w:val="28"/>
        </w:rPr>
        <w:t>1</w:t>
      </w:r>
      <w:r w:rsidRPr="00846E39">
        <w:rPr>
          <w:rFonts w:ascii="Times New Roman" w:hAnsi="Times New Roman" w:cs="Times New Roman"/>
          <w:sz w:val="28"/>
          <w:szCs w:val="28"/>
        </w:rPr>
        <w:t>.</w:t>
      </w:r>
      <w:r w:rsidR="00046FC8" w:rsidRPr="00846E39">
        <w:rPr>
          <w:rFonts w:ascii="Times New Roman" w:hAnsi="Times New Roman" w:cs="Times New Roman"/>
          <w:sz w:val="28"/>
          <w:szCs w:val="28"/>
        </w:rPr>
        <w:t xml:space="preserve"> Строку «Объемы и источники финансового обеспечения програм</w:t>
      </w:r>
      <w:r w:rsidR="00046FC8" w:rsidRPr="00846E39">
        <w:rPr>
          <w:rFonts w:ascii="Times New Roman" w:hAnsi="Times New Roman" w:cs="Times New Roman"/>
          <w:sz w:val="28"/>
          <w:szCs w:val="28"/>
        </w:rPr>
        <w:softHyphen/>
        <w:t xml:space="preserve">мы» паспорта </w:t>
      </w:r>
      <w:r w:rsidR="00B22E1C" w:rsidRPr="00846E39">
        <w:rPr>
          <w:rFonts w:ascii="Times New Roman" w:hAnsi="Times New Roman" w:cs="Times New Roman"/>
          <w:sz w:val="28"/>
          <w:szCs w:val="28"/>
        </w:rPr>
        <w:t>М</w:t>
      </w:r>
      <w:r w:rsidR="00046FC8" w:rsidRPr="00846E39">
        <w:rPr>
          <w:rFonts w:ascii="Times New Roman" w:hAnsi="Times New Roman" w:cs="Times New Roman"/>
          <w:sz w:val="28"/>
          <w:szCs w:val="28"/>
        </w:rPr>
        <w:t>униципальной программы изложить в следующей редакции: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68"/>
        <w:gridCol w:w="6346"/>
      </w:tblGrid>
      <w:tr w:rsidR="00046FC8" w:rsidRPr="00846E39" w:rsidTr="008378E7">
        <w:trPr>
          <w:trHeight w:val="934"/>
        </w:trPr>
        <w:tc>
          <w:tcPr>
            <w:tcW w:w="2868" w:type="dxa"/>
            <w:shd w:val="clear" w:color="auto" w:fill="auto"/>
          </w:tcPr>
          <w:p w:rsidR="00046FC8" w:rsidRPr="00846E39" w:rsidRDefault="00046FC8" w:rsidP="00DC7EFB">
            <w:pPr>
              <w:pStyle w:val="Standard"/>
            </w:pPr>
            <w:r w:rsidRPr="00846E39">
              <w:rPr>
                <w:sz w:val="28"/>
                <w:szCs w:val="28"/>
              </w:rPr>
              <w:t>«Объемы и источники финансового обеспече</w:t>
            </w:r>
            <w:r w:rsidRPr="00846E39">
              <w:rPr>
                <w:sz w:val="28"/>
                <w:szCs w:val="28"/>
              </w:rPr>
              <w:softHyphen/>
              <w:t>ния программы</w:t>
            </w:r>
          </w:p>
        </w:tc>
        <w:tc>
          <w:tcPr>
            <w:tcW w:w="6346" w:type="dxa"/>
            <w:shd w:val="clear" w:color="auto" w:fill="auto"/>
          </w:tcPr>
          <w:p w:rsidR="008378E7" w:rsidRPr="00846E39" w:rsidRDefault="008378E7" w:rsidP="008378E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финансового обеспечения программы с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ставляет </w:t>
            </w:r>
            <w:r w:rsidR="00B848FB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524417,45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по годам: </w:t>
            </w:r>
          </w:p>
          <w:p w:rsidR="008378E7" w:rsidRPr="00846E3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156280,02 тыс. руб.;</w:t>
            </w:r>
          </w:p>
          <w:p w:rsidR="008378E7" w:rsidRPr="00846E3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105102,84 тыс. руб.;</w:t>
            </w:r>
          </w:p>
          <w:p w:rsidR="008378E7" w:rsidRPr="00846E3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61058,63 тыс. руб.;</w:t>
            </w:r>
          </w:p>
          <w:p w:rsidR="008378E7" w:rsidRPr="00846E3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B848FB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122870,40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846E39" w:rsidRDefault="000B2EF9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0209D1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52227,39 </w:t>
            </w:r>
            <w:r w:rsidR="008378E7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846E3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0209D1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8959,39 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846E3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0209D1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8959,39 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846E3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0209D1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8959,39 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8378E7" w:rsidRPr="00846E3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 средств бюджета города-курорта Пятигорска – </w:t>
            </w:r>
            <w:r w:rsidR="0059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52404</w:t>
            </w:r>
            <w:r w:rsidR="00B848FB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7,45 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8378E7" w:rsidRPr="00846E3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156180,02 тыс. руб., в том числе за счет средств, поступивших из бюдже</w:t>
            </w:r>
            <w:r w:rsidR="00D662D9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Ставропольского края – 138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842,72 тыс. руб.;</w:t>
            </w:r>
          </w:p>
          <w:p w:rsidR="008378E7" w:rsidRPr="00846E3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104982,84 тыс. руб., в том числе за счет средств, поступивших из бюджета Ставропольского края – 55768,71 тыс. руб.;</w:t>
            </w:r>
          </w:p>
          <w:p w:rsidR="008378E7" w:rsidRPr="00846E3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60908,63 тыс. руб., в том числе за счет средств, поступивших из бюджета Ставропольского края – 51548,29 тыс. руб.;</w:t>
            </w:r>
          </w:p>
          <w:p w:rsidR="008378E7" w:rsidRPr="00846E3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B848FB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122870,40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Ставропольского края – </w:t>
            </w:r>
            <w:r w:rsidR="00B848FB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112164,83 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руб.; </w:t>
            </w:r>
          </w:p>
          <w:p w:rsidR="008378E7" w:rsidRPr="00846E3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0B2EF9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52227,39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Ставропольского края – </w:t>
            </w:r>
            <w:r w:rsidR="000B2EF9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43268,00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8378E7" w:rsidRPr="00846E39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0B2EF9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8959,39</w:t>
            </w:r>
            <w:r w:rsidR="00BF17FD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378E7" w:rsidRPr="00846E39" w:rsidRDefault="00BF17FD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8959,39 тыс. руб.</w:t>
            </w:r>
            <w:r w:rsidR="008378E7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378E7" w:rsidRPr="00846E39" w:rsidRDefault="00BF17FD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8959,39 тыс. руб</w:t>
            </w:r>
            <w:r w:rsidR="008378E7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8378E7" w:rsidRPr="00846E39" w:rsidRDefault="008378E7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иных источников – </w:t>
            </w:r>
            <w:r w:rsidR="002E77CD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70,00 тыс. руб., по годам: </w:t>
            </w:r>
          </w:p>
          <w:p w:rsidR="008378E7" w:rsidRPr="00846E39" w:rsidRDefault="008378E7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8378E7" w:rsidRPr="00846E39" w:rsidRDefault="008378E7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8378E7" w:rsidRPr="00846E39" w:rsidRDefault="008378E7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8378E7" w:rsidRPr="00846E39" w:rsidRDefault="000209D1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8378E7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846E39" w:rsidRDefault="000209D1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378E7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846E39" w:rsidRDefault="000209D1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378E7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846E39" w:rsidRDefault="000209D1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378E7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C1575B" w:rsidRPr="00846E39" w:rsidRDefault="000209D1" w:rsidP="000209D1">
            <w:pPr>
              <w:pStyle w:val="Standard"/>
              <w:jc w:val="both"/>
            </w:pPr>
            <w:r w:rsidRPr="00846E39">
              <w:rPr>
                <w:sz w:val="28"/>
                <w:szCs w:val="28"/>
                <w:lang w:eastAsia="ru-RU"/>
              </w:rPr>
              <w:t xml:space="preserve">2025 год – </w:t>
            </w:r>
            <w:r w:rsidR="008378E7" w:rsidRPr="00846E39">
              <w:rPr>
                <w:sz w:val="28"/>
                <w:szCs w:val="28"/>
                <w:lang w:eastAsia="ru-RU"/>
              </w:rPr>
              <w:t>0,00 тыс. руб.</w:t>
            </w:r>
            <w:r w:rsidR="00046FC8" w:rsidRPr="00846E39">
              <w:rPr>
                <w:sz w:val="28"/>
                <w:szCs w:val="28"/>
              </w:rPr>
              <w:t>».</w:t>
            </w:r>
          </w:p>
        </w:tc>
      </w:tr>
    </w:tbl>
    <w:p w:rsidR="00046FC8" w:rsidRPr="00846E39" w:rsidRDefault="00046FC8" w:rsidP="00615A3D">
      <w:pPr>
        <w:pStyle w:val="Standard"/>
        <w:ind w:firstLine="708"/>
        <w:jc w:val="both"/>
      </w:pPr>
      <w:r w:rsidRPr="00846E39">
        <w:rPr>
          <w:sz w:val="28"/>
          <w:szCs w:val="28"/>
        </w:rPr>
        <w:lastRenderedPageBreak/>
        <w:t>1.</w:t>
      </w:r>
      <w:r w:rsidR="004226C7" w:rsidRPr="00846E39">
        <w:rPr>
          <w:sz w:val="28"/>
          <w:szCs w:val="28"/>
        </w:rPr>
        <w:t>2</w:t>
      </w:r>
      <w:r w:rsidRPr="00846E39">
        <w:rPr>
          <w:sz w:val="28"/>
          <w:szCs w:val="28"/>
        </w:rPr>
        <w:t>. Строку «Объемы и источники финансового обеспечения подпро</w:t>
      </w:r>
      <w:r w:rsidRPr="00846E39">
        <w:rPr>
          <w:sz w:val="28"/>
          <w:szCs w:val="28"/>
        </w:rPr>
        <w:softHyphen/>
        <w:t xml:space="preserve">граммы 1» паспорта подпрограммы 1 </w:t>
      </w:r>
      <w:r w:rsidR="00615A3D" w:rsidRPr="00846E39">
        <w:rPr>
          <w:sz w:val="28"/>
          <w:szCs w:val="28"/>
          <w:lang w:eastAsia="ru-RU"/>
        </w:rPr>
        <w:t>«Развитие малого и среднего предпринимательства в городе-курорте Пятигорске» М</w:t>
      </w:r>
      <w:r w:rsidRPr="00846E39">
        <w:rPr>
          <w:sz w:val="28"/>
          <w:szCs w:val="28"/>
        </w:rPr>
        <w:t xml:space="preserve">униципальной программы </w:t>
      </w:r>
      <w:r w:rsidR="00615A3D" w:rsidRPr="00846E39">
        <w:rPr>
          <w:sz w:val="28"/>
          <w:szCs w:val="28"/>
        </w:rPr>
        <w:t>изложить в следующей редак</w:t>
      </w:r>
      <w:r w:rsidRPr="00846E39">
        <w:rPr>
          <w:sz w:val="28"/>
          <w:szCs w:val="28"/>
        </w:rPr>
        <w:t>ции:</w:t>
      </w:r>
    </w:p>
    <w:tbl>
      <w:tblPr>
        <w:tblW w:w="0" w:type="auto"/>
        <w:tblInd w:w="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57"/>
        <w:gridCol w:w="6493"/>
      </w:tblGrid>
      <w:tr w:rsidR="00046FC8" w:rsidRPr="00846E39" w:rsidTr="00615A3D">
        <w:tc>
          <w:tcPr>
            <w:tcW w:w="2857" w:type="dxa"/>
            <w:shd w:val="clear" w:color="auto" w:fill="auto"/>
          </w:tcPr>
          <w:p w:rsidR="00046FC8" w:rsidRPr="00846E39" w:rsidRDefault="00046FC8" w:rsidP="00DC7EFB">
            <w:pPr>
              <w:pStyle w:val="Standard"/>
            </w:pPr>
            <w:r w:rsidRPr="00846E39">
              <w:rPr>
                <w:sz w:val="28"/>
                <w:szCs w:val="28"/>
              </w:rPr>
              <w:t>«Объемы и источники финансового обеспече</w:t>
            </w:r>
            <w:r w:rsidRPr="00846E39">
              <w:rPr>
                <w:sz w:val="28"/>
                <w:szCs w:val="28"/>
              </w:rPr>
              <w:softHyphen/>
              <w:t>ния подпрограммы 1</w:t>
            </w:r>
          </w:p>
        </w:tc>
        <w:tc>
          <w:tcPr>
            <w:tcW w:w="6493" w:type="dxa"/>
            <w:shd w:val="clear" w:color="auto" w:fill="auto"/>
          </w:tcPr>
          <w:p w:rsidR="00615A3D" w:rsidRPr="00846E39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1 составляет 4800,00 тыс. руб., по годам:</w:t>
            </w:r>
          </w:p>
          <w:p w:rsidR="00615A3D" w:rsidRPr="00846E39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600,00 тыс. руб.;</w:t>
            </w:r>
          </w:p>
          <w:p w:rsidR="00615A3D" w:rsidRPr="00846E39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600,00 тыс. руб.;</w:t>
            </w:r>
          </w:p>
          <w:p w:rsidR="00615A3D" w:rsidRPr="00846E39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600,00 тыс. руб.;</w:t>
            </w:r>
          </w:p>
          <w:p w:rsidR="00615A3D" w:rsidRPr="00846E39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600,00 тыс. руб.;</w:t>
            </w:r>
          </w:p>
          <w:p w:rsidR="00615A3D" w:rsidRPr="00846E39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600,00 тыс. руб.;</w:t>
            </w:r>
          </w:p>
          <w:p w:rsidR="00615A3D" w:rsidRPr="00846E39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600,00 тыс. руб.;</w:t>
            </w:r>
          </w:p>
          <w:p w:rsidR="00615A3D" w:rsidRPr="00846E39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600,00 тыс. руб.;</w:t>
            </w:r>
          </w:p>
          <w:p w:rsidR="00BF17FD" w:rsidRPr="00846E39" w:rsidRDefault="00615A3D" w:rsidP="004D7D64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="006C42FA" w:rsidRPr="00846E39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025 год – </w:t>
            </w:r>
            <w:r w:rsidRPr="00846E39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600,00 тыс. руб.</w:t>
            </w:r>
          </w:p>
          <w:p w:rsidR="00BF17FD" w:rsidRPr="00846E39" w:rsidRDefault="00BF17FD" w:rsidP="00BF17F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средств бюджета города-курорта Пятигорска – 4800,00 тыс. руб., по годам:</w:t>
            </w:r>
          </w:p>
          <w:p w:rsidR="00BF17FD" w:rsidRPr="00846E39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600,00 тыс. руб.;</w:t>
            </w:r>
          </w:p>
          <w:p w:rsidR="00BF17FD" w:rsidRPr="00846E39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600,00 тыс. руб.;</w:t>
            </w:r>
          </w:p>
          <w:p w:rsidR="00BF17FD" w:rsidRPr="00846E39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600,00 тыс. руб.;</w:t>
            </w:r>
          </w:p>
          <w:p w:rsidR="00BF17FD" w:rsidRPr="00846E39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600,00 тыс. руб.;</w:t>
            </w:r>
          </w:p>
          <w:p w:rsidR="00BF17FD" w:rsidRPr="00846E39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600,00 тыс. руб.;</w:t>
            </w:r>
          </w:p>
          <w:p w:rsidR="00BF17FD" w:rsidRPr="00846E39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600,00 тыс. руб.;</w:t>
            </w:r>
          </w:p>
          <w:p w:rsidR="00BF17FD" w:rsidRPr="00846E39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600,00 тыс. руб.;</w:t>
            </w:r>
          </w:p>
          <w:p w:rsidR="00046FC8" w:rsidRPr="00846E39" w:rsidRDefault="00BF17FD" w:rsidP="00BF17FD">
            <w:pPr>
              <w:pStyle w:val="ConsPlusCell"/>
              <w:widowControl/>
              <w:ind w:right="-70"/>
              <w:jc w:val="both"/>
            </w:pPr>
            <w:r w:rsidRPr="00846E39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2025 год – 600,00 тыс. руб.</w:t>
            </w:r>
            <w:r w:rsidR="006C42FA" w:rsidRPr="00846E39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  <w:r w:rsidRPr="00846E39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</w:tr>
    </w:tbl>
    <w:p w:rsidR="006C42FA" w:rsidRPr="00846E39" w:rsidRDefault="00E2191A" w:rsidP="006C42F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 w:rsidR="004226C7" w:rsidRPr="00846E3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C42FA" w:rsidRPr="00846E3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C42FA" w:rsidRPr="00846E39">
        <w:rPr>
          <w:rFonts w:ascii="Times New Roman" w:hAnsi="Times New Roman" w:cs="Times New Roman"/>
          <w:sz w:val="28"/>
          <w:szCs w:val="28"/>
        </w:rPr>
        <w:t xml:space="preserve">Строку «Объемы и источники финансового обеспечения </w:t>
      </w:r>
      <w:r w:rsidR="003F585A" w:rsidRPr="00846E39">
        <w:rPr>
          <w:rFonts w:ascii="Times New Roman" w:hAnsi="Times New Roman" w:cs="Times New Roman"/>
          <w:sz w:val="28"/>
          <w:szCs w:val="28"/>
        </w:rPr>
        <w:t>под</w:t>
      </w:r>
      <w:r w:rsidR="006C42FA" w:rsidRPr="00846E39">
        <w:rPr>
          <w:rFonts w:ascii="Times New Roman" w:hAnsi="Times New Roman" w:cs="Times New Roman"/>
          <w:sz w:val="28"/>
          <w:szCs w:val="28"/>
        </w:rPr>
        <w:t>программы</w:t>
      </w:r>
      <w:r w:rsidR="003F585A" w:rsidRPr="00846E39">
        <w:rPr>
          <w:rFonts w:ascii="Times New Roman" w:hAnsi="Times New Roman" w:cs="Times New Roman"/>
          <w:sz w:val="28"/>
          <w:szCs w:val="28"/>
        </w:rPr>
        <w:t xml:space="preserve"> 2</w:t>
      </w:r>
      <w:r w:rsidR="006C42FA" w:rsidRPr="00846E39">
        <w:rPr>
          <w:rFonts w:ascii="Times New Roman" w:hAnsi="Times New Roman" w:cs="Times New Roman"/>
          <w:sz w:val="28"/>
          <w:szCs w:val="28"/>
        </w:rPr>
        <w:t xml:space="preserve">» паспорта подпрограммы 2 </w:t>
      </w:r>
      <w:r w:rsidR="006C42FA" w:rsidRPr="00846E39">
        <w:rPr>
          <w:rFonts w:ascii="Times New Roman" w:hAnsi="Times New Roman" w:cs="Times New Roman"/>
          <w:sz w:val="28"/>
          <w:szCs w:val="28"/>
          <w:lang w:eastAsia="ru-RU"/>
        </w:rPr>
        <w:t>«Развитие курорта и туризма в городе-курорте Пятигорске»</w:t>
      </w:r>
      <w:r w:rsidR="006C42FA" w:rsidRPr="00846E39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следующей редакции: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68"/>
        <w:gridCol w:w="6346"/>
      </w:tblGrid>
      <w:tr w:rsidR="006C42FA" w:rsidRPr="00846E39" w:rsidTr="00DC7EFB">
        <w:trPr>
          <w:trHeight w:val="934"/>
        </w:trPr>
        <w:tc>
          <w:tcPr>
            <w:tcW w:w="2868" w:type="dxa"/>
            <w:shd w:val="clear" w:color="auto" w:fill="auto"/>
          </w:tcPr>
          <w:p w:rsidR="006C42FA" w:rsidRPr="00846E39" w:rsidRDefault="006C42FA" w:rsidP="00DC7EFB">
            <w:pPr>
              <w:pStyle w:val="Standard"/>
            </w:pPr>
            <w:r w:rsidRPr="00846E39">
              <w:rPr>
                <w:sz w:val="28"/>
                <w:szCs w:val="28"/>
              </w:rPr>
              <w:t>«Объемы и источники финансового обеспече</w:t>
            </w:r>
            <w:r w:rsidRPr="00846E39">
              <w:rPr>
                <w:sz w:val="28"/>
                <w:szCs w:val="28"/>
              </w:rPr>
              <w:softHyphen/>
              <w:t xml:space="preserve">ния </w:t>
            </w:r>
            <w:r w:rsidR="004A160A" w:rsidRPr="00846E39">
              <w:rPr>
                <w:sz w:val="28"/>
                <w:szCs w:val="28"/>
              </w:rPr>
              <w:t>под</w:t>
            </w:r>
            <w:r w:rsidRPr="00846E39">
              <w:rPr>
                <w:sz w:val="28"/>
                <w:szCs w:val="28"/>
              </w:rPr>
              <w:t>программы</w:t>
            </w:r>
            <w:r w:rsidR="004A160A" w:rsidRPr="00846E39">
              <w:rPr>
                <w:sz w:val="28"/>
                <w:szCs w:val="28"/>
              </w:rPr>
              <w:t xml:space="preserve"> 2</w:t>
            </w:r>
          </w:p>
        </w:tc>
        <w:tc>
          <w:tcPr>
            <w:tcW w:w="6346" w:type="dxa"/>
            <w:shd w:val="clear" w:color="auto" w:fill="auto"/>
          </w:tcPr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финансового обеспечения подпрогра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 2 составляет </w:t>
            </w:r>
            <w:r w:rsidR="007D50D8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421350,87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129511,86 тыс. руб.;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85875,42 тыс. руб.;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44223,00 тыс. руб.;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B848FB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107792,59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0209D1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45938,00 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0209D1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2670,00 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0209D1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2670,00 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0209D1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2670,00 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города-курорта Пятигорска – </w:t>
            </w:r>
            <w:r w:rsidR="00591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420980</w:t>
            </w:r>
            <w:r w:rsidR="007D50D8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,87 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129411,86 тыс. руб., в том числе за счет средств</w:t>
            </w:r>
            <w:r w:rsidR="008736FB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поступивших из бюджета Ставро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польского </w:t>
            </w:r>
            <w:r w:rsidR="00D662D9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 – 123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952,77 тыс. руб.;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85755,42 тыс. руб., в том числе за счет средств, поступивших из бюджета Ставропольского края – 46160,86 тыс. руб.; 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44073,00 тыс. руб., в том числе за счет средств, поступивших из бюджета Ставропольского края – 41403,00 тыс. руб.;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B848FB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107792,59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Ставропольского края – </w:t>
            </w:r>
            <w:r w:rsidR="00B848FB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104769,07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E11900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45938,00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Ставропольского края – 43</w:t>
            </w:r>
            <w:r w:rsidR="00E11900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тыс. руб.;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E11900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2670,00 тыс. руб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E11900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2670,00 тыс. руб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E11900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2670,00 тыс.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</w:t>
            </w:r>
            <w:r w:rsidR="00E11900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 средств иных источников – </w:t>
            </w:r>
            <w:r w:rsidR="000209D1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70,00 тыс. руб., по годам: 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6C42FA" w:rsidRPr="00846E39" w:rsidRDefault="000209D1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6C42FA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6C42FA" w:rsidRPr="00846E39" w:rsidRDefault="000209D1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6C42FA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6C42FA" w:rsidRPr="00846E39" w:rsidRDefault="000209D1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6C42FA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r w:rsidR="000209D1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6C42FA" w:rsidRPr="00846E39" w:rsidRDefault="000209D1" w:rsidP="006C42FA">
            <w:pPr>
              <w:pStyle w:val="Standard"/>
              <w:jc w:val="both"/>
            </w:pPr>
            <w:r w:rsidRPr="00846E39">
              <w:rPr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="006C42FA" w:rsidRPr="00846E39">
              <w:rPr>
                <w:kern w:val="0"/>
                <w:sz w:val="28"/>
                <w:szCs w:val="28"/>
                <w:lang w:eastAsia="ru-RU"/>
              </w:rPr>
              <w:t>0,00 тыс. руб.</w:t>
            </w:r>
            <w:r w:rsidR="006C42FA" w:rsidRPr="00846E39">
              <w:rPr>
                <w:sz w:val="28"/>
                <w:szCs w:val="28"/>
              </w:rPr>
              <w:t>».</w:t>
            </w:r>
          </w:p>
        </w:tc>
      </w:tr>
    </w:tbl>
    <w:p w:rsidR="00046FC8" w:rsidRPr="00846E39" w:rsidRDefault="006C42FA" w:rsidP="00AA216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4226C7"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6E39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програм</w:t>
      </w:r>
      <w:r w:rsidRPr="00846E39">
        <w:rPr>
          <w:rFonts w:ascii="Times New Roman" w:hAnsi="Times New Roman" w:cs="Times New Roman"/>
          <w:sz w:val="28"/>
          <w:szCs w:val="28"/>
        </w:rPr>
        <w:softHyphen/>
        <w:t xml:space="preserve">мы» паспорта подпрограммы 3 </w:t>
      </w:r>
      <w:r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«Энергосбережение и повышение энергетич</w:t>
      </w:r>
      <w:r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эффективности города-курорта Пятигорска»</w:t>
      </w:r>
      <w:r w:rsidRPr="00846E39">
        <w:rPr>
          <w:rFonts w:ascii="Times New Roman" w:hAnsi="Times New Roman" w:cs="Times New Roman"/>
          <w:sz w:val="28"/>
          <w:szCs w:val="28"/>
          <w:lang w:eastAsia="zh-CN"/>
        </w:rPr>
        <w:t xml:space="preserve"> М</w:t>
      </w:r>
      <w:r w:rsidRPr="00846E39">
        <w:rPr>
          <w:rFonts w:ascii="Times New Roman" w:hAnsi="Times New Roman" w:cs="Times New Roman"/>
          <w:sz w:val="28"/>
          <w:szCs w:val="28"/>
        </w:rPr>
        <w:t>униципальной програ</w:t>
      </w:r>
      <w:r w:rsidRPr="00846E39">
        <w:rPr>
          <w:rFonts w:ascii="Times New Roman" w:hAnsi="Times New Roman" w:cs="Times New Roman"/>
          <w:sz w:val="28"/>
          <w:szCs w:val="28"/>
        </w:rPr>
        <w:t>м</w:t>
      </w:r>
      <w:r w:rsidRPr="00846E39">
        <w:rPr>
          <w:rFonts w:ascii="Times New Roman" w:hAnsi="Times New Roman" w:cs="Times New Roman"/>
          <w:sz w:val="28"/>
          <w:szCs w:val="28"/>
        </w:rPr>
        <w:t>мы изложить в следующей редакции: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68"/>
        <w:gridCol w:w="6346"/>
      </w:tblGrid>
      <w:tr w:rsidR="006C42FA" w:rsidRPr="00846E39" w:rsidTr="00BD701C">
        <w:trPr>
          <w:trHeight w:val="934"/>
        </w:trPr>
        <w:tc>
          <w:tcPr>
            <w:tcW w:w="2868" w:type="dxa"/>
            <w:shd w:val="clear" w:color="auto" w:fill="auto"/>
          </w:tcPr>
          <w:p w:rsidR="006C42FA" w:rsidRPr="00846E39" w:rsidRDefault="006C42FA" w:rsidP="00DC7EFB">
            <w:pPr>
              <w:pStyle w:val="Standard"/>
            </w:pPr>
            <w:r w:rsidRPr="00846E39">
              <w:rPr>
                <w:sz w:val="28"/>
                <w:szCs w:val="28"/>
              </w:rPr>
              <w:t>«Объемы и источники финансового обеспече</w:t>
            </w:r>
            <w:r w:rsidRPr="00846E39">
              <w:rPr>
                <w:sz w:val="28"/>
                <w:szCs w:val="28"/>
              </w:rPr>
              <w:softHyphen/>
              <w:t xml:space="preserve">ния </w:t>
            </w:r>
            <w:r w:rsidR="004A160A" w:rsidRPr="00846E39">
              <w:rPr>
                <w:sz w:val="28"/>
                <w:szCs w:val="28"/>
              </w:rPr>
              <w:t>под</w:t>
            </w:r>
            <w:r w:rsidRPr="00846E39">
              <w:rPr>
                <w:sz w:val="28"/>
                <w:szCs w:val="28"/>
              </w:rPr>
              <w:t>программы</w:t>
            </w:r>
            <w:r w:rsidR="004A160A" w:rsidRPr="00846E39">
              <w:rPr>
                <w:sz w:val="28"/>
                <w:szCs w:val="28"/>
              </w:rPr>
              <w:t xml:space="preserve"> 3</w:t>
            </w:r>
          </w:p>
        </w:tc>
        <w:tc>
          <w:tcPr>
            <w:tcW w:w="6346" w:type="dxa"/>
            <w:shd w:val="clear" w:color="auto" w:fill="auto"/>
          </w:tcPr>
          <w:p w:rsidR="006C42FA" w:rsidRPr="00846E39" w:rsidRDefault="006C42FA" w:rsidP="00DC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финансового обеспечения подпрогра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A160A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 3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составляет </w:t>
            </w:r>
            <w:r w:rsidR="0019799C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98266,58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по годам: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26168,16 тыс. руб.;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18627,42 тыс. руб.;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16235,63 тыс. руб.;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B848FB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14477,81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E11900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5689,39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E11900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5689,39 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E11900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5689,39 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846E39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E11900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5689,39 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6C42FA" w:rsidRPr="00846E39" w:rsidRDefault="006C42FA" w:rsidP="00DC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города-курорта Пятигорска – </w:t>
            </w:r>
            <w:r w:rsidR="0019799C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98266,58 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6C42FA" w:rsidRPr="00846E39" w:rsidRDefault="006C42FA" w:rsidP="00DC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E11900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26168,16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</w:t>
            </w:r>
            <w:r w:rsidR="008736FB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поступивших из бюджета Ставро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польского края – </w:t>
            </w:r>
            <w:r w:rsidR="00E11900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14889,95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C42FA" w:rsidRPr="00846E39" w:rsidRDefault="006C42FA" w:rsidP="00DC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E11900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18627,42 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E11900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9607,85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 </w:t>
            </w:r>
          </w:p>
          <w:p w:rsidR="006C42FA" w:rsidRPr="00846E39" w:rsidRDefault="006C42FA" w:rsidP="00DC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E11900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16235,63 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E11900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10145,29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C42FA" w:rsidRPr="00846E39" w:rsidRDefault="006C42FA" w:rsidP="00DC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B848FB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14477,81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B848FB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7395,76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C42FA" w:rsidRPr="00846E39" w:rsidRDefault="006C42FA" w:rsidP="00DC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E11900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5689,39 тыс. руб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6C42FA" w:rsidRPr="00846E39" w:rsidRDefault="006C42FA" w:rsidP="00DC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E11900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5689,39 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846E39" w:rsidRDefault="006C42FA" w:rsidP="00DC7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E11900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5689,39 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E11900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D701C" w:rsidRPr="00846E39" w:rsidRDefault="006C42FA" w:rsidP="00BD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E11900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5689,39 </w:t>
            </w:r>
            <w:r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4A160A" w:rsidRPr="0084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46E3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BD701C" w:rsidRPr="00846E39" w:rsidRDefault="00BD701C" w:rsidP="00BD701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E39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846E3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 к Муниципальной программе изложить в редакции согласно приложению 1 к настоящему постановлению.</w:t>
      </w:r>
    </w:p>
    <w:p w:rsidR="00852ACC" w:rsidRDefault="00852ACC" w:rsidP="00E7138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E39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BD701C" w:rsidRPr="00846E3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46E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6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4A160A" w:rsidRPr="00846E3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46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F52689" w:rsidRPr="00846E3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46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программе изложить в редакции согласно приложению </w:t>
      </w:r>
      <w:r w:rsidR="00BD701C" w:rsidRPr="00846E3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46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33196B" w:rsidRDefault="0033196B" w:rsidP="0033196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Приложение 5 к Муниципальной программе изложить в </w:t>
      </w:r>
      <w:r w:rsidRPr="00846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редакции согласно приложению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46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33196B" w:rsidRPr="00846E39" w:rsidRDefault="0033196B" w:rsidP="00E7138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57F" w:rsidRPr="00846E39" w:rsidRDefault="00E71380" w:rsidP="00E71380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623"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F36528" w:rsidRPr="00846E39" w:rsidRDefault="00F36528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846E39" w:rsidRDefault="00E71380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3623"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3C1FC6" w:rsidRPr="00846E39" w:rsidRDefault="003C1FC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FC6" w:rsidRPr="00846E39" w:rsidRDefault="003C1FC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D64" w:rsidRPr="00846E39" w:rsidRDefault="004D7D64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D64" w:rsidRPr="00846E39" w:rsidRDefault="004D7D64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0" w:rsidRPr="00846E39" w:rsidRDefault="00E11900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D64" w:rsidRPr="00846E39" w:rsidRDefault="004D7D64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Пятигорска                                                              </w:t>
      </w:r>
      <w:r w:rsidR="00852ACC" w:rsidRPr="00846E39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Д.Ю.Ворошилов</w:t>
      </w:r>
    </w:p>
    <w:p w:rsidR="008D4B7A" w:rsidRDefault="008D4B7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ACC" w:rsidRDefault="00852ACC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ACC" w:rsidRDefault="00852ACC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0" w:rsidRDefault="00E11900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826" w:rsidRDefault="003A4826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4826" w:rsidSect="003A4826">
          <w:headerReference w:type="default" r:id="rId7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E11900" w:rsidRDefault="00E11900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/>
      </w:tblPr>
      <w:tblGrid>
        <w:gridCol w:w="5180"/>
      </w:tblGrid>
      <w:tr w:rsidR="003A4826" w:rsidRPr="00DC7EFB" w:rsidTr="00E472B9">
        <w:trPr>
          <w:trHeight w:val="1582"/>
        </w:trPr>
        <w:tc>
          <w:tcPr>
            <w:tcW w:w="5180" w:type="dxa"/>
            <w:shd w:val="clear" w:color="auto" w:fill="auto"/>
            <w:vAlign w:val="center"/>
          </w:tcPr>
          <w:tbl>
            <w:tblPr>
              <w:tblW w:w="0" w:type="auto"/>
              <w:jc w:val="right"/>
              <w:tblLayout w:type="fixed"/>
              <w:tblLook w:val="0000"/>
            </w:tblPr>
            <w:tblGrid>
              <w:gridCol w:w="4538"/>
            </w:tblGrid>
            <w:tr w:rsidR="003A4826" w:rsidRPr="00DC7EFB" w:rsidTr="00E472B9">
              <w:trPr>
                <w:trHeight w:val="288"/>
                <w:jc w:val="right"/>
              </w:trPr>
              <w:tc>
                <w:tcPr>
                  <w:tcW w:w="4538" w:type="dxa"/>
                  <w:shd w:val="clear" w:color="auto" w:fill="FFFFFF"/>
                  <w:vAlign w:val="center"/>
                </w:tcPr>
                <w:p w:rsidR="003A4826" w:rsidRPr="00DC7EFB" w:rsidRDefault="003A4826" w:rsidP="00E472B9">
                  <w:pPr>
                    <w:framePr w:hSpace="180" w:wrap="around" w:vAnchor="text" w:hAnchor="text" w:xAlign="right" w:y="1"/>
                    <w:suppressAutoHyphens/>
                    <w:spacing w:after="0" w:line="240" w:lineRule="exact"/>
                    <w:ind w:left="-108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 w:rsidRPr="00DC7EFB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zh-CN"/>
                    </w:rPr>
                    <w:t>Приложение 1</w:t>
                  </w:r>
                </w:p>
                <w:p w:rsidR="003A4826" w:rsidRPr="00DC7EFB" w:rsidRDefault="003A4826" w:rsidP="00E472B9">
                  <w:pPr>
                    <w:framePr w:hSpace="180" w:wrap="around" w:vAnchor="text" w:hAnchor="text" w:xAlign="right" w:y="1"/>
                    <w:suppressAutoHyphens/>
                    <w:spacing w:after="0" w:line="240" w:lineRule="exact"/>
                    <w:ind w:left="-108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 w:rsidRPr="00DC7EFB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zh-CN"/>
                    </w:rPr>
                    <w:t>к постановлению администрации города Пятигорска</w:t>
                  </w:r>
                </w:p>
                <w:p w:rsidR="003A4826" w:rsidRPr="00DC7EFB" w:rsidRDefault="003A4826" w:rsidP="00E472B9">
                  <w:pPr>
                    <w:framePr w:hSpace="180" w:wrap="around" w:vAnchor="text" w:hAnchor="text" w:xAlign="right" w:y="1"/>
                    <w:suppressAutoHyphens/>
                    <w:spacing w:after="0" w:line="240" w:lineRule="auto"/>
                    <w:ind w:left="-108"/>
                    <w:suppressOverlap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 w:rsidRPr="00DC7EFB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zh-CN"/>
                    </w:rPr>
                    <w:t>от _____________ № ___________</w:t>
                  </w:r>
                </w:p>
              </w:tc>
            </w:tr>
            <w:tr w:rsidR="003A4826" w:rsidRPr="00DC7EFB" w:rsidTr="00E472B9">
              <w:trPr>
                <w:trHeight w:val="288"/>
                <w:jc w:val="right"/>
              </w:trPr>
              <w:tc>
                <w:tcPr>
                  <w:tcW w:w="4538" w:type="dxa"/>
                  <w:shd w:val="clear" w:color="auto" w:fill="FFFFFF"/>
                  <w:vAlign w:val="center"/>
                </w:tcPr>
                <w:p w:rsidR="003A4826" w:rsidRPr="00DC7EFB" w:rsidRDefault="003A4826" w:rsidP="00E472B9">
                  <w:pPr>
                    <w:framePr w:hSpace="180" w:wrap="around" w:vAnchor="text" w:hAnchor="text" w:xAlign="right" w:y="1"/>
                    <w:spacing w:after="0" w:line="240" w:lineRule="exact"/>
                    <w:ind w:left="-108"/>
                    <w:suppressOverlap/>
                    <w:jc w:val="both"/>
                  </w:pPr>
                </w:p>
              </w:tc>
            </w:tr>
          </w:tbl>
          <w:p w:rsidR="003A4826" w:rsidRPr="00DC7EFB" w:rsidRDefault="003A4826" w:rsidP="00E4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826" w:rsidRPr="00DC7EFB" w:rsidRDefault="003A4826" w:rsidP="00E472B9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3A4826" w:rsidRPr="00DC7EFB" w:rsidRDefault="003A4826" w:rsidP="00E472B9">
            <w:pPr>
              <w:spacing w:after="0" w:line="240" w:lineRule="exact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муниципальной программе города-курорта Пятигорска «Модернизация </w:t>
            </w:r>
          </w:p>
          <w:p w:rsidR="003A4826" w:rsidRPr="00DC7EFB" w:rsidRDefault="003A4826" w:rsidP="00E472B9">
            <w:pPr>
              <w:spacing w:after="0" w:line="240" w:lineRule="exact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экономики, развитие малого и сре</w:t>
            </w:r>
            <w:r w:rsidRPr="00DC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C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него бизнеса, курорта и туризма, энергетики, промышленности и улучшение инвестиционного клим</w:t>
            </w:r>
            <w:r w:rsidRPr="00DC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C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та»</w:t>
            </w:r>
          </w:p>
          <w:p w:rsidR="003A4826" w:rsidRPr="00DC7EFB" w:rsidRDefault="003A4826" w:rsidP="00E472B9">
            <w:pPr>
              <w:spacing w:after="0" w:line="240" w:lineRule="exact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826" w:rsidRPr="00DC7EFB" w:rsidRDefault="003A4826" w:rsidP="00E472B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4826" w:rsidRPr="00DC7EFB" w:rsidRDefault="003A4826" w:rsidP="003A482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FB">
        <w:rPr>
          <w:rFonts w:ascii="Times New Roman" w:eastAsia="Times New Roman" w:hAnsi="Times New Roman"/>
          <w:sz w:val="28"/>
          <w:szCs w:val="28"/>
        </w:rPr>
        <w:br w:type="textWrapping" w:clear="all"/>
        <w:t>СВЕДЕНИЯ</w:t>
      </w:r>
      <w:r w:rsidRPr="00DC7EFB">
        <w:rPr>
          <w:rFonts w:ascii="Times New Roman" w:eastAsia="Times New Roman" w:hAnsi="Times New Roman"/>
          <w:sz w:val="28"/>
          <w:szCs w:val="28"/>
        </w:rPr>
        <w:br/>
        <w:t>об индикаторах достижения целей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(далее – Программа) и показателях решения задач подпрограмм Программы и их значениях</w:t>
      </w:r>
    </w:p>
    <w:tbl>
      <w:tblPr>
        <w:tblStyle w:val="ac"/>
        <w:tblW w:w="14425" w:type="dxa"/>
        <w:tblLayout w:type="fixed"/>
        <w:tblLook w:val="04A0"/>
      </w:tblPr>
      <w:tblGrid>
        <w:gridCol w:w="766"/>
        <w:gridCol w:w="2319"/>
        <w:gridCol w:w="32"/>
        <w:gridCol w:w="883"/>
        <w:gridCol w:w="1050"/>
        <w:gridCol w:w="979"/>
        <w:gridCol w:w="28"/>
        <w:gridCol w:w="1022"/>
        <w:gridCol w:w="14"/>
        <w:gridCol w:w="1022"/>
        <w:gridCol w:w="14"/>
        <w:gridCol w:w="994"/>
        <w:gridCol w:w="1008"/>
        <w:gridCol w:w="1008"/>
        <w:gridCol w:w="26"/>
        <w:gridCol w:w="58"/>
        <w:gridCol w:w="923"/>
        <w:gridCol w:w="153"/>
        <w:gridCol w:w="2126"/>
      </w:tblGrid>
      <w:tr w:rsidR="003A4826" w:rsidRPr="00DC7EFB" w:rsidTr="00E472B9">
        <w:trPr>
          <w:trHeight w:val="966"/>
        </w:trPr>
        <w:tc>
          <w:tcPr>
            <w:tcW w:w="766" w:type="dxa"/>
            <w:vMerge w:val="restart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51" w:type="dxa"/>
            <w:gridSpan w:val="2"/>
            <w:vMerge w:val="restart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Наименование 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дикатора достиж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ния цели Програ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мы и показателя решения задачи подпрограммы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883" w:type="dxa"/>
            <w:vMerge w:val="restart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Ед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ница изм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8146" w:type="dxa"/>
            <w:gridSpan w:val="13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2279" w:type="dxa"/>
            <w:gridSpan w:val="2"/>
            <w:vMerge w:val="restart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Источник инфо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мации (методика расчета)*</w:t>
            </w:r>
          </w:p>
        </w:tc>
      </w:tr>
      <w:tr w:rsidR="003A4826" w:rsidRPr="00DC7EFB" w:rsidTr="00E472B9">
        <w:trPr>
          <w:trHeight w:val="720"/>
        </w:trPr>
        <w:tc>
          <w:tcPr>
            <w:tcW w:w="766" w:type="dxa"/>
            <w:vMerge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79" w:type="dxa"/>
            <w:vAlign w:val="center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50" w:type="dxa"/>
            <w:gridSpan w:val="2"/>
            <w:vAlign w:val="center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50" w:type="dxa"/>
            <w:gridSpan w:val="3"/>
            <w:vAlign w:val="center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4" w:type="dxa"/>
            <w:vAlign w:val="center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08" w:type="dxa"/>
            <w:vAlign w:val="center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34" w:type="dxa"/>
            <w:gridSpan w:val="2"/>
            <w:vAlign w:val="center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81" w:type="dxa"/>
            <w:gridSpan w:val="2"/>
            <w:vAlign w:val="center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79" w:type="dxa"/>
            <w:gridSpan w:val="2"/>
            <w:vMerge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826" w:rsidRPr="00DC7EFB" w:rsidTr="00E472B9">
        <w:trPr>
          <w:trHeight w:val="315"/>
        </w:trPr>
        <w:tc>
          <w:tcPr>
            <w:tcW w:w="766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gridSpan w:val="3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A4826" w:rsidRPr="00DC7EFB" w:rsidTr="00E472B9">
        <w:trPr>
          <w:trHeight w:val="552"/>
        </w:trPr>
        <w:tc>
          <w:tcPr>
            <w:tcW w:w="14425" w:type="dxa"/>
            <w:gridSpan w:val="19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I. Цель 1 Программы: Создание благоприятных условий для дальнейшего развития малого и среднего предпринимательства как важного элемента рыночной экономики</w:t>
            </w:r>
          </w:p>
        </w:tc>
      </w:tr>
      <w:tr w:rsidR="003A4826" w:rsidRPr="00DC7EFB" w:rsidTr="00E472B9">
        <w:trPr>
          <w:trHeight w:val="274"/>
        </w:trPr>
        <w:tc>
          <w:tcPr>
            <w:tcW w:w="766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ва в расчете на 10 тыс. человек нас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883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579,20</w:t>
            </w:r>
          </w:p>
        </w:tc>
        <w:tc>
          <w:tcPr>
            <w:tcW w:w="979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589,0</w:t>
            </w:r>
          </w:p>
        </w:tc>
        <w:tc>
          <w:tcPr>
            <w:tcW w:w="1050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508,5</w:t>
            </w:r>
          </w:p>
        </w:tc>
        <w:tc>
          <w:tcPr>
            <w:tcW w:w="1050" w:type="dxa"/>
            <w:gridSpan w:val="3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508,5</w:t>
            </w:r>
          </w:p>
        </w:tc>
        <w:tc>
          <w:tcPr>
            <w:tcW w:w="994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508,9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509,1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509,6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510,2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 xml:space="preserve">Qs=(Qrs/Hs)*10000, где 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Qrs - среднегодовое количество субъе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тов малого и сре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него предприним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тельства;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Hs - среднегодовая численность нас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ления.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Данные органа 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сударственной ст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тистики</w:t>
            </w:r>
          </w:p>
        </w:tc>
      </w:tr>
      <w:tr w:rsidR="003A4826" w:rsidRPr="00DC7EFB" w:rsidTr="00E472B9">
        <w:trPr>
          <w:trHeight w:val="416"/>
        </w:trPr>
        <w:tc>
          <w:tcPr>
            <w:tcW w:w="766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Доля среднесписо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ч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ной численности работников (без внешних совмест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телей) малых и средних предпр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ятий в среднесп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сочной численности работников (без внешних совмест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телей) всех пре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приятий и организ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883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в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979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1050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1050" w:type="dxa"/>
            <w:gridSpan w:val="3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994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 xml:space="preserve">D=N/O*100%, где 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N- среднегодовая численность рабо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ников малых и средних предпр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ятий (без внешних совместителей); 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O - среднесписо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ч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ная численность работников всех предприятий и 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ганизаций (без внешних совмест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телей). Данные 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гана государстве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ной статистики: информационно-статистические справочники</w:t>
            </w:r>
          </w:p>
        </w:tc>
      </w:tr>
      <w:tr w:rsidR="003A4826" w:rsidRPr="00DC7EFB" w:rsidTr="00E472B9">
        <w:trPr>
          <w:trHeight w:val="375"/>
        </w:trPr>
        <w:tc>
          <w:tcPr>
            <w:tcW w:w="14425" w:type="dxa"/>
            <w:gridSpan w:val="19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Подпрограмма 1 «Развитие малого и среднего предпринимательства в городе-курорте Пятигорске» (далее - Подпрограмма 1)</w:t>
            </w:r>
          </w:p>
        </w:tc>
      </w:tr>
      <w:tr w:rsidR="003A4826" w:rsidRPr="00DC7EFB" w:rsidTr="00E472B9">
        <w:trPr>
          <w:trHeight w:val="469"/>
        </w:trPr>
        <w:tc>
          <w:tcPr>
            <w:tcW w:w="14425" w:type="dxa"/>
            <w:gridSpan w:val="19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Задача 1 Подпрограммы 1: Повышение предпринимательской активности малого и среднего предпринимательства</w:t>
            </w:r>
          </w:p>
        </w:tc>
      </w:tr>
      <w:tr w:rsidR="003A4826" w:rsidRPr="00DC7EFB" w:rsidTr="00E472B9">
        <w:trPr>
          <w:trHeight w:val="274"/>
        </w:trPr>
        <w:tc>
          <w:tcPr>
            <w:tcW w:w="766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Количество вновь зарегистрированных в течение года суб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ъ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ектов малого и среднего предпр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нимательства</w:t>
            </w:r>
          </w:p>
        </w:tc>
        <w:tc>
          <w:tcPr>
            <w:tcW w:w="883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979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050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1650</w:t>
            </w:r>
          </w:p>
        </w:tc>
        <w:tc>
          <w:tcPr>
            <w:tcW w:w="1050" w:type="dxa"/>
            <w:gridSpan w:val="3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994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Сведения ИФНС России по городу Пятигорску Ста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ропольского края</w:t>
            </w:r>
          </w:p>
        </w:tc>
      </w:tr>
      <w:tr w:rsidR="003A4826" w:rsidRPr="00DC7EFB" w:rsidTr="00E472B9">
        <w:trPr>
          <w:trHeight w:val="274"/>
        </w:trPr>
        <w:tc>
          <w:tcPr>
            <w:tcW w:w="766" w:type="dxa"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351" w:type="dxa"/>
            <w:gridSpan w:val="2"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Количество вновь зарегистрированных налогоплательщ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ков налога на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фессиональный 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ход</w:t>
            </w:r>
          </w:p>
        </w:tc>
        <w:tc>
          <w:tcPr>
            <w:tcW w:w="883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050" w:type="dxa"/>
          </w:tcPr>
          <w:p w:rsidR="003A4826" w:rsidRPr="00DC7EFB" w:rsidRDefault="003A4826" w:rsidP="00E472B9">
            <w:pPr>
              <w:jc w:val="center"/>
            </w:pPr>
            <w:r w:rsidRPr="00DC7EFB"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 xml:space="preserve"> 2056</w:t>
            </w:r>
          </w:p>
        </w:tc>
        <w:tc>
          <w:tcPr>
            <w:tcW w:w="994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2456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2673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2895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3030</w:t>
            </w:r>
          </w:p>
        </w:tc>
        <w:tc>
          <w:tcPr>
            <w:tcW w:w="2279" w:type="dxa"/>
            <w:gridSpan w:val="2"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Сведения ИФНС России по городу Пятигорску Ста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ропольского края</w:t>
            </w:r>
          </w:p>
        </w:tc>
      </w:tr>
      <w:tr w:rsidR="003A4826" w:rsidRPr="00DC7EFB" w:rsidTr="00E472B9">
        <w:trPr>
          <w:trHeight w:val="1095"/>
        </w:trPr>
        <w:tc>
          <w:tcPr>
            <w:tcW w:w="766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Численность зан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я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тых в сфере малого и среднего пре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принимательства, включая индивид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альных предприн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мателей</w:t>
            </w:r>
          </w:p>
        </w:tc>
        <w:tc>
          <w:tcPr>
            <w:tcW w:w="883" w:type="dxa"/>
            <w:hideMark/>
          </w:tcPr>
          <w:p w:rsidR="003A4826" w:rsidRPr="00DC7EFB" w:rsidRDefault="003A4826" w:rsidP="00E472B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hideMark/>
          </w:tcPr>
          <w:p w:rsidR="003A4826" w:rsidRPr="00DC7EFB" w:rsidRDefault="003A4826" w:rsidP="00E472B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30199</w:t>
            </w:r>
          </w:p>
        </w:tc>
        <w:tc>
          <w:tcPr>
            <w:tcW w:w="1050" w:type="dxa"/>
            <w:gridSpan w:val="2"/>
            <w:hideMark/>
          </w:tcPr>
          <w:p w:rsidR="003A4826" w:rsidRPr="00DC7EFB" w:rsidRDefault="003A4826" w:rsidP="00E472B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31039</w:t>
            </w:r>
          </w:p>
        </w:tc>
        <w:tc>
          <w:tcPr>
            <w:tcW w:w="1050" w:type="dxa"/>
            <w:gridSpan w:val="3"/>
            <w:hideMark/>
          </w:tcPr>
          <w:p w:rsidR="003A4826" w:rsidRPr="00DC7EFB" w:rsidRDefault="003A4826" w:rsidP="00E472B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31959</w:t>
            </w:r>
          </w:p>
        </w:tc>
        <w:tc>
          <w:tcPr>
            <w:tcW w:w="994" w:type="dxa"/>
            <w:hideMark/>
          </w:tcPr>
          <w:p w:rsidR="003A4826" w:rsidRPr="00DC7EFB" w:rsidRDefault="003A4826" w:rsidP="00E472B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32799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33479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34119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34119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Ч = ССЧРюл+ ССЧРип + ИПмсп, где</w:t>
            </w:r>
          </w:p>
          <w:p w:rsidR="003A4826" w:rsidRPr="00DC7EFB" w:rsidRDefault="003A4826" w:rsidP="00E472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ССЧРюл - сумма среднесписочной численности рабо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ников юридических лиц;</w:t>
            </w:r>
          </w:p>
          <w:p w:rsidR="003A4826" w:rsidRPr="00DC7EFB" w:rsidRDefault="003A4826" w:rsidP="00E472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ССЧРип - сумма среднесписочной численности рабо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ников индивид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альных предпр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нимателей;</w:t>
            </w:r>
          </w:p>
          <w:p w:rsidR="003A4826" w:rsidRPr="00DC7EFB" w:rsidRDefault="003A4826" w:rsidP="00E472B9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ИПмсп - индивид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альные предприн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матели, сведения о которых внесены в единый реестр субъектов малого и среднего предпр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нимательства</w:t>
            </w:r>
          </w:p>
        </w:tc>
      </w:tr>
      <w:tr w:rsidR="003A4826" w:rsidRPr="00DC7EFB" w:rsidTr="00E472B9">
        <w:trPr>
          <w:trHeight w:val="416"/>
        </w:trPr>
        <w:tc>
          <w:tcPr>
            <w:tcW w:w="766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Количество закл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ю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ченных договоров по предоставлению во владение и (или) в пользование им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щества, возмездное 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отчуждение недв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жимого имущества в собственность субъектов малого и среднего предпр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нимательства</w:t>
            </w:r>
          </w:p>
        </w:tc>
        <w:tc>
          <w:tcPr>
            <w:tcW w:w="883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3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Данные реестра субъектов малого и среднего предпр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нимательства -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лучателей по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держки</w:t>
            </w:r>
          </w:p>
        </w:tc>
      </w:tr>
      <w:tr w:rsidR="003A4826" w:rsidRPr="00DC7EFB" w:rsidTr="00E472B9">
        <w:trPr>
          <w:trHeight w:val="1455"/>
        </w:trPr>
        <w:tc>
          <w:tcPr>
            <w:tcW w:w="766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Количество субъе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тов малого и сре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него предприним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тельства, воспол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зовавшихся мун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ципальной фина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совой поддержкой</w:t>
            </w:r>
          </w:p>
        </w:tc>
        <w:tc>
          <w:tcPr>
            <w:tcW w:w="883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3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Данные реестра субъектов малого и среднего предпр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нимательства -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лучателей по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держки</w:t>
            </w:r>
          </w:p>
        </w:tc>
      </w:tr>
      <w:tr w:rsidR="003A4826" w:rsidRPr="00DC7EFB" w:rsidTr="00E472B9">
        <w:trPr>
          <w:trHeight w:val="288"/>
        </w:trPr>
        <w:tc>
          <w:tcPr>
            <w:tcW w:w="766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1.1.6.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Количество мер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приятий, проведе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ных для субъектов малого и среднего предпринимательс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ва  </w:t>
            </w:r>
          </w:p>
        </w:tc>
        <w:tc>
          <w:tcPr>
            <w:tcW w:w="883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  <w:gridSpan w:val="3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Данные журнала учета мероприятий, проведенных управлением эк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номического разв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тия администрации города Пятигорска для субъектов 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лого и среднего предпринимател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</w:tr>
      <w:tr w:rsidR="003A4826" w:rsidRPr="00DC7EFB" w:rsidTr="00E472B9">
        <w:trPr>
          <w:trHeight w:val="288"/>
        </w:trPr>
        <w:tc>
          <w:tcPr>
            <w:tcW w:w="766" w:type="dxa"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1.1.7.</w:t>
            </w:r>
          </w:p>
        </w:tc>
        <w:tc>
          <w:tcPr>
            <w:tcW w:w="2351" w:type="dxa"/>
            <w:gridSpan w:val="2"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DC7EFB">
              <w:rPr>
                <w:rFonts w:ascii="Times New Roman" w:hAnsi="Times New Roman"/>
                <w:sz w:val="24"/>
                <w:szCs w:val="28"/>
              </w:rPr>
              <w:t>Количество закл</w:t>
            </w:r>
            <w:r w:rsidRPr="00DC7EFB">
              <w:rPr>
                <w:rFonts w:ascii="Times New Roman" w:hAnsi="Times New Roman"/>
                <w:sz w:val="24"/>
                <w:szCs w:val="28"/>
              </w:rPr>
              <w:t>ю</w:t>
            </w:r>
            <w:r w:rsidRPr="00DC7EFB">
              <w:rPr>
                <w:rFonts w:ascii="Times New Roman" w:hAnsi="Times New Roman"/>
                <w:sz w:val="24"/>
                <w:szCs w:val="28"/>
              </w:rPr>
              <w:t>ченных договоров с производителями сельскохозяйстве</w:t>
            </w:r>
            <w:r w:rsidRPr="00DC7EFB">
              <w:rPr>
                <w:rFonts w:ascii="Times New Roman" w:hAnsi="Times New Roman"/>
                <w:sz w:val="24"/>
                <w:szCs w:val="28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8"/>
              </w:rPr>
              <w:t>ных, продовольс</w:t>
            </w:r>
            <w:r w:rsidRPr="00DC7EFB">
              <w:rPr>
                <w:rFonts w:ascii="Times New Roman" w:hAnsi="Times New Roman"/>
                <w:sz w:val="24"/>
                <w:szCs w:val="28"/>
              </w:rPr>
              <w:t>т</w:t>
            </w:r>
            <w:r w:rsidRPr="00DC7EFB">
              <w:rPr>
                <w:rFonts w:ascii="Times New Roman" w:hAnsi="Times New Roman"/>
                <w:sz w:val="24"/>
                <w:szCs w:val="28"/>
              </w:rPr>
              <w:t>венных товаров и сувенирной проду</w:t>
            </w:r>
            <w:r w:rsidRPr="00DC7EFB">
              <w:rPr>
                <w:rFonts w:ascii="Times New Roman" w:hAnsi="Times New Roman"/>
                <w:sz w:val="24"/>
                <w:szCs w:val="28"/>
              </w:rPr>
              <w:t>к</w:t>
            </w:r>
            <w:r w:rsidRPr="00DC7EFB">
              <w:rPr>
                <w:rFonts w:ascii="Times New Roman" w:hAnsi="Times New Roman"/>
                <w:sz w:val="24"/>
                <w:szCs w:val="28"/>
              </w:rPr>
              <w:t>ции, являющимися субъектами малого и среднего пре</w:t>
            </w:r>
            <w:r w:rsidRPr="00DC7EFB">
              <w:rPr>
                <w:rFonts w:ascii="Times New Roman" w:hAnsi="Times New Roman"/>
                <w:sz w:val="24"/>
                <w:szCs w:val="28"/>
              </w:rPr>
              <w:t>д</w:t>
            </w:r>
            <w:r w:rsidRPr="00DC7EFB">
              <w:rPr>
                <w:rFonts w:ascii="Times New Roman" w:hAnsi="Times New Roman"/>
                <w:sz w:val="24"/>
                <w:szCs w:val="28"/>
              </w:rPr>
              <w:lastRenderedPageBreak/>
              <w:t>принимательства, на право размещения нестационарных торговых объектов на земельных учас</w:t>
            </w:r>
            <w:r w:rsidRPr="00DC7EFB">
              <w:rPr>
                <w:rFonts w:ascii="Times New Roman" w:hAnsi="Times New Roman"/>
                <w:sz w:val="24"/>
                <w:szCs w:val="28"/>
              </w:rPr>
              <w:t>т</w:t>
            </w:r>
            <w:r w:rsidRPr="00DC7EFB">
              <w:rPr>
                <w:rFonts w:ascii="Times New Roman" w:hAnsi="Times New Roman"/>
                <w:sz w:val="24"/>
                <w:szCs w:val="28"/>
              </w:rPr>
              <w:t>ках, в зданиях, строениях, соор</w:t>
            </w:r>
            <w:r w:rsidRPr="00DC7EFB">
              <w:rPr>
                <w:rFonts w:ascii="Times New Roman" w:hAnsi="Times New Roman"/>
                <w:sz w:val="24"/>
                <w:szCs w:val="28"/>
              </w:rPr>
              <w:t>у</w:t>
            </w:r>
            <w:r w:rsidRPr="00DC7EFB">
              <w:rPr>
                <w:rFonts w:ascii="Times New Roman" w:hAnsi="Times New Roman"/>
                <w:sz w:val="24"/>
                <w:szCs w:val="28"/>
              </w:rPr>
              <w:t>жениях, находящи</w:t>
            </w:r>
            <w:r w:rsidRPr="00DC7EFB">
              <w:rPr>
                <w:rFonts w:ascii="Times New Roman" w:hAnsi="Times New Roman"/>
                <w:sz w:val="24"/>
                <w:szCs w:val="28"/>
              </w:rPr>
              <w:t>х</w:t>
            </w:r>
            <w:r w:rsidRPr="00DC7EFB">
              <w:rPr>
                <w:rFonts w:ascii="Times New Roman" w:hAnsi="Times New Roman"/>
                <w:sz w:val="24"/>
                <w:szCs w:val="28"/>
              </w:rPr>
              <w:t>ся в муниципальной собственности г</w:t>
            </w:r>
            <w:r w:rsidRPr="00DC7EFB">
              <w:rPr>
                <w:rFonts w:ascii="Times New Roman" w:hAnsi="Times New Roman"/>
                <w:sz w:val="24"/>
                <w:szCs w:val="28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8"/>
              </w:rPr>
              <w:t>рода-курорта Пят</w:t>
            </w:r>
            <w:r w:rsidRPr="00DC7EFB">
              <w:rPr>
                <w:rFonts w:ascii="Times New Roman" w:hAnsi="Times New Roman"/>
                <w:sz w:val="24"/>
                <w:szCs w:val="28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8"/>
              </w:rPr>
              <w:t>горска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83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50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нее 1</w:t>
            </w:r>
          </w:p>
        </w:tc>
        <w:tc>
          <w:tcPr>
            <w:tcW w:w="994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нее 1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нее 1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не ме-</w:t>
            </w:r>
          </w:p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нее 1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нее 1</w:t>
            </w:r>
          </w:p>
        </w:tc>
        <w:tc>
          <w:tcPr>
            <w:tcW w:w="2279" w:type="dxa"/>
            <w:gridSpan w:val="2"/>
          </w:tcPr>
          <w:p w:rsidR="003A4826" w:rsidRPr="00DC7EFB" w:rsidRDefault="003A4826" w:rsidP="00E472B9">
            <w:pPr>
              <w:rPr>
                <w:sz w:val="24"/>
              </w:rPr>
            </w:pPr>
            <w:r w:rsidRPr="00DC7EFB">
              <w:rPr>
                <w:rFonts w:ascii="Times New Roman" w:hAnsi="Times New Roman"/>
                <w:sz w:val="24"/>
                <w:szCs w:val="28"/>
              </w:rPr>
              <w:t>Данные Отдела торговли и защиты прав потребителей администрации г</w:t>
            </w:r>
            <w:r w:rsidRPr="00DC7EFB">
              <w:rPr>
                <w:rFonts w:ascii="Times New Roman" w:hAnsi="Times New Roman"/>
                <w:sz w:val="24"/>
                <w:szCs w:val="28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8"/>
              </w:rPr>
              <w:t>рода Пятигорска</w:t>
            </w:r>
          </w:p>
        </w:tc>
      </w:tr>
      <w:tr w:rsidR="003A4826" w:rsidRPr="00DC7EFB" w:rsidTr="00E472B9">
        <w:trPr>
          <w:trHeight w:val="540"/>
        </w:trPr>
        <w:tc>
          <w:tcPr>
            <w:tcW w:w="14425" w:type="dxa"/>
            <w:gridSpan w:val="19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2 Подпрограммы 1: Повышение информированности субъектов малого и среднего предпринимательства и </w:t>
            </w:r>
          </w:p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обеспечение доступности консультационных услуг</w:t>
            </w:r>
          </w:p>
        </w:tc>
      </w:tr>
      <w:tr w:rsidR="003A4826" w:rsidRPr="00DC7EFB" w:rsidTr="00E472B9">
        <w:trPr>
          <w:trHeight w:val="722"/>
        </w:trPr>
        <w:tc>
          <w:tcPr>
            <w:tcW w:w="766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Количество объя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лений и материалов, размещенных в ра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деле «Малый и средний бизнес» на официальном сайте администрации 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рода-курорта Пят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горска </w:t>
            </w:r>
            <w:hyperlink r:id="rId8" w:history="1">
              <w:r w:rsidRPr="00DC7E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www.pyatigorsk</w:t>
              </w:r>
            </w:hyperlink>
            <w:r w:rsidRPr="00DC7E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org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9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0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50" w:type="dxa"/>
            <w:gridSpan w:val="3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4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Данные официал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ного сайта админ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страции города-курорта Пятигорска www.pyatigorsk.org</w:t>
            </w:r>
          </w:p>
        </w:tc>
      </w:tr>
      <w:tr w:rsidR="003A4826" w:rsidRPr="00DC7EFB" w:rsidTr="00E472B9">
        <w:trPr>
          <w:trHeight w:val="675"/>
        </w:trPr>
        <w:tc>
          <w:tcPr>
            <w:tcW w:w="14425" w:type="dxa"/>
            <w:gridSpan w:val="19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II. Цель 2 Программы: Комплексное развитие санаторно-курортной и туристической сфер и обеспечение доступности отдыха и лечения для широких слоёв российских и иностранных граждан в городе-курорте Пятигорске</w:t>
            </w:r>
          </w:p>
        </w:tc>
      </w:tr>
      <w:tr w:rsidR="003A4826" w:rsidRPr="00DC7EFB" w:rsidTr="00E472B9">
        <w:trPr>
          <w:trHeight w:val="424"/>
        </w:trPr>
        <w:tc>
          <w:tcPr>
            <w:tcW w:w="766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Количество отд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ы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хающих в санато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но-курортном и 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тиничном компле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се</w:t>
            </w:r>
          </w:p>
        </w:tc>
        <w:tc>
          <w:tcPr>
            <w:tcW w:w="883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182,8</w:t>
            </w:r>
          </w:p>
        </w:tc>
        <w:tc>
          <w:tcPr>
            <w:tcW w:w="979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187,6</w:t>
            </w:r>
          </w:p>
        </w:tc>
        <w:tc>
          <w:tcPr>
            <w:tcW w:w="1050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111,09</w:t>
            </w:r>
          </w:p>
        </w:tc>
        <w:tc>
          <w:tcPr>
            <w:tcW w:w="1050" w:type="dxa"/>
            <w:gridSpan w:val="3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195,3</w:t>
            </w:r>
          </w:p>
        </w:tc>
        <w:tc>
          <w:tcPr>
            <w:tcW w:w="994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200,3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205,0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209,4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214,2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Данные органа 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сударственной и муниципальной статистики, свед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ния тур. организ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ций, ф.1-КСР (краткая)</w:t>
            </w:r>
          </w:p>
        </w:tc>
      </w:tr>
      <w:tr w:rsidR="003A4826" w:rsidRPr="00DC7EFB" w:rsidTr="00E472B9">
        <w:trPr>
          <w:trHeight w:val="390"/>
        </w:trPr>
        <w:tc>
          <w:tcPr>
            <w:tcW w:w="14425" w:type="dxa"/>
            <w:gridSpan w:val="19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2 «Развитие курорта и туризма в городе-курорте Пятигорске» (далее - Подпрограмма 2)</w:t>
            </w:r>
          </w:p>
        </w:tc>
      </w:tr>
      <w:tr w:rsidR="003A4826" w:rsidRPr="00DC7EFB" w:rsidTr="00E472B9">
        <w:trPr>
          <w:trHeight w:val="480"/>
        </w:trPr>
        <w:tc>
          <w:tcPr>
            <w:tcW w:w="14425" w:type="dxa"/>
            <w:gridSpan w:val="19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Задача 1 Подпрограммы 2: Модернизация, создание новой туристической инфраструктуры, в том числе мест массового отдыха, создание дополнительных рабочих мест</w:t>
            </w:r>
          </w:p>
        </w:tc>
      </w:tr>
      <w:tr w:rsidR="003A4826" w:rsidRPr="00DC7EFB" w:rsidTr="00E472B9">
        <w:trPr>
          <w:trHeight w:val="96"/>
        </w:trPr>
        <w:tc>
          <w:tcPr>
            <w:tcW w:w="766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Площадь реконс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руированных и бл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гоустроенных те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риторий и мест ма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сового отдыха</w:t>
            </w:r>
          </w:p>
        </w:tc>
        <w:tc>
          <w:tcPr>
            <w:tcW w:w="883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50500</w:t>
            </w:r>
          </w:p>
        </w:tc>
        <w:tc>
          <w:tcPr>
            <w:tcW w:w="979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3340</w:t>
            </w:r>
          </w:p>
        </w:tc>
        <w:tc>
          <w:tcPr>
            <w:tcW w:w="1050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12425</w:t>
            </w:r>
          </w:p>
        </w:tc>
        <w:tc>
          <w:tcPr>
            <w:tcW w:w="1050" w:type="dxa"/>
            <w:gridSpan w:val="3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994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6200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6200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Данные МУ «Управление 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родского хозяйства, транспорта и связи администрации 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рода Пятигорска» (на основании 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тов выполненных работ; реестра па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ков и скверов гор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да-курорта Пят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горска) </w:t>
            </w:r>
          </w:p>
        </w:tc>
      </w:tr>
      <w:tr w:rsidR="003A4826" w:rsidRPr="00DC7EFB" w:rsidTr="00E472B9">
        <w:trPr>
          <w:trHeight w:val="296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Количество койко-мест средств разм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щения в гостини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ч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ном и санаторно-курортном компле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се</w:t>
            </w:r>
          </w:p>
        </w:tc>
        <w:tc>
          <w:tcPr>
            <w:tcW w:w="883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8200</w:t>
            </w:r>
          </w:p>
        </w:tc>
        <w:tc>
          <w:tcPr>
            <w:tcW w:w="979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8140</w:t>
            </w:r>
          </w:p>
        </w:tc>
        <w:tc>
          <w:tcPr>
            <w:tcW w:w="1050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8184</w:t>
            </w:r>
          </w:p>
        </w:tc>
        <w:tc>
          <w:tcPr>
            <w:tcW w:w="1050" w:type="dxa"/>
            <w:gridSpan w:val="3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8230</w:t>
            </w:r>
          </w:p>
        </w:tc>
        <w:tc>
          <w:tcPr>
            <w:tcW w:w="994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8290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8350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8350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8350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Данные органа 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сударственной и муниципальной статистики, свед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ния тур. организ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ций, ф.1-КСР (краткая)</w:t>
            </w:r>
          </w:p>
        </w:tc>
      </w:tr>
      <w:tr w:rsidR="003A4826" w:rsidRPr="00DC7EFB" w:rsidTr="00E472B9">
        <w:trPr>
          <w:trHeight w:val="1558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Количество раб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тающих в турис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ско-рекреационной сфере города-курорта Пятигорска</w:t>
            </w:r>
          </w:p>
        </w:tc>
        <w:tc>
          <w:tcPr>
            <w:tcW w:w="883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5412</w:t>
            </w:r>
          </w:p>
        </w:tc>
        <w:tc>
          <w:tcPr>
            <w:tcW w:w="979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5420</w:t>
            </w:r>
          </w:p>
        </w:tc>
        <w:tc>
          <w:tcPr>
            <w:tcW w:w="1050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5252</w:t>
            </w:r>
          </w:p>
        </w:tc>
        <w:tc>
          <w:tcPr>
            <w:tcW w:w="1050" w:type="dxa"/>
            <w:gridSpan w:val="3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5164</w:t>
            </w:r>
          </w:p>
        </w:tc>
        <w:tc>
          <w:tcPr>
            <w:tcW w:w="994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5173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5203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5221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5278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R=Rsk+Rg+Rt, где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br/>
              <w:t>Rsk - количество работающих в 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наторно-куротномкомпле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се;</w:t>
            </w:r>
            <w:r w:rsidRPr="00DC7EFB">
              <w:rPr>
                <w:rFonts w:ascii="Times New Roman" w:hAnsi="Times New Roman"/>
                <w:sz w:val="24"/>
                <w:szCs w:val="24"/>
              </w:rPr>
              <w:br/>
              <w:t>Rg - количество 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ботающих в гост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ничном комплексе;</w:t>
            </w:r>
            <w:r w:rsidRPr="00DC7EFB">
              <w:rPr>
                <w:rFonts w:ascii="Times New Roman" w:hAnsi="Times New Roman"/>
                <w:sz w:val="24"/>
                <w:szCs w:val="24"/>
              </w:rPr>
              <w:br/>
              <w:t>Rt - количество 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ботающих в тур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стическом ко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плексе.</w:t>
            </w:r>
            <w:r w:rsidRPr="00DC7EFB">
              <w:rPr>
                <w:rFonts w:ascii="Times New Roman" w:hAnsi="Times New Roman"/>
                <w:sz w:val="24"/>
                <w:szCs w:val="24"/>
              </w:rPr>
              <w:br/>
              <w:t>Данные органа 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сударственной и муниципальной статистики (ф.1-КСР (краткая), ф. 1-турфирма)</w:t>
            </w:r>
          </w:p>
        </w:tc>
      </w:tr>
      <w:tr w:rsidR="003A4826" w:rsidRPr="00DC7EFB" w:rsidTr="00E472B9">
        <w:trPr>
          <w:trHeight w:val="315"/>
        </w:trPr>
        <w:tc>
          <w:tcPr>
            <w:tcW w:w="14425" w:type="dxa"/>
            <w:gridSpan w:val="19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Задача 2 Подпрограммы 2: Повышение туристической привлекательности города-курорта Пятигорска</w:t>
            </w:r>
          </w:p>
        </w:tc>
      </w:tr>
      <w:tr w:rsidR="003A4826" w:rsidRPr="00DC7EFB" w:rsidTr="00E472B9">
        <w:trPr>
          <w:trHeight w:val="1260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Количество соб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ы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тийных меропри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я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тий и инфотуров, проводимых в гор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де-курорте Пят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горске</w:t>
            </w:r>
          </w:p>
        </w:tc>
        <w:tc>
          <w:tcPr>
            <w:tcW w:w="883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9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50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0" w:type="dxa"/>
            <w:gridSpan w:val="3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4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3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Данные перечня событийных 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роприятий, пл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нируемых к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ведению в городе-курорте Пятиго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ске</w:t>
            </w:r>
          </w:p>
        </w:tc>
      </w:tr>
      <w:tr w:rsidR="003A4826" w:rsidRPr="00DC7EFB" w:rsidTr="00E472B9">
        <w:trPr>
          <w:trHeight w:val="435"/>
        </w:trPr>
        <w:tc>
          <w:tcPr>
            <w:tcW w:w="14425" w:type="dxa"/>
            <w:gridSpan w:val="19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III. Цель 3 Программы: Повышение эффективности использования топливно-энергетических ресурсов на территории города-курорта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я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тигорска</w:t>
            </w:r>
          </w:p>
        </w:tc>
      </w:tr>
      <w:tr w:rsidR="003A4826" w:rsidRPr="00DC7EFB" w:rsidTr="00E472B9">
        <w:trPr>
          <w:trHeight w:val="708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319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 на снабж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ние органов мес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ного самоуправл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ния и муниципал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ных учреждений (в расчете на 1 кв. метр общей площ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ди)</w:t>
            </w:r>
          </w:p>
        </w:tc>
        <w:tc>
          <w:tcPr>
            <w:tcW w:w="915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кВт·ч/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50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24,30</w:t>
            </w:r>
          </w:p>
        </w:tc>
        <w:tc>
          <w:tcPr>
            <w:tcW w:w="979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23,72</w:t>
            </w:r>
          </w:p>
        </w:tc>
        <w:tc>
          <w:tcPr>
            <w:tcW w:w="1050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1050" w:type="dxa"/>
            <w:gridSpan w:val="3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22,25</w:t>
            </w:r>
          </w:p>
        </w:tc>
        <w:tc>
          <w:tcPr>
            <w:tcW w:w="994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21,58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21,32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21,16</w:t>
            </w:r>
          </w:p>
        </w:tc>
        <w:tc>
          <w:tcPr>
            <w:tcW w:w="1134" w:type="dxa"/>
            <w:gridSpan w:val="3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21,16</w:t>
            </w:r>
          </w:p>
        </w:tc>
        <w:tc>
          <w:tcPr>
            <w:tcW w:w="2126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Уээ.мо=ОПээ.мо/Пмо, где                                                      ОПээ.мо - объем потребления эле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трической эне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гии в органах 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стного сам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управления и 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ниципальных у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ч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реждениях, кВт·ч;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Пмо - площадь размещения орг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нов местного 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моуправления и муниципальных 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учреждений, кв. м.</w:t>
            </w:r>
          </w:p>
        </w:tc>
      </w:tr>
      <w:tr w:rsidR="003A4826" w:rsidRPr="00DC7EFB" w:rsidTr="00E472B9">
        <w:trPr>
          <w:trHeight w:val="438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319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Удельный расход холодной воды на снабжение органов местного сам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управления и мун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ципальных учре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ж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дений (в расчете на 1 человека)</w:t>
            </w:r>
          </w:p>
        </w:tc>
        <w:tc>
          <w:tcPr>
            <w:tcW w:w="915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куб. м/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979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050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050" w:type="dxa"/>
            <w:gridSpan w:val="3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994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  <w:tc>
          <w:tcPr>
            <w:tcW w:w="1134" w:type="dxa"/>
            <w:gridSpan w:val="3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  <w:tc>
          <w:tcPr>
            <w:tcW w:w="2126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Ухвс.мо=ОПхвс.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мо/Кмо, где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ОПхвс.мо  -  об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ъ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ем потребления холодной воды в органах местного самоуправления и муниципальных учреждениях, куб. м; 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Кмо - количество потребителей-работников орг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нов местного 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моуправления, муниципальных учреждений и др., чел.</w:t>
            </w:r>
          </w:p>
        </w:tc>
      </w:tr>
      <w:tr w:rsidR="003A4826" w:rsidRPr="00DC7EFB" w:rsidTr="00E472B9">
        <w:trPr>
          <w:trHeight w:val="96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319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Удельный расход горячей воды на снабжение органов местного сам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управления и мун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ципальных учре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ж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дений (в расчете на 1 человека)</w:t>
            </w:r>
          </w:p>
        </w:tc>
        <w:tc>
          <w:tcPr>
            <w:tcW w:w="915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куб. м/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979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050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050" w:type="dxa"/>
            <w:gridSpan w:val="3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994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1134" w:type="dxa"/>
            <w:gridSpan w:val="3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2126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Угвс.мо=ОПгвс.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 xml:space="preserve">мо/Кмо, где </w:t>
            </w:r>
            <w:r w:rsidRPr="00DC7EFB">
              <w:rPr>
                <w:rFonts w:ascii="Times New Roman" w:hAnsi="Times New Roman"/>
                <w:sz w:val="24"/>
                <w:szCs w:val="24"/>
              </w:rPr>
              <w:br/>
              <w:t>ОПгвс.мо - объем потребления 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рячей воды в 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ганах местного самоуправления и муниципальных учреждениях, куб. м;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Кмо - количество потребителей-работников орг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нов местного 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моуправления, муниципальных учреждений и др., чел.</w:t>
            </w:r>
          </w:p>
        </w:tc>
      </w:tr>
      <w:tr w:rsidR="003A4826" w:rsidRPr="00DC7EFB" w:rsidTr="00E472B9">
        <w:trPr>
          <w:trHeight w:val="1845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319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на снабжение орг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нов местного сам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управления и мун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ципальных учре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ж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дений (в расчете на 1 кв. метр общей площади)</w:t>
            </w:r>
          </w:p>
        </w:tc>
        <w:tc>
          <w:tcPr>
            <w:tcW w:w="915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Гкал/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50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79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050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050" w:type="dxa"/>
            <w:gridSpan w:val="3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94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  <w:gridSpan w:val="3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2126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Утэ.мо=ОПтэ.мо/Пмо,  где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br/>
              <w:t>ОПтэ.мо - объем потребления те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ловой энергии в органах местного самоуправления и муниципальных учреждениях, Гкал; 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Пмо - площадь размещения орг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нов местного 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моуправления и муниципальных учреждений, кв. м.</w:t>
            </w:r>
          </w:p>
        </w:tc>
      </w:tr>
      <w:tr w:rsidR="003A4826" w:rsidRPr="00DC7EFB" w:rsidTr="00E472B9">
        <w:trPr>
          <w:trHeight w:val="424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319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Удельный расход природного газа на снабжение органов местного сам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управления и мун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ципальных учре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ж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дений (в расчете на 1 человека)</w:t>
            </w:r>
          </w:p>
        </w:tc>
        <w:tc>
          <w:tcPr>
            <w:tcW w:w="915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куб. м/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39,15</w:t>
            </w:r>
          </w:p>
        </w:tc>
        <w:tc>
          <w:tcPr>
            <w:tcW w:w="979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050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38,85</w:t>
            </w:r>
          </w:p>
        </w:tc>
        <w:tc>
          <w:tcPr>
            <w:tcW w:w="1050" w:type="dxa"/>
            <w:gridSpan w:val="3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38,65</w:t>
            </w:r>
          </w:p>
        </w:tc>
        <w:tc>
          <w:tcPr>
            <w:tcW w:w="994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38,50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38,45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1134" w:type="dxa"/>
            <w:gridSpan w:val="3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2126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Угаз.мо=ОПгаз.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мо/Кмо, где:   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газ.мо - объем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требления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родного газа в 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ганах местного самоуправления и муниципальных учреждениях, куб. м;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Кмо - количество потребителей-работников орг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нов местного 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моуправления, муниципальных учреждений и др., чел.</w:t>
            </w:r>
          </w:p>
        </w:tc>
      </w:tr>
      <w:tr w:rsidR="003A4826" w:rsidRPr="00DC7EFB" w:rsidTr="00E472B9">
        <w:trPr>
          <w:trHeight w:val="572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2319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 в мног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квартирных домах (в расчете на 1 кв. м общей площади)</w:t>
            </w:r>
          </w:p>
        </w:tc>
        <w:tc>
          <w:tcPr>
            <w:tcW w:w="915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кВт·ч/кв.м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46,90</w:t>
            </w:r>
          </w:p>
        </w:tc>
        <w:tc>
          <w:tcPr>
            <w:tcW w:w="979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46,14</w:t>
            </w:r>
          </w:p>
        </w:tc>
        <w:tc>
          <w:tcPr>
            <w:tcW w:w="1050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45,91</w:t>
            </w:r>
          </w:p>
        </w:tc>
        <w:tc>
          <w:tcPr>
            <w:tcW w:w="1050" w:type="dxa"/>
            <w:gridSpan w:val="3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45,91</w:t>
            </w:r>
          </w:p>
        </w:tc>
        <w:tc>
          <w:tcPr>
            <w:tcW w:w="994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45,75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45,63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45,23</w:t>
            </w:r>
          </w:p>
        </w:tc>
        <w:tc>
          <w:tcPr>
            <w:tcW w:w="1134" w:type="dxa"/>
            <w:gridSpan w:val="3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45,11</w:t>
            </w:r>
          </w:p>
        </w:tc>
        <w:tc>
          <w:tcPr>
            <w:tcW w:w="2126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Умо.ээ.мкд.=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ОПмо.ээ.мкд/ Пмо.мкд, где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ОПмо.ээ.мкд - объем потребл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ния (использов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ния) электрич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ской энергии в многоквартирных домах, распол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женных на терр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тории муниц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пального образ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вания города-курорта Пятиго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ска, кВт·ч;   Пмо.мкд - пл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щадь многоква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тирных домов на территории мун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ципального обр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зования города-курорта Пятиго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ска, кв. м.</w:t>
            </w:r>
          </w:p>
        </w:tc>
      </w:tr>
      <w:tr w:rsidR="003A4826" w:rsidRPr="00DC7EFB" w:rsidTr="00E472B9">
        <w:trPr>
          <w:trHeight w:val="430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2319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в многоквартирных домах (в расчете на 1 кв.м общей пл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щади)</w:t>
            </w:r>
          </w:p>
        </w:tc>
        <w:tc>
          <w:tcPr>
            <w:tcW w:w="915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Гкал/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106,55</w:t>
            </w:r>
          </w:p>
        </w:tc>
        <w:tc>
          <w:tcPr>
            <w:tcW w:w="979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050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1050" w:type="dxa"/>
            <w:gridSpan w:val="3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994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1134" w:type="dxa"/>
            <w:gridSpan w:val="3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2126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Умо.тэ.мкд.=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ОПмо.тэ.мкд/ Пмо.мкд., где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ОПмо.тэ.мкд - объем потребл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ния (использов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ния) тепловой энергии в мног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квартирных 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мах, расположе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ных на террит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рии муниципал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ного образования города-курорта Пятигорска гор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да-курорта Пят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горска, Гкал;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Пмо.мкд  - пл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щадь многоква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тирных домов на территории мун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ципального обр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зования города-курорта Пятиго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ска города-курорта Пятиго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ска, кв. м.;</w:t>
            </w:r>
          </w:p>
        </w:tc>
      </w:tr>
      <w:tr w:rsidR="003A4826" w:rsidRPr="00DC7EFB" w:rsidTr="00E472B9">
        <w:trPr>
          <w:trHeight w:val="713"/>
        </w:trPr>
        <w:tc>
          <w:tcPr>
            <w:tcW w:w="766" w:type="dxa"/>
            <w:shd w:val="clear" w:color="auto" w:fill="auto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2319" w:type="dxa"/>
            <w:shd w:val="clear" w:color="auto" w:fill="auto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915" w:type="dxa"/>
            <w:gridSpan w:val="2"/>
            <w:shd w:val="clear" w:color="auto" w:fill="auto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куб. м/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shd w:val="clear" w:color="auto" w:fill="auto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53,42</w:t>
            </w:r>
          </w:p>
        </w:tc>
        <w:tc>
          <w:tcPr>
            <w:tcW w:w="979" w:type="dxa"/>
            <w:shd w:val="clear" w:color="auto" w:fill="auto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53,03</w:t>
            </w:r>
          </w:p>
        </w:tc>
        <w:tc>
          <w:tcPr>
            <w:tcW w:w="1050" w:type="dxa"/>
            <w:gridSpan w:val="2"/>
            <w:shd w:val="clear" w:color="auto" w:fill="auto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52,64</w:t>
            </w:r>
          </w:p>
        </w:tc>
        <w:tc>
          <w:tcPr>
            <w:tcW w:w="1050" w:type="dxa"/>
            <w:gridSpan w:val="3"/>
            <w:shd w:val="clear" w:color="auto" w:fill="auto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52,24</w:t>
            </w:r>
          </w:p>
        </w:tc>
        <w:tc>
          <w:tcPr>
            <w:tcW w:w="994" w:type="dxa"/>
            <w:shd w:val="clear" w:color="auto" w:fill="auto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52,23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  <w:gridSpan w:val="3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2126" w:type="dxa"/>
            <w:shd w:val="clear" w:color="auto" w:fill="auto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Умо.хвс.мкд =ОПмо.хвс.мкд/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Кмо.мкд , где: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ОПмо.хвс.мкд - объем потребл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ния (использов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ния) холодной 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ды в многоква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тирных домах, расположенных на территории муниципального 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рода-курорта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я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тигорска города-курорта Пятиго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ска, куб. м;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Кмо.мкд - колич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ство жителей, проживающих в многоквартирных домах, распол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женных на терр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тории муниц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пального образ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вания города-курорта Пятиго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ска города-курорта Пятиго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ска, чел.</w:t>
            </w:r>
          </w:p>
        </w:tc>
      </w:tr>
      <w:tr w:rsidR="003A4826" w:rsidRPr="00DC7EFB" w:rsidTr="00E472B9">
        <w:trPr>
          <w:trHeight w:val="1975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2319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915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куб. м/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979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3,87</w:t>
            </w:r>
          </w:p>
        </w:tc>
        <w:tc>
          <w:tcPr>
            <w:tcW w:w="1050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050" w:type="dxa"/>
            <w:gridSpan w:val="3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994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1134" w:type="dxa"/>
            <w:gridSpan w:val="3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6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Умо.гвс.мкд=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ОПмо.гвс.мкд/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Кмо.мкд, где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ОПмо.гвс.мкд - объем потребл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ния (использов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ния) горячей воды в многокварти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ных домах, ра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положенных на территории мун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ципального обр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зования города-курорта Пятиго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ска города-курорта Пятиго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ска, куб. м;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Кмо.мкд - колич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ство жителей, проживающих в многоквартирных домах, распол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женных на терр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тории муниц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пального образ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вания города-курорта Пятиго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ска города-курорта Пятиго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ска, чел.</w:t>
            </w:r>
          </w:p>
        </w:tc>
      </w:tr>
      <w:tr w:rsidR="003A4826" w:rsidRPr="00DC7EFB" w:rsidTr="00E472B9">
        <w:trPr>
          <w:trHeight w:val="699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2319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Удельный расход природного газа в многоквартирных домах с индивид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альными системами газового отопления (в расчете на 1 кв. метр общей площ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ди)</w:t>
            </w:r>
          </w:p>
        </w:tc>
        <w:tc>
          <w:tcPr>
            <w:tcW w:w="915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тыс. куб. м/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979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0,072</w:t>
            </w:r>
          </w:p>
        </w:tc>
        <w:tc>
          <w:tcPr>
            <w:tcW w:w="1050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0,071</w:t>
            </w:r>
          </w:p>
        </w:tc>
        <w:tc>
          <w:tcPr>
            <w:tcW w:w="1050" w:type="dxa"/>
            <w:gridSpan w:val="3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94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0,069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0,069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0,068</w:t>
            </w:r>
          </w:p>
        </w:tc>
        <w:tc>
          <w:tcPr>
            <w:tcW w:w="1134" w:type="dxa"/>
            <w:gridSpan w:val="3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0,068</w:t>
            </w:r>
          </w:p>
        </w:tc>
        <w:tc>
          <w:tcPr>
            <w:tcW w:w="2126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Умо.газ.учет.мкд.=ОПмо.газ.учет.мкд/Пмо.газ.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учет.мкд, где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мо.газ.учет.мкд - объем потребл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ния (использов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ния) природного газа в многоква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тирных домах с индивидуальными системами газов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го отопления, расположенных на территории муниципального образования 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рода-курорта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я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тигорска города-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курорта Пятиго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ска, тыс. куб. м;   Пмо.газ.учет.мкд - площадь мног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квартирных домов с индивидуал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ными системами газового отопл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ния на территории муниципального образования 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рода-курорта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я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тигорска города-курорта Пятиго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ска, кв. м.</w:t>
            </w:r>
          </w:p>
        </w:tc>
      </w:tr>
      <w:tr w:rsidR="003A4826" w:rsidRPr="00DC7EFB" w:rsidTr="00E472B9">
        <w:trPr>
          <w:trHeight w:val="416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2319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Удельный расход природного газа в многоквартирных домах с иными си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темами теплосна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б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жения (в расчете на 1 жителя)</w:t>
            </w:r>
          </w:p>
        </w:tc>
        <w:tc>
          <w:tcPr>
            <w:tcW w:w="915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тыс. куб. м/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0,425</w:t>
            </w:r>
          </w:p>
        </w:tc>
        <w:tc>
          <w:tcPr>
            <w:tcW w:w="979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0,769</w:t>
            </w:r>
          </w:p>
        </w:tc>
        <w:tc>
          <w:tcPr>
            <w:tcW w:w="1050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0,747</w:t>
            </w:r>
          </w:p>
        </w:tc>
        <w:tc>
          <w:tcPr>
            <w:tcW w:w="1050" w:type="dxa"/>
            <w:gridSpan w:val="3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1,17</w:t>
            </w:r>
          </w:p>
        </w:tc>
        <w:tc>
          <w:tcPr>
            <w:tcW w:w="994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0,983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0,961</w:t>
            </w:r>
          </w:p>
        </w:tc>
        <w:tc>
          <w:tcPr>
            <w:tcW w:w="1134" w:type="dxa"/>
            <w:gridSpan w:val="3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0,938</w:t>
            </w:r>
          </w:p>
        </w:tc>
        <w:tc>
          <w:tcPr>
            <w:tcW w:w="2126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Умо.газ.мкд.=ОПмо.газ.мкд/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Кмо.газ.мкд, где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ОПмо.газ.мкд - объем природного газа, потребля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мого (использу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мого) в мног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квартирных домах с иными систем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ми теплоснабж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ния, расположе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ных на террит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рии муниципал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ного образования города-курорта Пятигорска гор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да-курорта Пят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горска, тыс. куб. 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м;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Кмо.газ.мкд - 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личество жителей, проживающих в многоквартирных домах с иными системами тепл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снабжения на те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ритории муниц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пального образ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вания города-курорта Пятиго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ска города-курорта Пятиго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ска, чел.</w:t>
            </w:r>
          </w:p>
        </w:tc>
      </w:tr>
      <w:tr w:rsidR="003A4826" w:rsidRPr="00DC7EFB" w:rsidTr="00E472B9">
        <w:trPr>
          <w:trHeight w:val="430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2319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Доля потерь тепл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вой энергии при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редаче в общем объеме переданной тепловой энергии (по данным всех поставщиков ресу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са)</w:t>
            </w:r>
          </w:p>
        </w:tc>
        <w:tc>
          <w:tcPr>
            <w:tcW w:w="915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в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центах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11,690</w:t>
            </w:r>
          </w:p>
        </w:tc>
        <w:tc>
          <w:tcPr>
            <w:tcW w:w="979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11,629</w:t>
            </w:r>
          </w:p>
        </w:tc>
        <w:tc>
          <w:tcPr>
            <w:tcW w:w="1050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11,568</w:t>
            </w:r>
          </w:p>
        </w:tc>
        <w:tc>
          <w:tcPr>
            <w:tcW w:w="1050" w:type="dxa"/>
            <w:gridSpan w:val="3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11,527</w:t>
            </w:r>
          </w:p>
        </w:tc>
        <w:tc>
          <w:tcPr>
            <w:tcW w:w="994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11,496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11,454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11,440</w:t>
            </w:r>
          </w:p>
        </w:tc>
        <w:tc>
          <w:tcPr>
            <w:tcW w:w="1134" w:type="dxa"/>
            <w:gridSpan w:val="3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11,440</w:t>
            </w:r>
          </w:p>
        </w:tc>
        <w:tc>
          <w:tcPr>
            <w:tcW w:w="2126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Дмо.тэ.потери=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(Омо.тэ.потери/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ОПмо.тэ.общий) х100, где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Омо.тэ.потери - объем потерь те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ловой энергии при ее передаче на территории муниципального образования 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рода-курорта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я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тигорска, Гкал;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ОПмо.тэ.общий - общий объем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редаваемой те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ловой энергии на территории мун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ципального обр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зования города-курорта Пятиго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ска, Гкал.</w:t>
            </w:r>
          </w:p>
        </w:tc>
      </w:tr>
      <w:tr w:rsidR="003A4826" w:rsidRPr="00DC7EFB" w:rsidTr="00E472B9">
        <w:trPr>
          <w:trHeight w:val="997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2319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Доля потерь воды при ее передаче в общем объеме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реданной воды</w:t>
            </w:r>
          </w:p>
        </w:tc>
        <w:tc>
          <w:tcPr>
            <w:tcW w:w="915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в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центах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66,630</w:t>
            </w:r>
          </w:p>
        </w:tc>
        <w:tc>
          <w:tcPr>
            <w:tcW w:w="979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65,291</w:t>
            </w:r>
          </w:p>
        </w:tc>
        <w:tc>
          <w:tcPr>
            <w:tcW w:w="1050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63,982</w:t>
            </w:r>
          </w:p>
        </w:tc>
        <w:tc>
          <w:tcPr>
            <w:tcW w:w="1050" w:type="dxa"/>
            <w:gridSpan w:val="3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63,700</w:t>
            </w:r>
          </w:p>
        </w:tc>
        <w:tc>
          <w:tcPr>
            <w:tcW w:w="994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61,446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61,444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1134" w:type="dxa"/>
            <w:gridSpan w:val="3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2126" w:type="dxa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Дмо.вс.потери=(ОПмо.вс.передача)/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(ОПмо.гвс.общий +ОПмо.хвс.общий + 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мо.вс.передача)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х100, где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ОПмо.вс.передача - объем потерь воды при ее пер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даче на террит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рии муниципал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ного образования города-курорта Пятигорска, тыс. куб. м;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ОПмо.гвс.общий - общий объем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требления (и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пользования) на территории мун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ципального обр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зования города-курорта Пятиго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ска горячей воды, тыс. куб. м;  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мо.хвс.общий - общий объем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требления (и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пользования) на территории мун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ципального обр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зования города-курорта Пятиго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ска холодной 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ды, тыс.куб. м.</w:t>
            </w:r>
          </w:p>
        </w:tc>
      </w:tr>
      <w:tr w:rsidR="003A4826" w:rsidRPr="00DC7EFB" w:rsidTr="00E472B9">
        <w:trPr>
          <w:trHeight w:val="465"/>
        </w:trPr>
        <w:tc>
          <w:tcPr>
            <w:tcW w:w="14425" w:type="dxa"/>
            <w:gridSpan w:val="19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3 «Энергосбережение и повышение энергетической эффективности города-курорта Пятигорска»</w:t>
            </w:r>
          </w:p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(далее – Подпрограмма 3)</w:t>
            </w:r>
          </w:p>
        </w:tc>
      </w:tr>
      <w:tr w:rsidR="003A4826" w:rsidRPr="00DC7EFB" w:rsidTr="00E472B9">
        <w:trPr>
          <w:trHeight w:val="614"/>
        </w:trPr>
        <w:tc>
          <w:tcPr>
            <w:tcW w:w="14425" w:type="dxa"/>
            <w:gridSpan w:val="19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Задача 1 Подпрограммы 3: Совершенствование системы и качества учета потребляемых энергетических ресурсов, снижение объемов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требления муниципальными учреждениями и бюджетными организациями</w:t>
            </w:r>
          </w:p>
        </w:tc>
      </w:tr>
      <w:tr w:rsidR="003A4826" w:rsidRPr="00DC7EFB" w:rsidTr="00E472B9">
        <w:trPr>
          <w:trHeight w:val="557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Доля объема эле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трической энергии, расчеты за которую осуществляются с использованием приборов учета, в общем объеме эле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трической энергии, потребляемой (и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пользуемой) на те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ритории муниц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пального образов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ния города-курорта Пятигорска </w:t>
            </w:r>
          </w:p>
        </w:tc>
        <w:tc>
          <w:tcPr>
            <w:tcW w:w="883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в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79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50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50" w:type="dxa"/>
            <w:gridSpan w:val="3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4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Дмо.ээ=(ОПмо.ээ.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учет /ОПмо.ээ.общий) х100, где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ОПмо.ээ.учет - объем потребления (использования) на территории мун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ципального образ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вания города-курорта Пятигорска электрической энергии, расчеты за которую осущест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ляются с использ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ванием приборов учета, тыс. кВт·ч;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ОПмо.ээ.общий - общий объем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требления (испол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зования) на терр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тории муниципал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ного образования города-курорта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я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тигорска электр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ческой энергии, тыс. кВт·ч.</w:t>
            </w:r>
          </w:p>
        </w:tc>
      </w:tr>
      <w:tr w:rsidR="003A4826" w:rsidRPr="00DC7EFB" w:rsidTr="00E472B9">
        <w:trPr>
          <w:trHeight w:val="416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Доля объема тепл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вой энергии, расч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ты за которую ос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ществляются с 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пользованием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боров учета, в 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б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щем объеме тепл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вой энергии,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требляемой (и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пользуемой) на те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ритории муниц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пального образов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ния города-курорта Пятигорска </w:t>
            </w:r>
          </w:p>
        </w:tc>
        <w:tc>
          <w:tcPr>
            <w:tcW w:w="883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в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979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1050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1050" w:type="dxa"/>
            <w:gridSpan w:val="3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994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Дмо.тэ=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(ОПмо.тэ.учет/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ОПмо.тэ.общий)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х100, где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ОПмо.тэ.учет - объем потребления (использования) на территории мун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ципального образ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вания города-курорта Пятигорска тепловой энергии, расчеты за которую осуществляются с использованием приборов учета, Гкал;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ОПмо.тэ.общий - общий объем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требления (испол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зования) на терр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тории муниципал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ного образования города-курорта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я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тигорска тепловой энергии, Гкал.</w:t>
            </w:r>
          </w:p>
        </w:tc>
      </w:tr>
      <w:tr w:rsidR="003A4826" w:rsidRPr="00DC7EFB" w:rsidTr="00E472B9">
        <w:trPr>
          <w:trHeight w:val="699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Доля объема холо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ной воды, расчеты за которую осущ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ствляются с испол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зованием приборов учета, в общем об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ъ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еме воды, потре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б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ляемой (использу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мой) на территории муниципального образования города-курорта Пятигорска </w:t>
            </w:r>
          </w:p>
        </w:tc>
        <w:tc>
          <w:tcPr>
            <w:tcW w:w="883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в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979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  <w:tc>
          <w:tcPr>
            <w:tcW w:w="1050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1050" w:type="dxa"/>
            <w:gridSpan w:val="3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  <w:tc>
          <w:tcPr>
            <w:tcW w:w="994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Дмо.хвс =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(ОПмо.хвс.учет/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ОПмо.вс.общий)х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 xml:space="preserve">100, где                                                           ОПмо.хвс.учет - объем потребления 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(использования) на территории мун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ципального образ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вания города-курорта Пятигорска холодной воды, расчеты за которую осуществляются с использованием приборов учета, тыс. куб. м;   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мо.вс.общий - 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б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щий объем потре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б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ления (использов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ния) на территории муниципального образования гор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да-курорта Пят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горска холодной воды, тыс. куб. м.</w:t>
            </w:r>
          </w:p>
        </w:tc>
      </w:tr>
      <w:tr w:rsidR="003A4826" w:rsidRPr="00DC7EFB" w:rsidTr="00E472B9">
        <w:trPr>
          <w:trHeight w:val="430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Доля объема гор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я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чей воды, расчеты за которую осущ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ствляются с испол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зованием приборов учета, в общем об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ъ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еме воды, потре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б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ляемой (использу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мой) на территории муниципального образования города-курорта Пятигорска </w:t>
            </w:r>
          </w:p>
        </w:tc>
        <w:tc>
          <w:tcPr>
            <w:tcW w:w="883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в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  <w:tc>
          <w:tcPr>
            <w:tcW w:w="979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  <w:tc>
          <w:tcPr>
            <w:tcW w:w="1050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81,1</w:t>
            </w:r>
          </w:p>
        </w:tc>
        <w:tc>
          <w:tcPr>
            <w:tcW w:w="1050" w:type="dxa"/>
            <w:gridSpan w:val="3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994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Дмо.гвс=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(ОПмо.гвс.учет/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ОПмо.гвс.общий)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х100, где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ОПмо.гвс.учет - объем потребления (использования) на территории мун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ципального образ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вания города-курорта Пятигорска горячей воды, ра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четы за которую осуществляются с 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приборов учета, тыс. куб. м;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ОПмо.гвс.общий - общий объем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требления (испол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зования) на терр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тории муниципал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ного образования города-курорта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я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тигорска горячей воды, тыс. куб. м.</w:t>
            </w:r>
          </w:p>
        </w:tc>
      </w:tr>
      <w:tr w:rsidR="003A4826" w:rsidRPr="00DC7EFB" w:rsidTr="00E472B9">
        <w:trPr>
          <w:trHeight w:val="708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Доля объема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родного газа, расч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ты за который ос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ществляются с 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пользованием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боров учета, в 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б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щем объеме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родного газа,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требляемого (и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пользуемого) на территории мун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ципального образ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вания города-курорта Пятигорска </w:t>
            </w:r>
          </w:p>
        </w:tc>
        <w:tc>
          <w:tcPr>
            <w:tcW w:w="883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в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79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50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50" w:type="dxa"/>
            <w:gridSpan w:val="3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4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Дмо.газ=(ОПмо.газ.учет/ОПмо.газ.общий) х100, где                                                                   ОПмо.газ.учет - объем потребления (использования) на территории мун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ципального образ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вания города-курорта Пятигорска природного газа, расчеты за который осуществляются с использованием приборов учета, тыс. куб. м;                                                                    ОПмо.газ.общий - общий объем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требления (испол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зования) на терр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тории муниципал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ного образования 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города-курорта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я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тигорска природн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го газа, тыс. куб. м.</w:t>
            </w:r>
          </w:p>
        </w:tc>
      </w:tr>
      <w:tr w:rsidR="003A4826" w:rsidRPr="00DC7EFB" w:rsidTr="00E472B9">
        <w:trPr>
          <w:trHeight w:val="1138"/>
        </w:trPr>
        <w:tc>
          <w:tcPr>
            <w:tcW w:w="766" w:type="dxa"/>
            <w:noWrap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3.1.6.</w:t>
            </w:r>
          </w:p>
        </w:tc>
        <w:tc>
          <w:tcPr>
            <w:tcW w:w="2351" w:type="dxa"/>
            <w:gridSpan w:val="2"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Доля замененных оконных блоков в общем количестве оконных блоков, требующих замены в муниципальных дошкольных обр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зовательных орг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низациях, муниц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пальных общеобр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зовательных орг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низациях и муниц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пальных организ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циях дополнител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883" w:type="dxa"/>
            <w:noWrap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в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29,05</w:t>
            </w:r>
          </w:p>
        </w:tc>
        <w:tc>
          <w:tcPr>
            <w:tcW w:w="979" w:type="dxa"/>
            <w:noWrap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40,47</w:t>
            </w:r>
          </w:p>
        </w:tc>
        <w:tc>
          <w:tcPr>
            <w:tcW w:w="1050" w:type="dxa"/>
            <w:gridSpan w:val="2"/>
            <w:noWrap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050" w:type="dxa"/>
            <w:gridSpan w:val="3"/>
            <w:noWrap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  <w:tc>
          <w:tcPr>
            <w:tcW w:w="994" w:type="dxa"/>
            <w:noWrap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9" w:type="dxa"/>
            <w:gridSpan w:val="2"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Дзам.ок.бл=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(Кзам.ок /Общ.потр.взам.ок.) х100, где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Кзам.ок. – колич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ство замененных квадратных метров оконных блоков в образовательных организациях за счет средств субс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дии;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Общ.потр. – общая потребность в 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мене оконных бл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ков по муниц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пальному образ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ванию городу-курорту Пятиго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ску (в квадратных метрах)</w:t>
            </w:r>
          </w:p>
        </w:tc>
      </w:tr>
      <w:tr w:rsidR="003A4826" w:rsidRPr="00DC7EFB" w:rsidTr="00E472B9">
        <w:trPr>
          <w:trHeight w:val="274"/>
        </w:trPr>
        <w:tc>
          <w:tcPr>
            <w:tcW w:w="766" w:type="dxa"/>
            <w:noWrap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3.1.7.</w:t>
            </w:r>
          </w:p>
        </w:tc>
        <w:tc>
          <w:tcPr>
            <w:tcW w:w="2351" w:type="dxa"/>
            <w:gridSpan w:val="2"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Доля муниципал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ных общеобразов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тельных организ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ций, в которых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изведен ремонт кр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вель в общем кол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честве муниципал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ных общеобразов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тельных организ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ций, требующих 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питального ремонта кровель (в расчете на 1 год)</w:t>
            </w:r>
          </w:p>
        </w:tc>
        <w:tc>
          <w:tcPr>
            <w:tcW w:w="883" w:type="dxa"/>
            <w:noWrap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в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79" w:type="dxa"/>
            <w:noWrap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050" w:type="dxa"/>
            <w:gridSpan w:val="2"/>
            <w:noWrap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3"/>
            <w:noWrap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noWrap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2279" w:type="dxa"/>
            <w:gridSpan w:val="2"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Дмоо = (Кмоо.отрем.кров./Общ.потр.моо) х100, где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Кмоо.отрем.кров. - количество общ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образовательных организаций, в 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торых проведена замена кровель (в 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текущем году);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Общ.потр.моо - общее количество общеобразовател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ных организаций, в которых необход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мо провести замену кровель (на тек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щий год)</w:t>
            </w:r>
          </w:p>
        </w:tc>
      </w:tr>
      <w:tr w:rsidR="003A4826" w:rsidRPr="00DC7EFB" w:rsidTr="00E472B9">
        <w:trPr>
          <w:trHeight w:val="645"/>
        </w:trPr>
        <w:tc>
          <w:tcPr>
            <w:tcW w:w="14425" w:type="dxa"/>
            <w:gridSpan w:val="19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Задача 2 Подпрограммы 3: Повышение эффективности энергопотребления путем внедрения современных энергосберегающих технол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гий и оборудования</w:t>
            </w:r>
          </w:p>
        </w:tc>
      </w:tr>
      <w:tr w:rsidR="003A4826" w:rsidRPr="00DC7EFB" w:rsidTr="00E472B9">
        <w:trPr>
          <w:trHeight w:val="146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Отношение экон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мии энергетических ресурсов и воды в стоимостном выр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жении, достижение которой планируе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ся в результате ре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лизации энергосе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висных договоров (контрактов), 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ключенных орган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ми местного сам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управления и мун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ципальными учре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ж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дениями, к общему объему финансир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вания программы</w:t>
            </w:r>
          </w:p>
        </w:tc>
        <w:tc>
          <w:tcPr>
            <w:tcW w:w="883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в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3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Оэконом.мо.=     (ПЛАНэконом.мо/ МПба) х 100, где                                                           ПЛАНэконом.мо - планируемая эк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номия энергетич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ских ресурсов и 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ды в стоимостном выражении в 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зультате реализ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ции энергосерви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ных договоров (контрактов), 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ключенных орг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нами местного 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моуправления и муниципальными учреждениями, тыс. руб.;                                     МПба - объем бюджетных асси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нований, пред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смотренный в 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стном бюджете на реализацию мун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ципальной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граммы в области энергосбережения и повышения эне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гетической эффе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тивности в отче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ном году, тыс. руб.</w:t>
            </w:r>
          </w:p>
        </w:tc>
      </w:tr>
      <w:tr w:rsidR="003A4826" w:rsidRPr="00DC7EFB" w:rsidTr="00E472B9">
        <w:trPr>
          <w:trHeight w:val="416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Доля организаций в муниципальном секторе, заполни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ших полные свед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ния в декларации энергоэффективн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сти в общем кол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честве организаций муниципального сектора города-курорта Пятигорска (ежегодно по 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стоянию на 1 марта  за предыдущий год)</w:t>
            </w:r>
          </w:p>
        </w:tc>
        <w:tc>
          <w:tcPr>
            <w:tcW w:w="883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в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3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Ддекл=(Корг.декл /Корг) х 100, где                                                                                    Корг.декл – кол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чество организаций бюджетного сект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ра заполнивших сведения деклар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ций энергоэффе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тивности по 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стоянию на 1 марта отчетного года за предыдущий год (для деклараций за 2015г. – на 01 июля 2016 г.), ед.                                                                       Корг – общее кол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чество организаций муниципального сектора, ед.</w:t>
            </w:r>
          </w:p>
        </w:tc>
      </w:tr>
      <w:tr w:rsidR="003A4826" w:rsidRPr="00DC7EFB" w:rsidTr="00E472B9">
        <w:trPr>
          <w:trHeight w:val="991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Доля организаций муниципального сектора утверди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ших программы энергосбережения, в общем количестве 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мун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ципального сектора города-курорта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я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тигорска</w:t>
            </w:r>
          </w:p>
        </w:tc>
        <w:tc>
          <w:tcPr>
            <w:tcW w:w="883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в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3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Ддекл = (Корг.декл / Корг) х 100, где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Корг.декл – кол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чество организаций бюджетного сект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ра утвердивших 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программы энерг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сбережения, ед.;          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Корг – общее кол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чество организаций муниципального сектора, ед.</w:t>
            </w:r>
          </w:p>
        </w:tc>
      </w:tr>
      <w:tr w:rsidR="003A4826" w:rsidRPr="00DC7EFB" w:rsidTr="00E472B9">
        <w:trPr>
          <w:trHeight w:val="274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Количество энерг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сервисных догов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ров (контрактов), заключенных орг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нами местного 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моуправления и/или муниципальными учреждениями, бюджетными учр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ждениями</w:t>
            </w:r>
          </w:p>
        </w:tc>
        <w:tc>
          <w:tcPr>
            <w:tcW w:w="883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3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Расчет показателя не требуется</w:t>
            </w:r>
          </w:p>
        </w:tc>
      </w:tr>
      <w:tr w:rsidR="003A4826" w:rsidRPr="00DC7EFB" w:rsidTr="00E472B9">
        <w:trPr>
          <w:trHeight w:val="595"/>
        </w:trPr>
        <w:tc>
          <w:tcPr>
            <w:tcW w:w="14425" w:type="dxa"/>
            <w:gridSpan w:val="19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Задача 3 Подпрограммы 3: Снижение удельных показателей потребления электрической и тепловой энергии, воды; повышение эффе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тивности производства электрической и тепловой энергии, снижение потерь при их транспортировке</w:t>
            </w:r>
          </w:p>
        </w:tc>
      </w:tr>
      <w:tr w:rsidR="003A4826" w:rsidRPr="00DC7EFB" w:rsidTr="00E472B9">
        <w:trPr>
          <w:trHeight w:val="571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Удельный расход топлива на выр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ботку тепловой энергии в котельных</w:t>
            </w:r>
          </w:p>
        </w:tc>
        <w:tc>
          <w:tcPr>
            <w:tcW w:w="883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у.т./</w:t>
            </w:r>
          </w:p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0,158</w:t>
            </w:r>
          </w:p>
        </w:tc>
        <w:tc>
          <w:tcPr>
            <w:tcW w:w="1007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0,157</w:t>
            </w:r>
          </w:p>
        </w:tc>
        <w:tc>
          <w:tcPr>
            <w:tcW w:w="1022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0,156</w:t>
            </w:r>
          </w:p>
        </w:tc>
        <w:tc>
          <w:tcPr>
            <w:tcW w:w="1036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0,154</w:t>
            </w:r>
          </w:p>
        </w:tc>
        <w:tc>
          <w:tcPr>
            <w:tcW w:w="1008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0,152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0,150</w:t>
            </w:r>
          </w:p>
        </w:tc>
        <w:tc>
          <w:tcPr>
            <w:tcW w:w="1092" w:type="dxa"/>
            <w:gridSpan w:val="3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0,149</w:t>
            </w:r>
          </w:p>
        </w:tc>
        <w:tc>
          <w:tcPr>
            <w:tcW w:w="923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0,149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Умо.к.тэ.=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 xml:space="preserve">ОПмо.к.тэ / 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ОВмо.к.тэ, где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ОПмо.к.тэ - объем потребления то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лива на выработку тепловой энергии котельными на те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ритории муниц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пального образов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ния города-курорта Пятигорска, у.т.;  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ОВмо.к.тэ - объем выработки тепл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вой энергии 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тельными на терр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тории муниципал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ного образования города-курорта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я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тигорска, Гкал.</w:t>
            </w:r>
          </w:p>
        </w:tc>
      </w:tr>
      <w:tr w:rsidR="003A4826" w:rsidRPr="00DC7EFB" w:rsidTr="00E472B9">
        <w:trPr>
          <w:trHeight w:val="699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2351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гии, используемой при передаче эне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гии в системах те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лоснабжения</w:t>
            </w:r>
          </w:p>
        </w:tc>
        <w:tc>
          <w:tcPr>
            <w:tcW w:w="883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э.э./</w:t>
            </w:r>
          </w:p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 xml:space="preserve">Гкал 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007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022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036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008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092" w:type="dxa"/>
            <w:gridSpan w:val="3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923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Re=pE/vE, где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br/>
              <w:t>pE - объем затр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ченной электрич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ской энергии, э.э.;</w:t>
            </w:r>
            <w:r w:rsidRPr="00DC7EFB">
              <w:rPr>
                <w:rFonts w:ascii="Times New Roman" w:hAnsi="Times New Roman"/>
                <w:sz w:val="24"/>
                <w:szCs w:val="24"/>
              </w:rPr>
              <w:br/>
              <w:t>vE - объем поста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ленной тепловой энергии, Гкал.</w:t>
            </w:r>
          </w:p>
        </w:tc>
      </w:tr>
      <w:tr w:rsidR="003A4826" w:rsidRPr="00DC7EFB" w:rsidTr="00E472B9">
        <w:trPr>
          <w:trHeight w:val="274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3.3.3.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гии, используемой для передачи (транспортировки) воды в системах 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доснабжения (на 1 куб. метр)</w:t>
            </w:r>
          </w:p>
        </w:tc>
        <w:tc>
          <w:tcPr>
            <w:tcW w:w="883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тыс. кВт·ч/</w:t>
            </w:r>
          </w:p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тыс. куб. м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007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0,230</w:t>
            </w:r>
          </w:p>
        </w:tc>
        <w:tc>
          <w:tcPr>
            <w:tcW w:w="1022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0,221</w:t>
            </w:r>
          </w:p>
        </w:tc>
        <w:tc>
          <w:tcPr>
            <w:tcW w:w="1036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1008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0,208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0,202</w:t>
            </w:r>
          </w:p>
        </w:tc>
        <w:tc>
          <w:tcPr>
            <w:tcW w:w="1092" w:type="dxa"/>
            <w:gridSpan w:val="3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23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Умо.ээ.передача.вс =ОПмо.ээ.передача.вс/(ОПмо.вс.передача + 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мо.гвс.общий + ОПмо.хвс.общий), где                       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мо.ээ.передача.вс   объем потребления электрической энергии для пер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дачи воды в сист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мах водоснабжения на территории 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ниципального 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б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разования города-курорта Пятиго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ска, тыс. кВт·ч;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ОПмо.вс.передача  -  объем потерь 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ды при ее передаче на территории 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ниципального 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б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разования города-курорта Пятиго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ска, тыс. куб. м;</w:t>
            </w:r>
          </w:p>
        </w:tc>
      </w:tr>
      <w:tr w:rsidR="003A4826" w:rsidRPr="00DC7EFB" w:rsidTr="00E472B9">
        <w:trPr>
          <w:trHeight w:val="424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3.3.4.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гии, используемой в системах водоотв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дения (на 1 куб. метр)</w:t>
            </w:r>
          </w:p>
        </w:tc>
        <w:tc>
          <w:tcPr>
            <w:tcW w:w="883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тыс. кВт·ч/</w:t>
            </w:r>
          </w:p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11,23</w:t>
            </w:r>
          </w:p>
        </w:tc>
        <w:tc>
          <w:tcPr>
            <w:tcW w:w="1007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10,893</w:t>
            </w:r>
          </w:p>
        </w:tc>
        <w:tc>
          <w:tcPr>
            <w:tcW w:w="1022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10,677</w:t>
            </w:r>
          </w:p>
        </w:tc>
        <w:tc>
          <w:tcPr>
            <w:tcW w:w="1036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10,461</w:t>
            </w:r>
          </w:p>
        </w:tc>
        <w:tc>
          <w:tcPr>
            <w:tcW w:w="1008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10,254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092" w:type="dxa"/>
            <w:gridSpan w:val="3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10,111</w:t>
            </w:r>
          </w:p>
        </w:tc>
        <w:tc>
          <w:tcPr>
            <w:tcW w:w="923" w:type="dxa"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10,111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Умо.ээ.водоотведение =ОПмо.ээ.водоотведение/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 xml:space="preserve">Омо.вс.отведение, где 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ОПмо.ээ.водоотве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дение - объем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требления электр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ческой энергии в системах водоотв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дения на террит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рии муниципальн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го образования 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рода-курорта Пят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горска, тыс. кВт·ч;   Омо.вс.отведение - общий объем вод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отведенной воды на территории мун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ципального образ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вания города-курорта Пятиго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ска, куб. м.</w:t>
            </w:r>
          </w:p>
        </w:tc>
      </w:tr>
      <w:tr w:rsidR="003A4826" w:rsidRPr="00DC7EFB" w:rsidTr="00E472B9">
        <w:trPr>
          <w:trHeight w:val="3109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3.3.5.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гии в системах уличного освещения (на 1 кв. метр осв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щаемой площади с уровнем освеще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ности, соответс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вующим устано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ленным нормат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вам)</w:t>
            </w:r>
          </w:p>
        </w:tc>
        <w:tc>
          <w:tcPr>
            <w:tcW w:w="883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кВт·ч/</w:t>
            </w:r>
          </w:p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2593,79</w:t>
            </w:r>
          </w:p>
        </w:tc>
        <w:tc>
          <w:tcPr>
            <w:tcW w:w="1007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2513,57</w:t>
            </w:r>
          </w:p>
        </w:tc>
        <w:tc>
          <w:tcPr>
            <w:tcW w:w="1022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2438,16</w:t>
            </w:r>
          </w:p>
        </w:tc>
        <w:tc>
          <w:tcPr>
            <w:tcW w:w="1036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2435,01</w:t>
            </w:r>
          </w:p>
        </w:tc>
        <w:tc>
          <w:tcPr>
            <w:tcW w:w="1008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2413,0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2393,6</w:t>
            </w:r>
          </w:p>
        </w:tc>
        <w:tc>
          <w:tcPr>
            <w:tcW w:w="1092" w:type="dxa"/>
            <w:gridSpan w:val="3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2292,0</w:t>
            </w:r>
          </w:p>
        </w:tc>
        <w:tc>
          <w:tcPr>
            <w:tcW w:w="923" w:type="dxa"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2292,0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Умо.ээ.освещение = 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мо.ээ.освещение/ Пмо.освещение, где                                            ОПмо.ээ.освещение - объем потребл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ния электрической энергии в системах уличного освещ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ния на территории муниципального образования гор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да-курорта Пят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горска, кВт·ч;   Пмо.освещение - общая площадь уличного освещ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ния территории муниципального образования гор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да-курорта Пят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горска на конец 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да, кв. м.</w:t>
            </w:r>
          </w:p>
        </w:tc>
      </w:tr>
      <w:tr w:rsidR="003A4826" w:rsidRPr="00DC7EFB" w:rsidTr="00E472B9">
        <w:trPr>
          <w:trHeight w:val="274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3.3.6.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Доля бесхозяйных объектов, на кот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рые зарегистрир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вано право муниц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пальной собстве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ности, в общем 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личестве бесхозя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й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ных объектов, 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ы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явленных в базовый период</w:t>
            </w:r>
          </w:p>
        </w:tc>
        <w:tc>
          <w:tcPr>
            <w:tcW w:w="883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в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07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22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36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08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92" w:type="dxa"/>
            <w:gridSpan w:val="3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3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Дсети.право.мо = Справо.мо / Cпротяженность.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 xml:space="preserve">общ., где                                 </w:t>
            </w:r>
            <w:r w:rsidRPr="00DC7EFB">
              <w:rPr>
                <w:rFonts w:ascii="Times New Roman" w:hAnsi="Times New Roman"/>
                <w:sz w:val="24"/>
                <w:szCs w:val="24"/>
              </w:rPr>
              <w:br/>
              <w:t>Справо.мо –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тяженность  бесх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зяйных объектов, на которые зарег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стрировано право муниципальной собственности;  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Cпротяженность.общ. - общая прот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я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женность выявле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ных в базовый п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риод бесхозяйных сетей</w:t>
            </w:r>
          </w:p>
        </w:tc>
      </w:tr>
      <w:tr w:rsidR="003A4826" w:rsidRPr="00DC7EFB" w:rsidTr="00E472B9">
        <w:trPr>
          <w:trHeight w:val="2851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3.3.7.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Доля протяженн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сти бесхозяйных сетей, переданных в концессию, в общем количестве выя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ленных в базовый период бесхозяйных объектов </w:t>
            </w:r>
          </w:p>
        </w:tc>
        <w:tc>
          <w:tcPr>
            <w:tcW w:w="883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в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gridSpan w:val="2"/>
            <w:noWrap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gridSpan w:val="2"/>
            <w:noWrap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2" w:type="dxa"/>
            <w:gridSpan w:val="3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Дс.концессия= Cконцессия / Cпротяженность.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общ., где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Cконцессия -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тяженность бесх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зяйных сетей, пер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данных в конце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сию (км.);   Cпротяженность.общ. - общая прот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я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женность выявле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ных бесхозяйных сетей (км.)</w:t>
            </w:r>
          </w:p>
        </w:tc>
      </w:tr>
      <w:tr w:rsidR="003A4826" w:rsidRPr="00DC7EFB" w:rsidTr="00E472B9">
        <w:trPr>
          <w:trHeight w:val="497"/>
        </w:trPr>
        <w:tc>
          <w:tcPr>
            <w:tcW w:w="14425" w:type="dxa"/>
            <w:gridSpan w:val="19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 xml:space="preserve">IV. Цель 4 Программы: Создание благоприятных условий для развития экономического потенциала </w:t>
            </w:r>
          </w:p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города-курорта Пятигорска</w:t>
            </w:r>
          </w:p>
        </w:tc>
      </w:tr>
      <w:tr w:rsidR="003A4826" w:rsidRPr="00DC7EFB" w:rsidTr="00E472B9">
        <w:trPr>
          <w:trHeight w:val="557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Объём инвестиций в основной капитал по кругу крупных и средний предпр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ятий (за исключен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ем бюджетных средств) в расчете на 1 жителя</w:t>
            </w:r>
          </w:p>
        </w:tc>
        <w:tc>
          <w:tcPr>
            <w:tcW w:w="883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16603</w:t>
            </w:r>
          </w:p>
        </w:tc>
        <w:tc>
          <w:tcPr>
            <w:tcW w:w="979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16659</w:t>
            </w:r>
          </w:p>
        </w:tc>
        <w:tc>
          <w:tcPr>
            <w:tcW w:w="1050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6034</w:t>
            </w:r>
          </w:p>
        </w:tc>
        <w:tc>
          <w:tcPr>
            <w:tcW w:w="1050" w:type="dxa"/>
            <w:gridSpan w:val="3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6095</w:t>
            </w:r>
          </w:p>
        </w:tc>
        <w:tc>
          <w:tcPr>
            <w:tcW w:w="994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6156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6217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6287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6325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OV=(Vинв.-бюдж.ср.)/N, где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Vинв.- объем инв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стиций по кругу крупных и средних предприятий,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№ П-2 (инвест);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Vбюдж. ср. – объем инвестиций за счет бюджетных средств по кругу крупных и средних предпр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ятий, статистич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ская форма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№ П-2 (инвест);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N – численность населения города Пятигорска</w:t>
            </w:r>
          </w:p>
        </w:tc>
      </w:tr>
      <w:tr w:rsidR="003A4826" w:rsidRPr="00DC7EFB" w:rsidTr="00E472B9">
        <w:trPr>
          <w:trHeight w:val="986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Производительность труда в базовых 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сырьевых отраслях экономики</w:t>
            </w:r>
          </w:p>
        </w:tc>
        <w:tc>
          <w:tcPr>
            <w:tcW w:w="883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в 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  <w:tc>
          <w:tcPr>
            <w:tcW w:w="979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1050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050" w:type="dxa"/>
            <w:gridSpan w:val="3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Показатель дов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дится министерс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вом экономическ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го развития Ста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ропольского края</w:t>
            </w:r>
          </w:p>
        </w:tc>
      </w:tr>
      <w:tr w:rsidR="003A4826" w:rsidRPr="00DC7EFB" w:rsidTr="00E472B9">
        <w:trPr>
          <w:trHeight w:val="573"/>
        </w:trPr>
        <w:tc>
          <w:tcPr>
            <w:tcW w:w="14425" w:type="dxa"/>
            <w:gridSpan w:val="19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Подпрограмма 4 «Развитие экономического потенциала и повышение инвестиционной активности</w:t>
            </w:r>
          </w:p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в городе-курорте Пятигорске» (далее - Подпрограмма 4)</w:t>
            </w:r>
          </w:p>
        </w:tc>
      </w:tr>
      <w:tr w:rsidR="003A4826" w:rsidRPr="00DC7EFB" w:rsidTr="00E472B9">
        <w:trPr>
          <w:trHeight w:val="551"/>
        </w:trPr>
        <w:tc>
          <w:tcPr>
            <w:tcW w:w="14425" w:type="dxa"/>
            <w:gridSpan w:val="19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Задача 1. Подпрограммы 4: Формирование благоприятных условий для привлечения инвестиций в экономику</w:t>
            </w:r>
          </w:p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 xml:space="preserve">города-курорта Пятигорска </w:t>
            </w:r>
          </w:p>
        </w:tc>
      </w:tr>
      <w:tr w:rsidR="003A4826" w:rsidRPr="00DC7EFB" w:rsidTr="00E472B9">
        <w:trPr>
          <w:trHeight w:val="708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по полному кругу предприятий (за 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ключением бю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жетных средств)</w:t>
            </w:r>
          </w:p>
        </w:tc>
        <w:tc>
          <w:tcPr>
            <w:tcW w:w="883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7890,0</w:t>
            </w:r>
          </w:p>
        </w:tc>
        <w:tc>
          <w:tcPr>
            <w:tcW w:w="979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8656,0</w:t>
            </w:r>
          </w:p>
        </w:tc>
        <w:tc>
          <w:tcPr>
            <w:tcW w:w="1064" w:type="dxa"/>
            <w:gridSpan w:val="3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9017,6</w:t>
            </w:r>
          </w:p>
        </w:tc>
        <w:tc>
          <w:tcPr>
            <w:tcW w:w="1022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13362,7</w:t>
            </w:r>
          </w:p>
        </w:tc>
        <w:tc>
          <w:tcPr>
            <w:tcW w:w="1008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17299,2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19385,9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21153,6</w:t>
            </w:r>
          </w:p>
        </w:tc>
        <w:tc>
          <w:tcPr>
            <w:tcW w:w="1007" w:type="dxa"/>
            <w:gridSpan w:val="3"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23057,4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Показатель дов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дится министерс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вом экономическ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го развития Ста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ропольского края</w:t>
            </w:r>
          </w:p>
        </w:tc>
      </w:tr>
      <w:tr w:rsidR="003A4826" w:rsidRPr="00DC7EFB" w:rsidTr="00E472B9">
        <w:trPr>
          <w:trHeight w:val="629"/>
        </w:trPr>
        <w:tc>
          <w:tcPr>
            <w:tcW w:w="14425" w:type="dxa"/>
            <w:gridSpan w:val="19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Задача 2. Подпрограммы 4: Вовлечение субъектов предпринимательства города-курорта Пятигорска в экспортную деятельность, расш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рение конкурентных преимуществ и повышение производительности труда</w:t>
            </w:r>
          </w:p>
        </w:tc>
      </w:tr>
      <w:tr w:rsidR="003A4826" w:rsidRPr="00DC7EFB" w:rsidTr="00E472B9">
        <w:trPr>
          <w:trHeight w:val="2851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4.2.1.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Количество средних и крупных предпр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ятий базовых 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сырьевых отраслей экономики, вовл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ченных в реализ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цию национального проекта «Произв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дительность труда и поддержка занят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 xml:space="preserve">сти» </w:t>
            </w:r>
          </w:p>
        </w:tc>
        <w:tc>
          <w:tcPr>
            <w:tcW w:w="883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в ед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ницах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Данные от пре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приятий, подавших заявку на участие.</w:t>
            </w: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826" w:rsidRPr="00DC7EFB" w:rsidTr="00E472B9">
        <w:trPr>
          <w:trHeight w:val="2343"/>
        </w:trPr>
        <w:tc>
          <w:tcPr>
            <w:tcW w:w="766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lastRenderedPageBreak/>
              <w:t>4.2.2.</w:t>
            </w:r>
          </w:p>
        </w:tc>
        <w:tc>
          <w:tcPr>
            <w:tcW w:w="2351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Прирост компаний-экспортеров из чи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ла малого и средн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го предприним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тельства по итогам внедрения Реги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нального экспор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ного стандарта 2.0</w:t>
            </w:r>
          </w:p>
        </w:tc>
        <w:tc>
          <w:tcPr>
            <w:tcW w:w="883" w:type="dxa"/>
            <w:noWrap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в ед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ницах</w:t>
            </w:r>
          </w:p>
        </w:tc>
        <w:tc>
          <w:tcPr>
            <w:tcW w:w="1050" w:type="dxa"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9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0" w:type="dxa"/>
            <w:gridSpan w:val="2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50" w:type="dxa"/>
            <w:gridSpan w:val="3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noWrap/>
            <w:hideMark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79" w:type="dxa"/>
            <w:gridSpan w:val="2"/>
            <w:hideMark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Показатель дов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дится министерс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вом экономическ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го развития Ста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ропольского края</w:t>
            </w:r>
          </w:p>
        </w:tc>
      </w:tr>
      <w:tr w:rsidR="003A4826" w:rsidRPr="00DC7EFB" w:rsidTr="00E472B9">
        <w:trPr>
          <w:trHeight w:val="1558"/>
        </w:trPr>
        <w:tc>
          <w:tcPr>
            <w:tcW w:w="766" w:type="dxa"/>
            <w:noWrap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4.2.3.</w:t>
            </w:r>
          </w:p>
        </w:tc>
        <w:tc>
          <w:tcPr>
            <w:tcW w:w="2351" w:type="dxa"/>
            <w:gridSpan w:val="2"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Количество высок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производительных рабочих мест во внебюджетном се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к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торе экономики</w:t>
            </w:r>
          </w:p>
        </w:tc>
        <w:tc>
          <w:tcPr>
            <w:tcW w:w="883" w:type="dxa"/>
            <w:noWrap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о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050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15861</w:t>
            </w:r>
          </w:p>
        </w:tc>
        <w:tc>
          <w:tcPr>
            <w:tcW w:w="979" w:type="dxa"/>
            <w:noWrap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16924</w:t>
            </w:r>
          </w:p>
        </w:tc>
        <w:tc>
          <w:tcPr>
            <w:tcW w:w="1050" w:type="dxa"/>
            <w:gridSpan w:val="2"/>
            <w:noWrap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18075</w:t>
            </w:r>
          </w:p>
        </w:tc>
        <w:tc>
          <w:tcPr>
            <w:tcW w:w="1050" w:type="dxa"/>
            <w:gridSpan w:val="3"/>
            <w:noWrap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noWrap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gridSpan w:val="2"/>
          </w:tcPr>
          <w:p w:rsidR="003A4826" w:rsidRPr="00DC7EFB" w:rsidRDefault="003A4826" w:rsidP="00E472B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9" w:type="dxa"/>
            <w:gridSpan w:val="2"/>
          </w:tcPr>
          <w:p w:rsidR="003A4826" w:rsidRPr="00DC7EFB" w:rsidRDefault="003A4826" w:rsidP="00E472B9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7EFB">
              <w:rPr>
                <w:rFonts w:ascii="Times New Roman" w:hAnsi="Times New Roman"/>
                <w:sz w:val="24"/>
                <w:szCs w:val="24"/>
              </w:rPr>
              <w:t>Данные Федерал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ь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ной службы гос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у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дарственной стат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hAnsi="Times New Roman"/>
                <w:sz w:val="24"/>
                <w:szCs w:val="24"/>
              </w:rPr>
              <w:t>стики</w:t>
            </w:r>
          </w:p>
        </w:tc>
      </w:tr>
    </w:tbl>
    <w:p w:rsidR="003A4826" w:rsidRPr="00DC7EFB" w:rsidRDefault="003A4826" w:rsidP="003A482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826" w:rsidRPr="00DC7EFB" w:rsidRDefault="003A4826" w:rsidP="003A482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826" w:rsidRPr="00DC7EFB" w:rsidRDefault="003A4826" w:rsidP="003A482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826" w:rsidRPr="00DC7EFB" w:rsidRDefault="003A4826" w:rsidP="003A482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3A4826" w:rsidRPr="00DC7EFB" w:rsidRDefault="003A4826" w:rsidP="003A482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Пятигорска, управляющий делами </w:t>
      </w:r>
    </w:p>
    <w:p w:rsidR="003A4826" w:rsidRPr="00DC7EFB" w:rsidRDefault="003A4826" w:rsidP="003A482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E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</w:t>
      </w:r>
      <w:r w:rsidRPr="00DC7E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А.А.Малыгина</w:t>
      </w:r>
    </w:p>
    <w:p w:rsidR="003A4826" w:rsidRDefault="003A4826" w:rsidP="003A482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0" w:rsidRDefault="00E11900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00" w:rsidRDefault="00E11900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7"/>
      </w:tblGrid>
      <w:tr w:rsidR="00DC7EFB" w:rsidRPr="00DC7EFB" w:rsidTr="00DC7EFB">
        <w:trPr>
          <w:trHeight w:val="1582"/>
          <w:jc w:val="right"/>
        </w:trPr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Layout w:type="fixed"/>
              <w:tblLook w:val="0000"/>
            </w:tblPr>
            <w:tblGrid>
              <w:gridCol w:w="4472"/>
            </w:tblGrid>
            <w:tr w:rsidR="00DC7EFB" w:rsidRPr="00DC7EFB" w:rsidTr="00DC7EFB">
              <w:trPr>
                <w:trHeight w:val="288"/>
                <w:jc w:val="right"/>
              </w:trPr>
              <w:tc>
                <w:tcPr>
                  <w:tcW w:w="4472" w:type="dxa"/>
                  <w:shd w:val="clear" w:color="auto" w:fill="FFFFFF"/>
                  <w:vAlign w:val="center"/>
                </w:tcPr>
                <w:p w:rsidR="00DC7EFB" w:rsidRPr="00DC7EFB" w:rsidRDefault="00DC7EFB" w:rsidP="00DC7EFB">
                  <w:pPr>
                    <w:suppressAutoHyphens/>
                    <w:spacing w:after="0" w:line="240" w:lineRule="exac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 w:rsidRPr="00DC7EFB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zh-CN"/>
                    </w:rPr>
                    <w:t>Приложение 2</w:t>
                  </w:r>
                </w:p>
                <w:p w:rsidR="00DC7EFB" w:rsidRPr="00DC7EFB" w:rsidRDefault="00DC7EFB" w:rsidP="00DC7EFB">
                  <w:pPr>
                    <w:suppressAutoHyphens/>
                    <w:spacing w:after="0" w:line="240" w:lineRule="exac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 w:rsidRPr="00DC7EFB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zh-CN"/>
                    </w:rPr>
                    <w:t>к постановлению администрации города Пятигорска</w:t>
                  </w:r>
                </w:p>
                <w:p w:rsidR="00DC7EFB" w:rsidRPr="00DC7EFB" w:rsidRDefault="00DC7EFB" w:rsidP="00DC7EFB">
                  <w:pPr>
                    <w:suppressAutoHyphens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 w:rsidRPr="00DC7EFB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zh-CN"/>
                    </w:rPr>
                    <w:t>от _____________ № ___________</w:t>
                  </w:r>
                </w:p>
              </w:tc>
            </w:tr>
            <w:tr w:rsidR="00DC7EFB" w:rsidRPr="00DC7EFB" w:rsidTr="00DC7EFB">
              <w:trPr>
                <w:trHeight w:val="288"/>
                <w:jc w:val="right"/>
              </w:trPr>
              <w:tc>
                <w:tcPr>
                  <w:tcW w:w="4472" w:type="dxa"/>
                  <w:shd w:val="clear" w:color="auto" w:fill="FFFFFF"/>
                  <w:vAlign w:val="center"/>
                </w:tcPr>
                <w:p w:rsidR="00DC7EFB" w:rsidRPr="00DC7EFB" w:rsidRDefault="00DC7EFB" w:rsidP="00DC7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C7EFB" w:rsidRPr="00DC7EFB" w:rsidRDefault="00DC7EFB" w:rsidP="00DC7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7E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3</w:t>
                  </w:r>
                </w:p>
                <w:p w:rsidR="00DC7EFB" w:rsidRPr="00DC7EFB" w:rsidRDefault="00DC7EFB" w:rsidP="00DC7EFB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C7E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 муниципальной программе </w:t>
                  </w:r>
                </w:p>
                <w:p w:rsidR="00DC7EFB" w:rsidRPr="00DC7EFB" w:rsidRDefault="00DC7EFB" w:rsidP="00DC7EFB">
                  <w:pPr>
                    <w:spacing w:after="0" w:line="240" w:lineRule="exact"/>
                    <w:jc w:val="both"/>
                  </w:pPr>
                  <w:r w:rsidRPr="00DC7E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города-курорта Пятигорска «М</w:t>
                  </w:r>
                  <w:r w:rsidRPr="00DC7E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DC7E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дернизация экономики, развитие малого и среднего бизнеса, куро</w:t>
                  </w:r>
                  <w:r w:rsidRPr="00DC7E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Pr="00DC7E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 и туризма, энергетики, пр</w:t>
                  </w:r>
                  <w:r w:rsidRPr="00DC7E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DC7E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мышленности и улучшение инв</w:t>
                  </w:r>
                  <w:r w:rsidRPr="00DC7E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DC7E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стиционного климата»</w:t>
                  </w:r>
                </w:p>
              </w:tc>
            </w:tr>
          </w:tbl>
          <w:p w:rsidR="00DC7EFB" w:rsidRPr="00DC7EFB" w:rsidRDefault="00DC7EFB" w:rsidP="00DC7EF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7EFB" w:rsidRPr="00DC7EFB" w:rsidRDefault="00DC7EFB" w:rsidP="00DC7EF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1904"/>
        <w:gridCol w:w="2576"/>
        <w:gridCol w:w="1259"/>
        <w:gridCol w:w="1256"/>
        <w:gridCol w:w="1120"/>
        <w:gridCol w:w="1314"/>
        <w:gridCol w:w="1150"/>
        <w:gridCol w:w="1105"/>
        <w:gridCol w:w="1106"/>
        <w:gridCol w:w="1082"/>
      </w:tblGrid>
      <w:tr w:rsidR="00DC7EFB" w:rsidRPr="00DC7EFB" w:rsidTr="00DC7EFB">
        <w:trPr>
          <w:trHeight w:val="1287"/>
          <w:jc w:val="center"/>
        </w:trPr>
        <w:tc>
          <w:tcPr>
            <w:tcW w:w="144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DC7EFB" w:rsidRPr="00DC7EFB" w:rsidRDefault="00DC7EFB" w:rsidP="00DC7E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финансового обеспечения муниципальной программы города-курорта Пятигорска «Модернизация экономики, разв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малого и среднего бизнеса, курорта и туризма, энергетики, промышленности и улучшение инвестиционного кл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мата»</w:t>
            </w:r>
          </w:p>
        </w:tc>
      </w:tr>
      <w:tr w:rsidR="00DC7EFB" w:rsidRPr="00DC7EFB" w:rsidTr="00DC7EFB">
        <w:trPr>
          <w:trHeight w:val="1007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роприятия по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 по ответственному и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полнителю, соиспо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нителю программы, подпрограммы пр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граммы, основному мероприятию подпр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программы</w:t>
            </w:r>
          </w:p>
        </w:tc>
        <w:tc>
          <w:tcPr>
            <w:tcW w:w="9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финансового обеспечения по годам (тыс. руб.)</w:t>
            </w:r>
          </w:p>
        </w:tc>
      </w:tr>
      <w:tr w:rsidR="00DC7EFB" w:rsidRPr="00DC7EFB" w:rsidTr="00DC7EFB">
        <w:trPr>
          <w:trHeight w:val="630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DC7EFB" w:rsidRPr="00DC7EFB" w:rsidTr="00DC7EFB">
        <w:trPr>
          <w:trHeight w:val="315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C7EFB" w:rsidRPr="00DC7EFB" w:rsidTr="00DC7EFB">
        <w:trPr>
          <w:trHeight w:val="31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156280,02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105102,84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61058,63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122870,40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52227,39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8959,39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8959,39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8959,39</w:t>
            </w:r>
          </w:p>
        </w:tc>
      </w:tr>
      <w:tr w:rsidR="00DC7EFB" w:rsidRPr="00DC7EFB" w:rsidTr="00DC7EFB">
        <w:trPr>
          <w:trHeight w:val="31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156180,02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104982,84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60908,63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122870,40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52227,39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8959,39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8959,39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8959,39</w:t>
            </w:r>
          </w:p>
        </w:tc>
      </w:tr>
      <w:tr w:rsidR="00DC7EFB" w:rsidRPr="00DC7EFB" w:rsidTr="00DC7EFB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Ставропольского края** (далее - кра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бюджет)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138842,72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55768,71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51548,29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112164,83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43268,00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предусмотре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хозяйства, транспорта и связи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123952,77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46160,86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41403,00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104769,07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43268,00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образ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вания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14889,95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9607,85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10145,29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7395,76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бюджета***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17337,30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49214,13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9360,34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10705,57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8959,39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8959,39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8959,39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8959,39</w:t>
            </w:r>
          </w:p>
        </w:tc>
      </w:tr>
      <w:tr w:rsidR="00DC7EFB" w:rsidRPr="00DC7EFB" w:rsidTr="00DC7EFB">
        <w:trPr>
          <w:trHeight w:val="34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предусмотре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705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полнителю - админ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города Пят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1214,97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1825,85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1354,21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1270,00</w:t>
            </w:r>
          </w:p>
        </w:tc>
      </w:tr>
      <w:tr w:rsidR="00DC7EFB" w:rsidRPr="00DC7EFB" w:rsidTr="00DC7EFB">
        <w:trPr>
          <w:trHeight w:val="397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хозяйства, транспорта и связи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6729,05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38294,56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2353,52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соисполнителю - МУ </w:t>
            </w:r>
          </w:p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образ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7970,14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4422,34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4522,54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культ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администрации г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854,68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1186,06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1117,53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1117,53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1117,53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1117,53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1117,53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социал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поддержки нас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«Комитет по физич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культуре и спо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администрации г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общес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безопасности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имущ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отношений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558,87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</w:tr>
      <w:tr w:rsidR="00DC7EFB" w:rsidRPr="00DC7EFB" w:rsidTr="00DC7EFB">
        <w:trPr>
          <w:trHeight w:val="540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нансирования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540"/>
          <w:jc w:val="center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предусмотре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540"/>
          <w:jc w:val="center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полнителю - админ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города Пят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64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малого и среднего предпринимательства в городе-курорте Пятигорске»,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DC7EFB" w:rsidRPr="00DC7EFB" w:rsidTr="00DC7EFB">
        <w:trPr>
          <w:trHeight w:val="31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73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полнителю - админ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города Пят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DC7EFB" w:rsidRPr="00DC7EFB" w:rsidTr="00DC7EFB">
        <w:trPr>
          <w:trHeight w:val="67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следующие 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новные мер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 по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1: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665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 1 «Поддержка субъектов м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 среднего предприним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гор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да-курорта П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тигорска», всего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DC7EFB" w:rsidRPr="00DC7EFB" w:rsidTr="00DC7EFB">
        <w:trPr>
          <w:trHeight w:val="657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DC7EFB" w:rsidRPr="00DC7EFB" w:rsidTr="00DC7EFB">
        <w:trPr>
          <w:trHeight w:val="657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657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полнителю - админ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города Пят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DC7EFB" w:rsidRPr="00DC7EFB" w:rsidTr="00DC7EFB">
        <w:trPr>
          <w:trHeight w:val="73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«Развитие курорта и туризма в городе-курорте Пятигорске»,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129511,86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85875,42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44223,00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107792,59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45938,00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129411,86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85755,42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44073,00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107792,59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45938,00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краевого </w:t>
            </w:r>
          </w:p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123952,77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46160,86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41403,00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104769,07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43268,00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31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хозяйства, транспорта и связи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123952,77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46160,86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41403,00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104769,07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43268,00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5459,09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39594,56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3023,52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2 670,00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2 670,00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2 670,00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2 670,00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полнителю - админ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города Пят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хозяйства, </w:t>
            </w:r>
          </w:p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 и связи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5089,09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38294,56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2353,52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DC7EFB" w:rsidRPr="00DC7EFB" w:rsidTr="00DC7EFB">
        <w:trPr>
          <w:trHeight w:val="323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3A4826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соисполнителю -</w:t>
            </w:r>
            <w:r w:rsidR="00DC7EFB"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 «Управление культ</w:t>
            </w:r>
            <w:r w:rsidR="00DC7EFB"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DC7EFB"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администрации г</w:t>
            </w:r>
            <w:r w:rsidR="00DC7EFB"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C7EFB"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C7EFB" w:rsidRPr="00DC7EFB" w:rsidTr="00DC7EFB">
        <w:trPr>
          <w:trHeight w:val="322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нансирования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371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предусмотре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37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полнителю - админ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города Пят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37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следующие 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мер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 по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2: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315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 1 «П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до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тупности т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ризма в городе 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Пятигорске и развитие его инфраструкт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ры», всего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129511,86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50575,42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44223,00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52236,59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45938,00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</w:tr>
      <w:tr w:rsidR="00DC7EFB" w:rsidRPr="00DC7EFB" w:rsidTr="00DC7EFB">
        <w:trPr>
          <w:trHeight w:val="31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краевого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123952,77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46160,86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41403,00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49769,07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43268,00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31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31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хозяйства, транспорта и связи </w:t>
            </w:r>
          </w:p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Пятигорск»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123952,77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46160,86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41403,00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49769,07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43268,00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31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5459,09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4414,56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2467,52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2670,00</w:t>
            </w:r>
          </w:p>
        </w:tc>
      </w:tr>
      <w:tr w:rsidR="00DC7EFB" w:rsidRPr="00DC7EFB" w:rsidTr="00DC7EFB">
        <w:trPr>
          <w:trHeight w:val="31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31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полнителю - админ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города Пят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</w:tr>
      <w:tr w:rsidR="00DC7EFB" w:rsidRPr="00DC7EFB" w:rsidTr="00DC7EFB">
        <w:trPr>
          <w:trHeight w:val="31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соисполнителю - МУ «Управление культ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администрации г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C7EFB" w:rsidRPr="00DC7EFB" w:rsidTr="00DC7EFB">
        <w:trPr>
          <w:trHeight w:val="31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хозяйства, транспорта и связи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5089,09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3114,56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1797,52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DC7EFB" w:rsidRPr="00DC7EFB" w:rsidTr="00DC7EFB">
        <w:trPr>
          <w:trHeight w:val="31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нансирования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315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предусмотре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315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и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полнителю - админ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города Пят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447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приятие 2 «Во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исторического облика ул. Те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лосерная, ул. Фабричная, включая реко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тра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вайной линии (в т.ч. ПСД)», вс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373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373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373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хозяйства, транспорта и связи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562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 финансирования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324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приятие 3 «Р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парка Победы 2-ая очередь в районе Новоп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тигорского оз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(в т.ч. ПСД)», всего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322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322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322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хозяйства, транспорта и связи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324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приятие 4 «Р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«Поляны П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сен» у подн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жья горы М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шук (в т.ч. ПСД)», всего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322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322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322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хозяйства, транспорта и связи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32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приятие 5 «Бл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гоустройство курортно-исторической зоны города-курорта Пят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горска (в т.ч. ПСД)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55556,00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32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32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32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хозяйства, транспорта и связи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32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32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32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хозяйства, транспорта и связи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94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«Энергосбережение и повышение энергетической эффективн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города-курорта Пятигорска»,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26168,16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18627,42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16235,63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14477,81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</w:tr>
      <w:tr w:rsidR="00DC7EFB" w:rsidRPr="00DC7EFB" w:rsidTr="00DC7EFB">
        <w:trPr>
          <w:trHeight w:val="336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города-курорта Пятигорска, в м.ч.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26168,16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18627,42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16235,63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14477,81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14889,95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9607,85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10145,29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7395,76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образ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14889,95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9607,85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10145,29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7395,76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360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11278,21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9019,57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6090,34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7082,05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предусмотре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полнителю - админ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города Пят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355,85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хозяйства, транспорта и связи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1639,96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образ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7970,14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4422,34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4522,54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культ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администрации г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854,68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</w:tr>
      <w:tr w:rsidR="00DC7EFB" w:rsidRPr="00DC7EFB" w:rsidTr="00DC7EFB">
        <w:trPr>
          <w:trHeight w:val="234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соисполнителю - МУ 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«Управление социал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поддержки нас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25,54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</w:tr>
      <w:tr w:rsidR="00DC7EFB" w:rsidRPr="00DC7EFB" w:rsidTr="00DC7EFB">
        <w:trPr>
          <w:trHeight w:val="103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«Комитет по физич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культуре и спо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администрации г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</w:tr>
      <w:tr w:rsidR="00DC7EFB" w:rsidRPr="00DC7EFB" w:rsidTr="00DC7EFB">
        <w:trPr>
          <w:trHeight w:val="288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общес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безопасности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имущ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отношений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558,87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</w:tr>
      <w:tr w:rsidR="00DC7EFB" w:rsidRPr="00DC7EFB" w:rsidTr="00DC7EFB">
        <w:trPr>
          <w:trHeight w:val="27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следующие 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мер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 по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3: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510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 1 «О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 и в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работ в муниципал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города П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тигорска, н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правленных на экономию эне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горесурсов», всего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24528,20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18627,43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16235,63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14035,15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</w:tr>
      <w:tr w:rsidR="00DC7EFB" w:rsidRPr="00DC7EFB" w:rsidTr="00DC7EFB">
        <w:trPr>
          <w:trHeight w:val="51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14 889,95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9607,85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10145,29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7395,76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51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51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образ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администрации 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14 889,95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9607,85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10145,29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7395,76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9638,26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9019,57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6090,34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6639,39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5689,39</w:t>
            </w:r>
          </w:p>
        </w:tc>
      </w:tr>
      <w:tr w:rsidR="00DC7EFB" w:rsidRPr="00DC7EFB" w:rsidTr="00DC7EFB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ответственному и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полнителю - админ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города Пят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355,85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C7EFB" w:rsidRPr="00DC7EFB" w:rsidTr="00DC7EFB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образ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7970,14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6922,66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4422,34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4422,35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4021,39</w:t>
            </w:r>
          </w:p>
        </w:tc>
      </w:tr>
      <w:tr w:rsidR="00DC7EFB" w:rsidRPr="00DC7EFB" w:rsidTr="00DC7EFB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культ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администрации г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854,68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817,53</w:t>
            </w:r>
          </w:p>
        </w:tc>
      </w:tr>
      <w:tr w:rsidR="00DC7EFB" w:rsidRPr="00DC7EFB" w:rsidTr="00DC7EFB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социал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поддержки нас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25,54</w:t>
            </w:r>
          </w:p>
        </w:tc>
      </w:tr>
      <w:tr w:rsidR="00DC7EFB" w:rsidRPr="00DC7EFB" w:rsidTr="00DC7EFB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«Комитет по физич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культуре и спо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администрации г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403,18</w:t>
            </w:r>
          </w:p>
        </w:tc>
      </w:tr>
      <w:tr w:rsidR="00DC7EFB" w:rsidRPr="00DC7EFB" w:rsidTr="00DC7EFB">
        <w:trPr>
          <w:trHeight w:val="630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общес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безопасности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5,54</w:t>
            </w:r>
          </w:p>
        </w:tc>
      </w:tr>
      <w:tr w:rsidR="00DC7EFB" w:rsidRPr="00DC7EFB" w:rsidTr="00DC7EFB">
        <w:trPr>
          <w:trHeight w:val="63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имущ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отношений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116,21</w:t>
            </w:r>
          </w:p>
        </w:tc>
      </w:tr>
      <w:tr w:rsidR="00DC7EFB" w:rsidRPr="00DC7EFB" w:rsidTr="00DC7EFB">
        <w:trPr>
          <w:trHeight w:val="1277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 2 «П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становка на учет бесхозя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объектов инфраструкт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ры», всего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442,67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201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442,67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201"/>
          <w:jc w:val="center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201"/>
          <w:jc w:val="center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имущ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отношений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442,67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 3 «Строительство коммуникац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 сетей», всего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1639,96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1639,96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предусмотре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соисполнителю - МУ «Управление горо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хозяйства, транспорта и связи администрации города Пятигорска»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1639,96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64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</w:t>
            </w:r>
            <w:r w:rsidRPr="00DC7EFB">
              <w:rPr>
                <w:rFonts w:ascii="Times New Roman" w:eastAsia="Times New Roman" w:hAnsi="Times New Roman"/>
                <w:sz w:val="24"/>
                <w:szCs w:val="24"/>
              </w:rPr>
              <w:t>«Развитие экономич</w:t>
            </w:r>
            <w:r w:rsidRPr="00DC7EF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C7EFB">
              <w:rPr>
                <w:rFonts w:ascii="Times New Roman" w:eastAsia="Times New Roman" w:hAnsi="Times New Roman"/>
                <w:sz w:val="24"/>
                <w:szCs w:val="24"/>
              </w:rPr>
              <w:t>ского потенциала и повышение инвест</w:t>
            </w:r>
            <w:r w:rsidRPr="00DC7EF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C7E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ционной активности в городе-курорте Пятигорске», 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C7EFB" w:rsidRPr="00DC7EFB" w:rsidRDefault="00DC7EFB" w:rsidP="00DC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96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565"/>
          <w:jc w:val="center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46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следующие 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мер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 по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4: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EFB" w:rsidRPr="00DC7EFB" w:rsidTr="00DC7EFB">
        <w:trPr>
          <w:trHeight w:val="649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 1 «П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инв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стиционной а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в г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роде-курорте Пятигорске», всего</w:t>
            </w:r>
          </w:p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C7EFB" w:rsidRPr="00DC7EFB" w:rsidTr="00DC7EFB">
        <w:trPr>
          <w:trHeight w:val="756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 2 «Обеспечение вовлеченности субъектов предприним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в ра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эконом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поте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C7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циала», всего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FB" w:rsidRPr="00DC7EFB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DC7EFB" w:rsidRPr="00DC7EFB" w:rsidRDefault="00DC7EFB" w:rsidP="00DC7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** - средства бюджета города-курорта Пятигорска, формируемые за счет средств, поступающих из бюджета Ставропольского края;</w:t>
      </w:r>
    </w:p>
    <w:p w:rsidR="00DC7EFB" w:rsidRPr="00DC7EFB" w:rsidRDefault="00DC7EFB" w:rsidP="00DC7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EFB">
        <w:rPr>
          <w:sz w:val="24"/>
        </w:rPr>
        <w:t>***</w:t>
      </w:r>
      <w:r w:rsidRPr="00DC7EFB">
        <w:t xml:space="preserve"> - </w:t>
      </w:r>
      <w:r w:rsidRPr="00DC7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бюджета города-курорта Пятигорска, </w:t>
      </w:r>
      <w:r w:rsidRPr="00DC7EFB">
        <w:rPr>
          <w:rFonts w:ascii="Times New Roman" w:hAnsi="Times New Roman" w:cs="Times New Roman"/>
          <w:sz w:val="24"/>
          <w:szCs w:val="24"/>
        </w:rPr>
        <w:t>формируемые за счет собственных доходов.</w:t>
      </w:r>
    </w:p>
    <w:p w:rsidR="00DC7EFB" w:rsidRPr="00DC7EFB" w:rsidRDefault="00DC7EFB" w:rsidP="00DC7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91"/>
        <w:gridCol w:w="7176"/>
      </w:tblGrid>
      <w:tr w:rsidR="00DC7EFB" w:rsidRPr="00DC7EFB" w:rsidTr="00DC7EFB">
        <w:trPr>
          <w:trHeight w:val="973"/>
        </w:trPr>
        <w:tc>
          <w:tcPr>
            <w:tcW w:w="7391" w:type="dxa"/>
            <w:shd w:val="clear" w:color="auto" w:fill="auto"/>
          </w:tcPr>
          <w:p w:rsidR="00DC7EFB" w:rsidRPr="00DC7EFB" w:rsidRDefault="00DC7EFB" w:rsidP="00DC7EFB">
            <w:pPr>
              <w:suppressAutoHyphens/>
              <w:spacing w:after="0" w:line="240" w:lineRule="exact"/>
              <w:ind w:right="57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DC7EFB" w:rsidRPr="00DC7EFB" w:rsidRDefault="00DC7EFB" w:rsidP="00DC7EFB">
            <w:pPr>
              <w:suppressAutoHyphens/>
              <w:spacing w:after="0" w:line="240" w:lineRule="exact"/>
              <w:ind w:right="57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DC7EFB" w:rsidRPr="00DC7EFB" w:rsidRDefault="00DC7EFB" w:rsidP="00DC7EFB">
            <w:pPr>
              <w:suppressAutoHyphens/>
              <w:spacing w:after="0" w:line="240" w:lineRule="exact"/>
              <w:ind w:right="57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DC7EFB" w:rsidRPr="00DC7EFB" w:rsidRDefault="00DC7EFB" w:rsidP="00DC7EFB">
            <w:pPr>
              <w:suppressAutoHyphens/>
              <w:spacing w:after="0" w:line="240" w:lineRule="exact"/>
              <w:ind w:right="57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DC7EFB" w:rsidRPr="00DC7EFB" w:rsidRDefault="00DC7EFB" w:rsidP="00DC7EFB">
            <w:pPr>
              <w:suppressAutoHyphens/>
              <w:spacing w:after="0" w:line="240" w:lineRule="exact"/>
              <w:ind w:right="57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C7EF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Заместитель главы администрации</w:t>
            </w:r>
          </w:p>
          <w:p w:rsidR="00DC7EFB" w:rsidRPr="00DC7EFB" w:rsidRDefault="00DC7EFB" w:rsidP="00DC7EFB">
            <w:pPr>
              <w:suppressAutoHyphens/>
              <w:spacing w:after="0" w:line="240" w:lineRule="exact"/>
              <w:ind w:right="57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C7EF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города Пятигорска,</w:t>
            </w:r>
          </w:p>
          <w:p w:rsidR="00DC7EFB" w:rsidRPr="00DC7EFB" w:rsidRDefault="00DC7EFB" w:rsidP="00DC7EFB">
            <w:pPr>
              <w:suppressAutoHyphens/>
              <w:spacing w:after="0" w:line="240" w:lineRule="exact"/>
              <w:ind w:right="57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C7EF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управляющий делами администрации</w:t>
            </w:r>
          </w:p>
          <w:p w:rsidR="00DC7EFB" w:rsidRPr="00DC7EFB" w:rsidRDefault="00DC7EFB" w:rsidP="00DC7EFB">
            <w:pPr>
              <w:widowControl w:val="0"/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C7EF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города Пятигорска</w:t>
            </w:r>
          </w:p>
        </w:tc>
        <w:tc>
          <w:tcPr>
            <w:tcW w:w="7176" w:type="dxa"/>
            <w:shd w:val="clear" w:color="auto" w:fill="auto"/>
          </w:tcPr>
          <w:p w:rsidR="00DC7EFB" w:rsidRPr="00DC7EFB" w:rsidRDefault="00DC7EFB" w:rsidP="00DC7EFB">
            <w:pPr>
              <w:widowControl w:val="0"/>
              <w:suppressAutoHyphens/>
              <w:snapToGrid w:val="0"/>
              <w:spacing w:after="0"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DC7EFB" w:rsidRPr="00DC7EFB" w:rsidRDefault="00DC7EFB" w:rsidP="00DC7EFB">
            <w:pPr>
              <w:widowControl w:val="0"/>
              <w:suppressAutoHyphens/>
              <w:spacing w:after="0"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DC7EFB" w:rsidRPr="00DC7EFB" w:rsidRDefault="00DC7EFB" w:rsidP="00DC7EFB">
            <w:pPr>
              <w:widowControl w:val="0"/>
              <w:suppressAutoHyphens/>
              <w:spacing w:after="0"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DC7EFB" w:rsidRPr="00DC7EFB" w:rsidRDefault="00DC7EFB" w:rsidP="00DC7EFB">
            <w:pPr>
              <w:widowControl w:val="0"/>
              <w:suppressAutoHyphens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DC7EFB" w:rsidRPr="00DC7EFB" w:rsidRDefault="00DC7EFB" w:rsidP="00DC7EFB">
            <w:pPr>
              <w:widowControl w:val="0"/>
              <w:suppressAutoHyphens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DC7EFB" w:rsidRPr="00DC7EFB" w:rsidRDefault="00DC7EFB" w:rsidP="00DC7EFB">
            <w:pPr>
              <w:widowControl w:val="0"/>
              <w:suppressAutoHyphens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DC7EFB" w:rsidRPr="00DC7EFB" w:rsidRDefault="00DC7EFB" w:rsidP="00DC7EFB">
            <w:pPr>
              <w:widowControl w:val="0"/>
              <w:suppressAutoHyphens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DC7EFB" w:rsidRPr="00DC7EFB" w:rsidRDefault="00DC7EFB" w:rsidP="00DC7EFB">
            <w:pPr>
              <w:widowControl w:val="0"/>
              <w:suppressAutoHyphens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C7EF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А.А.Малыгина</w:t>
            </w:r>
          </w:p>
        </w:tc>
      </w:tr>
    </w:tbl>
    <w:p w:rsidR="00DC7EFB" w:rsidRPr="00DC7EFB" w:rsidRDefault="00DC7EFB" w:rsidP="00DC7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FB" w:rsidRDefault="00DC7EFB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FB" w:rsidRDefault="00DC7EFB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FB" w:rsidRDefault="00DC7EFB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FB" w:rsidRDefault="00DC7EFB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FB" w:rsidRDefault="00DC7EFB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FB" w:rsidRDefault="00DC7EFB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FB" w:rsidRDefault="00DC7EFB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FB" w:rsidRDefault="00DC7EFB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FB" w:rsidRDefault="00DC7EFB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FB" w:rsidRDefault="00DC7EFB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FB" w:rsidRDefault="00DC7EFB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FB" w:rsidRDefault="00DC7EFB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FB" w:rsidRDefault="00DC7EFB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FB" w:rsidRDefault="00DC7EFB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FB" w:rsidRDefault="00DC7EFB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FB" w:rsidRDefault="00DC7EFB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6"/>
      </w:tblGrid>
      <w:tr w:rsidR="00DC7EFB" w:rsidRPr="00A0071E" w:rsidTr="00DC7EFB">
        <w:trPr>
          <w:trHeight w:val="288"/>
          <w:jc w:val="right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right"/>
              <w:tblLayout w:type="fixed"/>
              <w:tblLook w:val="0000"/>
            </w:tblPr>
            <w:tblGrid>
              <w:gridCol w:w="4538"/>
            </w:tblGrid>
            <w:tr w:rsidR="00DC7EFB" w:rsidRPr="00A42486" w:rsidTr="00DC7EFB">
              <w:trPr>
                <w:trHeight w:val="288"/>
                <w:jc w:val="right"/>
              </w:trPr>
              <w:tc>
                <w:tcPr>
                  <w:tcW w:w="4538" w:type="dxa"/>
                  <w:shd w:val="clear" w:color="auto" w:fill="FFFFFF"/>
                  <w:vAlign w:val="center"/>
                </w:tcPr>
                <w:p w:rsidR="00DC7EFB" w:rsidRPr="00A42486" w:rsidRDefault="00DC7EFB" w:rsidP="00DC7EFB">
                  <w:pPr>
                    <w:pStyle w:val="Standard"/>
                    <w:spacing w:line="240" w:lineRule="exact"/>
                    <w:ind w:left="-108"/>
                    <w:jc w:val="center"/>
                  </w:pPr>
                  <w:r>
                    <w:rPr>
                      <w:sz w:val="28"/>
                      <w:szCs w:val="28"/>
                    </w:rPr>
                    <w:t>Приложение 3</w:t>
                  </w:r>
                </w:p>
                <w:p w:rsidR="00DC7EFB" w:rsidRPr="00A42486" w:rsidRDefault="00DC7EFB" w:rsidP="00DC7EFB">
                  <w:pPr>
                    <w:pStyle w:val="Standard"/>
                    <w:spacing w:line="240" w:lineRule="exact"/>
                    <w:ind w:left="-358"/>
                    <w:jc w:val="center"/>
                  </w:pPr>
                  <w:r w:rsidRPr="00A42486">
                    <w:rPr>
                      <w:sz w:val="28"/>
                      <w:szCs w:val="28"/>
                    </w:rPr>
                    <w:t>к постановлению администрации города Пятигорска</w:t>
                  </w:r>
                </w:p>
                <w:p w:rsidR="00DC7EFB" w:rsidRPr="00A42486" w:rsidRDefault="00DC7EFB" w:rsidP="00DC7EFB">
                  <w:pPr>
                    <w:pStyle w:val="Standard"/>
                    <w:ind w:left="-108"/>
                    <w:jc w:val="center"/>
                  </w:pPr>
                  <w:r w:rsidRPr="00A42486">
                    <w:rPr>
                      <w:sz w:val="28"/>
                      <w:szCs w:val="28"/>
                    </w:rPr>
                    <w:t>от _____________ № ___________</w:t>
                  </w:r>
                </w:p>
              </w:tc>
            </w:tr>
            <w:tr w:rsidR="00DC7EFB" w:rsidRPr="00A42486" w:rsidTr="00DC7EFB">
              <w:trPr>
                <w:trHeight w:val="288"/>
                <w:jc w:val="right"/>
              </w:trPr>
              <w:tc>
                <w:tcPr>
                  <w:tcW w:w="4538" w:type="dxa"/>
                  <w:shd w:val="clear" w:color="auto" w:fill="FFFFFF"/>
                  <w:vAlign w:val="center"/>
                </w:tcPr>
                <w:p w:rsidR="00DC7EFB" w:rsidRPr="00A42486" w:rsidRDefault="00DC7EFB" w:rsidP="00DC7EFB">
                  <w:pPr>
                    <w:spacing w:after="0" w:line="240" w:lineRule="exact"/>
                    <w:ind w:left="-108"/>
                    <w:jc w:val="center"/>
                  </w:pPr>
                </w:p>
              </w:tc>
            </w:tr>
          </w:tbl>
          <w:p w:rsidR="00DC7EFB" w:rsidRPr="00A0071E" w:rsidRDefault="00DC7EFB" w:rsidP="00DC7EFB">
            <w:pPr>
              <w:spacing w:before="24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5</w:t>
            </w:r>
          </w:p>
          <w:p w:rsidR="00DC7EFB" w:rsidRPr="00A0071E" w:rsidRDefault="00DC7EFB" w:rsidP="00DC7EF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муниципальной программе города-курорта Пятигорска «Модернизация экономики, развитие малого и среднего 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бизнеса, курорта и туризма, энергетики, промышленности и улучшение инв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стиционного климата»</w:t>
            </w:r>
          </w:p>
        </w:tc>
      </w:tr>
    </w:tbl>
    <w:p w:rsidR="00DC7EFB" w:rsidRPr="00A0071E" w:rsidRDefault="00DC7EFB" w:rsidP="00DC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3127"/>
        <w:gridCol w:w="868"/>
        <w:gridCol w:w="3954"/>
        <w:gridCol w:w="1123"/>
        <w:gridCol w:w="1134"/>
        <w:gridCol w:w="3402"/>
      </w:tblGrid>
      <w:tr w:rsidR="00DC7EFB" w:rsidRPr="00A0071E" w:rsidTr="00DC7EFB">
        <w:trPr>
          <w:trHeight w:val="268"/>
        </w:trPr>
        <w:tc>
          <w:tcPr>
            <w:tcW w:w="14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основных мероприятий подпрограмм муниципальной программы города-курорта Пятигорска «Модерниз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  <w:tr w:rsidR="00DC7EFB" w:rsidRPr="00A0071E" w:rsidTr="00DC7EFB">
        <w:trPr>
          <w:trHeight w:val="103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7EFB" w:rsidRPr="00A0071E" w:rsidTr="00DC7EFB">
        <w:trPr>
          <w:trHeight w:val="525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подпрограммы Программы, основного мер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приятия подпрограммы Пр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 (соисполнитель, участник) подпрограммы Программы, основного мероприятия по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Программы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с индикаторами достижения целей Пр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 и показателями решения задач подпр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 Программы</w:t>
            </w:r>
          </w:p>
        </w:tc>
      </w:tr>
      <w:tr w:rsidR="00DC7EFB" w:rsidRPr="00A0071E" w:rsidTr="00DC7EFB">
        <w:trPr>
          <w:trHeight w:val="92"/>
        </w:trPr>
        <w:tc>
          <w:tcPr>
            <w:tcW w:w="724" w:type="dxa"/>
            <w:vMerge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gridSpan w:val="2"/>
            <w:vMerge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4" w:type="dxa"/>
            <w:vMerge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реал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чания реал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</w:t>
            </w:r>
          </w:p>
        </w:tc>
        <w:tc>
          <w:tcPr>
            <w:tcW w:w="3402" w:type="dxa"/>
            <w:vMerge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7EFB" w:rsidRPr="00A0071E" w:rsidTr="00DC7EFB">
        <w:trPr>
          <w:trHeight w:val="315"/>
        </w:trPr>
        <w:tc>
          <w:tcPr>
            <w:tcW w:w="72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5" w:type="dxa"/>
            <w:gridSpan w:val="2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C7EFB" w:rsidRPr="00A0071E" w:rsidTr="00DC7EFB">
        <w:trPr>
          <w:trHeight w:val="70"/>
        </w:trPr>
        <w:tc>
          <w:tcPr>
            <w:tcW w:w="14332" w:type="dxa"/>
            <w:gridSpan w:val="7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I.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 Создание благоприятных условий для дальнейшего развития малого и среднего предприним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 как важного элемента рыночной экономики</w:t>
            </w:r>
          </w:p>
        </w:tc>
      </w:tr>
      <w:tr w:rsidR="00DC7EFB" w:rsidRPr="00A0071E" w:rsidTr="003A4826">
        <w:trPr>
          <w:trHeight w:val="983"/>
        </w:trPr>
        <w:tc>
          <w:tcPr>
            <w:tcW w:w="72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1 «Развитие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предприним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 в городе-курорте П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тигорске» (далее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Подпр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1)</w:t>
            </w:r>
          </w:p>
        </w:tc>
        <w:tc>
          <w:tcPr>
            <w:tcW w:w="3954" w:type="dxa"/>
            <w:shd w:val="clear" w:color="auto" w:fill="auto"/>
            <w:hideMark/>
          </w:tcPr>
          <w:p w:rsid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</w:p>
          <w:p w:rsidR="00DC7EFB" w:rsidRPr="004D1E07" w:rsidRDefault="00DC7EFB" w:rsidP="00DC7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07">
              <w:rPr>
                <w:rFonts w:ascii="Times New Roman" w:hAnsi="Times New Roman" w:cs="Times New Roman"/>
                <w:sz w:val="28"/>
                <w:szCs w:val="28"/>
              </w:rPr>
              <w:t>МУ «Управление имущес</w:t>
            </w:r>
            <w:r w:rsidRPr="004D1E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D1E07">
              <w:rPr>
                <w:rFonts w:ascii="Times New Roman" w:hAnsi="Times New Roman" w:cs="Times New Roman"/>
                <w:sz w:val="28"/>
                <w:szCs w:val="28"/>
              </w:rPr>
              <w:t>венных отношений админис</w:t>
            </w:r>
            <w:r w:rsidRPr="004D1E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D1E07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Пятигорска»;</w:t>
            </w:r>
          </w:p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унитарное предприятие Ставропольского края «Гарантийный фонд по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держки субъектов малого и среднего предпринимательс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 в Ставропольском крае» (по согласованию);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Некоммерческая организация микрокредитная компания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«Фонд микрофинансирования субъектов малого и среднего предпринимательства в Ста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ропольском крае» (по соглас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ванию);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Некоммерческая организация «Фонд поддержки предприн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мательства в Ставропольском крае» (по согласованию);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Некоммерческая организация «Фонд содействия инновац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онному развитию Ставропол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края» (по согласов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нию);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субъекты малого и среднего предпринимательства города-курорта Пятигорска (по согл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сованию)</w:t>
            </w:r>
          </w:p>
        </w:tc>
        <w:tc>
          <w:tcPr>
            <w:tcW w:w="1123" w:type="dxa"/>
            <w:shd w:val="clear" w:color="auto" w:fill="auto"/>
            <w:noWrap/>
          </w:tcPr>
          <w:p w:rsidR="00DC7EFB" w:rsidRPr="00A0071E" w:rsidRDefault="003A4826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Индикаторы № 1.1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1.2 в таблице Приложение 1к муниципальной програ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«Модернизация экономики, развитие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бизнеса, курорта и туризма,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гетики, промышленности и улучшение инвестиц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онного климата»</w:t>
            </w:r>
          </w:p>
        </w:tc>
      </w:tr>
      <w:tr w:rsidR="00DC7EFB" w:rsidRPr="00A0071E" w:rsidTr="00DC7EFB">
        <w:trPr>
          <w:trHeight w:val="420"/>
        </w:trPr>
        <w:tc>
          <w:tcPr>
            <w:tcW w:w="14332" w:type="dxa"/>
            <w:gridSpan w:val="7"/>
            <w:vMerge w:val="restart"/>
            <w:shd w:val="clear" w:color="auto" w:fill="auto"/>
            <w:vAlign w:val="center"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Задача 1 Подпрограммы 1: Повышение предпринимательской активности малого и среднего предпринимательства</w:t>
            </w:r>
          </w:p>
        </w:tc>
      </w:tr>
      <w:tr w:rsidR="00DC7EFB" w:rsidRPr="00A0071E" w:rsidTr="00DC7EFB">
        <w:trPr>
          <w:trHeight w:val="322"/>
        </w:trPr>
        <w:tc>
          <w:tcPr>
            <w:tcW w:w="14332" w:type="dxa"/>
            <w:gridSpan w:val="7"/>
            <w:vMerge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7EFB" w:rsidRPr="00A0071E" w:rsidTr="00DC7EFB">
        <w:trPr>
          <w:trHeight w:val="841"/>
        </w:trPr>
        <w:tc>
          <w:tcPr>
            <w:tcW w:w="72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субъектов малого и среднего предпринимательства города-курорта Пятигорска</w:t>
            </w:r>
          </w:p>
        </w:tc>
        <w:tc>
          <w:tcPr>
            <w:tcW w:w="3954" w:type="dxa"/>
            <w:shd w:val="clear" w:color="auto" w:fill="auto"/>
            <w:noWrap/>
            <w:hideMark/>
          </w:tcPr>
          <w:p w:rsid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C7EFB" w:rsidRPr="004D1E07" w:rsidRDefault="00DC7EFB" w:rsidP="00DC7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07">
              <w:rPr>
                <w:rFonts w:ascii="Times New Roman" w:hAnsi="Times New Roman" w:cs="Times New Roman"/>
                <w:sz w:val="28"/>
                <w:szCs w:val="28"/>
              </w:rPr>
              <w:t>МУ «Управление имущес</w:t>
            </w:r>
            <w:r w:rsidRPr="004D1E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D1E07">
              <w:rPr>
                <w:rFonts w:ascii="Times New Roman" w:hAnsi="Times New Roman" w:cs="Times New Roman"/>
                <w:sz w:val="28"/>
                <w:szCs w:val="28"/>
              </w:rPr>
              <w:t>венных отношений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0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Показатели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</w:t>
            </w:r>
            <w:r w:rsidRPr="007E08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-1.1.7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таблице 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ложение 1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муниципальной програ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«Модернизация экономики, развитие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бизнеса, курорта и туризма,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гетики, промышленности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улучшение инвестиц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онного климата»</w:t>
            </w:r>
          </w:p>
        </w:tc>
      </w:tr>
      <w:tr w:rsidR="00DC7EFB" w:rsidRPr="00A0071E" w:rsidTr="00DC7EFB">
        <w:trPr>
          <w:trHeight w:val="480"/>
        </w:trPr>
        <w:tc>
          <w:tcPr>
            <w:tcW w:w="14332" w:type="dxa"/>
            <w:gridSpan w:val="7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Задача 2 Подпрограммы 1: Повышение информированности субъектов малого и среднего предпринимательства и обеспечение доступности консультационных услуг</w:t>
            </w:r>
          </w:p>
        </w:tc>
      </w:tr>
      <w:tr w:rsidR="00DC7EFB" w:rsidRPr="00A0071E" w:rsidTr="00DC7EFB">
        <w:trPr>
          <w:trHeight w:val="349"/>
        </w:trPr>
        <w:tc>
          <w:tcPr>
            <w:tcW w:w="72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и методич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ское сопровождение субъектов малого и среднего предприн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мательства города-курорта П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тигорска</w:t>
            </w:r>
          </w:p>
        </w:tc>
        <w:tc>
          <w:tcPr>
            <w:tcW w:w="395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№ 1.2.1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 Приложение 1 к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программе города-курорта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 «Модернизация эк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номики, развитие малого и среднего бизнеса,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рорта и туризма, энерг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тики, промышленности и улучшение инвестицио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климата»</w:t>
            </w:r>
          </w:p>
        </w:tc>
      </w:tr>
      <w:tr w:rsidR="00DC7EFB" w:rsidRPr="00A0071E" w:rsidTr="00DC7EFB">
        <w:trPr>
          <w:trHeight w:val="690"/>
        </w:trPr>
        <w:tc>
          <w:tcPr>
            <w:tcW w:w="14332" w:type="dxa"/>
            <w:gridSpan w:val="7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 Комплексное развитие санаторно-курортной и туристической сфер и обеспечение доступн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отдыха и лечения для широких слоёв российских и иностранных граждан в городе-курорте Пятигорске</w:t>
            </w:r>
          </w:p>
        </w:tc>
      </w:tr>
      <w:tr w:rsidR="00DC7EFB" w:rsidRPr="00A0071E" w:rsidTr="00DC7EFB">
        <w:trPr>
          <w:trHeight w:val="70"/>
        </w:trPr>
        <w:tc>
          <w:tcPr>
            <w:tcW w:w="72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2 «Развитие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рорта и туризма в городе-курорте Пятигорске» (далее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Подпрограмма 2)</w:t>
            </w:r>
          </w:p>
        </w:tc>
        <w:tc>
          <w:tcPr>
            <w:tcW w:w="3954" w:type="dxa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горска;</w:t>
            </w:r>
          </w:p>
          <w:p w:rsid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субъекты санаторно-курортного и гостиничного комплекса, туристические 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ганизации (по согласованию)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 № 2.1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табл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 Приложение 1к мун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ципальной программе г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рода-курорта Пятигорска «Модернизация эконом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ки, развитие малого и среднего бизнеса, курорта и туризма, энергетики, промышленности и улу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шение инвестиционного климата»</w:t>
            </w:r>
          </w:p>
        </w:tc>
      </w:tr>
      <w:tr w:rsidR="00DC7EFB" w:rsidRPr="00A0071E" w:rsidTr="00DC7EFB">
        <w:trPr>
          <w:trHeight w:val="70"/>
        </w:trPr>
        <w:tc>
          <w:tcPr>
            <w:tcW w:w="14332" w:type="dxa"/>
            <w:gridSpan w:val="7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Задача 1 Подпрограммы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Модернизация, создание новой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туристической инфраструктуры, в том числе мест масс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отдыха, создание дополнительных рабочих мест</w:t>
            </w:r>
          </w:p>
        </w:tc>
      </w:tr>
      <w:tr w:rsidR="00DC7EFB" w:rsidRPr="00A0071E" w:rsidTr="00DC7EFB">
        <w:trPr>
          <w:trHeight w:val="70"/>
        </w:trPr>
        <w:tc>
          <w:tcPr>
            <w:tcW w:w="72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доступности 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 в городе-курорте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горске и развитие его инфр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</w:t>
            </w:r>
          </w:p>
        </w:tc>
        <w:tc>
          <w:tcPr>
            <w:tcW w:w="3954" w:type="dxa"/>
            <w:shd w:val="clear" w:color="auto" w:fill="auto"/>
            <w:hideMark/>
          </w:tcPr>
          <w:p w:rsid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</w:p>
          <w:p w:rsidR="00DC7EFB" w:rsidRPr="00F26F08" w:rsidRDefault="00DC7EFB" w:rsidP="00DC7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F08">
              <w:rPr>
                <w:rFonts w:ascii="Times New Roman" w:hAnsi="Times New Roman" w:cs="Times New Roman"/>
                <w:sz w:val="28"/>
                <w:szCs w:val="28"/>
              </w:rPr>
              <w:t>МУ «Управление городского хозяйства, транспорта и связи администрации города Пят</w:t>
            </w:r>
            <w:r w:rsidRPr="00F26F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6F0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субъекты санаторно-курортного и гостиничного комплекса, туристические 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ганизации (по согласованию)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Показатели № 2.1.1-2.1.3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таблице Приложение 1к муниципальной програ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«Модернизация экономики, развитие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бизнеса, курорта и туризма,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гетики, промышленности и улучшение инвестиц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онного климата»</w:t>
            </w:r>
          </w:p>
        </w:tc>
      </w:tr>
      <w:tr w:rsidR="00DC7EFB" w:rsidRPr="00A0071E" w:rsidTr="00DC7EFB">
        <w:trPr>
          <w:trHeight w:val="70"/>
        </w:trPr>
        <w:tc>
          <w:tcPr>
            <w:tcW w:w="724" w:type="dxa"/>
            <w:shd w:val="clear" w:color="auto" w:fill="auto"/>
            <w:noWrap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995" w:type="dxa"/>
            <w:gridSpan w:val="2"/>
            <w:shd w:val="clear" w:color="auto" w:fill="auto"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исторического облика ул. Теплосерная, ул.Фабричная, включая реко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струкцию трамвайной линии (в т.ч. ПСД)</w:t>
            </w:r>
          </w:p>
        </w:tc>
        <w:tc>
          <w:tcPr>
            <w:tcW w:w="3954" w:type="dxa"/>
            <w:shd w:val="clear" w:color="auto" w:fill="auto"/>
          </w:tcPr>
          <w:p w:rsid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               </w:t>
            </w:r>
          </w:p>
        </w:tc>
        <w:tc>
          <w:tcPr>
            <w:tcW w:w="1123" w:type="dxa"/>
            <w:shd w:val="clear" w:color="auto" w:fill="auto"/>
            <w:noWrap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402" w:type="dxa"/>
            <w:shd w:val="clear" w:color="auto" w:fill="auto"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№ 2.1.1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 Приложение 1к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программе города-курорта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 «Модернизация эк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номики, развитие малого и среднего бизнеса,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рорта и туризма, энерг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тики, промышленности и улучшение инвестицио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климата»</w:t>
            </w:r>
          </w:p>
        </w:tc>
      </w:tr>
      <w:tr w:rsidR="00DC7EFB" w:rsidRPr="00A0071E" w:rsidTr="00DC7EFB">
        <w:trPr>
          <w:trHeight w:val="70"/>
        </w:trPr>
        <w:tc>
          <w:tcPr>
            <w:tcW w:w="724" w:type="dxa"/>
            <w:shd w:val="clear" w:color="auto" w:fill="auto"/>
            <w:noWrap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995" w:type="dxa"/>
            <w:gridSpan w:val="2"/>
            <w:shd w:val="clear" w:color="auto" w:fill="auto"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парка Победы 2-ая очередь в районе Новоп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тигорского озера (в т.ч. ПСД)</w:t>
            </w:r>
          </w:p>
        </w:tc>
        <w:tc>
          <w:tcPr>
            <w:tcW w:w="3954" w:type="dxa"/>
            <w:shd w:val="clear" w:color="auto" w:fill="auto"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горска               </w:t>
            </w:r>
          </w:p>
        </w:tc>
        <w:tc>
          <w:tcPr>
            <w:tcW w:w="1123" w:type="dxa"/>
            <w:shd w:val="clear" w:color="auto" w:fill="auto"/>
            <w:noWrap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2019</w:t>
            </w:r>
          </w:p>
        </w:tc>
        <w:tc>
          <w:tcPr>
            <w:tcW w:w="1134" w:type="dxa"/>
            <w:shd w:val="clear" w:color="auto" w:fill="auto"/>
            <w:noWrap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402" w:type="dxa"/>
            <w:shd w:val="clear" w:color="auto" w:fill="auto"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№ 2.1.1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 Приложение 1к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программе города-курорта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 «Модернизация эк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номики, развитие малого и среднего бизнеса,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рорта и туризма, энерг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тики, промышленности и улучшение инвестицио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климата»</w:t>
            </w:r>
          </w:p>
        </w:tc>
      </w:tr>
      <w:tr w:rsidR="00DC7EFB" w:rsidRPr="00A0071E" w:rsidTr="00DC7EFB">
        <w:trPr>
          <w:trHeight w:val="70"/>
        </w:trPr>
        <w:tc>
          <w:tcPr>
            <w:tcW w:w="724" w:type="dxa"/>
            <w:shd w:val="clear" w:color="auto" w:fill="auto"/>
            <w:noWrap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3995" w:type="dxa"/>
            <w:gridSpan w:val="2"/>
            <w:shd w:val="clear" w:color="auto" w:fill="auto"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«Поляны П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сен» у подножья горы Машук (в т.ч. ПСД)</w:t>
            </w:r>
          </w:p>
        </w:tc>
        <w:tc>
          <w:tcPr>
            <w:tcW w:w="3954" w:type="dxa"/>
            <w:shd w:val="clear" w:color="auto" w:fill="auto"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               </w:t>
            </w:r>
          </w:p>
        </w:tc>
        <w:tc>
          <w:tcPr>
            <w:tcW w:w="1123" w:type="dxa"/>
            <w:shd w:val="clear" w:color="auto" w:fill="auto"/>
            <w:noWrap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402" w:type="dxa"/>
            <w:shd w:val="clear" w:color="auto" w:fill="auto"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№ 2.1.1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 Приложение 1к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программе города-курорта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 «Модернизация эк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номики, развитие малого и среднего бизнеса,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рорта и туризма, энерг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тики, промышленности и улучшение инвестицио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климата»</w:t>
            </w:r>
          </w:p>
        </w:tc>
      </w:tr>
      <w:tr w:rsidR="00DC7EFB" w:rsidRPr="00A0071E" w:rsidTr="00DC7EFB">
        <w:trPr>
          <w:trHeight w:val="70"/>
        </w:trPr>
        <w:tc>
          <w:tcPr>
            <w:tcW w:w="724" w:type="dxa"/>
            <w:shd w:val="clear" w:color="auto" w:fill="auto"/>
            <w:noWrap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995" w:type="dxa"/>
            <w:gridSpan w:val="2"/>
            <w:shd w:val="clear" w:color="auto" w:fill="auto"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курортно-исторической зоны города-курорта Пятигорска (в т.ч. ПСД)</w:t>
            </w:r>
          </w:p>
        </w:tc>
        <w:tc>
          <w:tcPr>
            <w:tcW w:w="3954" w:type="dxa"/>
            <w:shd w:val="clear" w:color="auto" w:fill="auto"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               </w:t>
            </w:r>
          </w:p>
        </w:tc>
        <w:tc>
          <w:tcPr>
            <w:tcW w:w="1123" w:type="dxa"/>
            <w:shd w:val="clear" w:color="auto" w:fill="auto"/>
            <w:noWrap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402" w:type="dxa"/>
            <w:shd w:val="clear" w:color="auto" w:fill="auto"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№ 2.1.1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 Приложение 1к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программе города-курорта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 «Модернизация эк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номики, развитие малого и среднего бизнеса,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рорта и туризма, энерг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тики, промышленности и улучшение инвестицио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климата»</w:t>
            </w:r>
          </w:p>
        </w:tc>
      </w:tr>
      <w:tr w:rsidR="00DC7EFB" w:rsidRPr="00A0071E" w:rsidTr="00DC7EFB">
        <w:trPr>
          <w:trHeight w:val="405"/>
        </w:trPr>
        <w:tc>
          <w:tcPr>
            <w:tcW w:w="14332" w:type="dxa"/>
            <w:gridSpan w:val="7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 2 Подпрограммы 2: Повышение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туристической привлекательности города-курорта Пятигорска</w:t>
            </w:r>
          </w:p>
        </w:tc>
      </w:tr>
      <w:tr w:rsidR="00DC7EFB" w:rsidRPr="00A0071E" w:rsidTr="00DC7EFB">
        <w:trPr>
          <w:trHeight w:val="70"/>
        </w:trPr>
        <w:tc>
          <w:tcPr>
            <w:tcW w:w="72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2.5.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бытийных мероприятий и 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фотуров в городе-курорте П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тигорске</w:t>
            </w:r>
          </w:p>
        </w:tc>
        <w:tc>
          <w:tcPr>
            <w:tcW w:w="395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№ 2.2.1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 Приложение 1к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программе города-курорта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 «Модернизация эк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номики, развитие малого и среднего бизнеса,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рорта и туризма, энерг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тики, промышленности и улучшение инвестицио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климата»</w:t>
            </w:r>
          </w:p>
        </w:tc>
      </w:tr>
      <w:tr w:rsidR="00DC7EFB" w:rsidRPr="00A0071E" w:rsidTr="00DC7EFB">
        <w:trPr>
          <w:trHeight w:val="70"/>
        </w:trPr>
        <w:tc>
          <w:tcPr>
            <w:tcW w:w="14332" w:type="dxa"/>
            <w:gridSpan w:val="7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 Повышение эффективности использования топливно-энергетических ресурсов на территории города-курорта Пятигорска</w:t>
            </w:r>
          </w:p>
        </w:tc>
      </w:tr>
      <w:tr w:rsidR="00DC7EFB" w:rsidRPr="00A0071E" w:rsidTr="00DC7EFB">
        <w:trPr>
          <w:trHeight w:val="708"/>
        </w:trPr>
        <w:tc>
          <w:tcPr>
            <w:tcW w:w="72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3 «Энергосб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режение и повышение энерг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тической эффективности гор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да-курорта Пятигорска»</w:t>
            </w:r>
          </w:p>
        </w:tc>
        <w:tc>
          <w:tcPr>
            <w:tcW w:w="3954" w:type="dxa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                                                                     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имущес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венных отношений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образования администрации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культуры администрации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МУ «Управление социальной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поддержки населения  адм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нистрации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безопасности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города Пятигорска»;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«Комитет по физической культуре и спорту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Пятигорска»;                                                                                                                    предприятия и организации жилищно-коммунального х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зяйства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Индикаторы № 3.1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-3.13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таблице Приложение 1к муниципальной програ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«Модернизация экономики, развитие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бизнеса, курорта и туризма,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гетики, промышленности и улучшение инвестиц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онного климата»</w:t>
            </w:r>
          </w:p>
        </w:tc>
      </w:tr>
      <w:tr w:rsidR="00DC7EFB" w:rsidRPr="00A0071E" w:rsidTr="00DC7EFB">
        <w:trPr>
          <w:trHeight w:val="70"/>
        </w:trPr>
        <w:tc>
          <w:tcPr>
            <w:tcW w:w="14332" w:type="dxa"/>
            <w:gridSpan w:val="7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Задача 1 Подпрограммы 3: Совер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шенствование системы и качества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учета потребляемых энергетических ресурсов, снижение объемов потребления муниципальными учреждениями и бюджетными организациями</w:t>
            </w:r>
          </w:p>
        </w:tc>
      </w:tr>
      <w:tr w:rsidR="00DC7EFB" w:rsidRPr="00A0071E" w:rsidTr="00DC7EFB">
        <w:trPr>
          <w:trHeight w:val="983"/>
        </w:trPr>
        <w:tc>
          <w:tcPr>
            <w:tcW w:w="72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выполнение 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в муниципальных учре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дениях города Пятигорска, 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правленных на экономию энергоресурсов</w:t>
            </w:r>
          </w:p>
        </w:tc>
        <w:tc>
          <w:tcPr>
            <w:tcW w:w="3954" w:type="dxa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                                                                     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имущес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венных отношений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образования администрации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культуры администрации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 «Управление социальной поддержки населения  адм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нистрации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обществе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безопасности 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«Комитет по физической культуре и спорту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Показатели № 3.1.1-3.1.7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таблице Приложение 1к муниципальной програ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«Модернизация экономики, развитие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бизнеса, курорта и туризма,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гетики, промышленности и улучшение инвестиц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онного климата»</w:t>
            </w:r>
          </w:p>
        </w:tc>
      </w:tr>
      <w:tr w:rsidR="00DC7EFB" w:rsidRPr="00A0071E" w:rsidTr="00DC7EFB">
        <w:trPr>
          <w:trHeight w:val="70"/>
        </w:trPr>
        <w:tc>
          <w:tcPr>
            <w:tcW w:w="14332" w:type="dxa"/>
            <w:gridSpan w:val="7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Задача 2 Подпрограммы 3: Повышение эффективности энергопотребления путем внедрения современных энерг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сберегающих технологий и оборудования </w:t>
            </w:r>
          </w:p>
        </w:tc>
      </w:tr>
      <w:tr w:rsidR="00DC7EFB" w:rsidRPr="00A0071E" w:rsidTr="00DC7EFB">
        <w:trPr>
          <w:trHeight w:val="1074"/>
        </w:trPr>
        <w:tc>
          <w:tcPr>
            <w:tcW w:w="72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госбережения и повышения энергоэффективности в ж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лищном фонде</w:t>
            </w:r>
          </w:p>
        </w:tc>
        <w:tc>
          <w:tcPr>
            <w:tcW w:w="3954" w:type="dxa"/>
            <w:shd w:val="clear" w:color="auto" w:fill="auto"/>
            <w:hideMark/>
          </w:tcPr>
          <w:p w:rsid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предприятия и организации жилищно-коммунального х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зяйства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3.2.1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-3.2.4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таблице Приложение 1к муниципальной програ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«Модернизация экономики, развитие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бизнеса, курорта и туризма,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гетики, промышленности и улучшение инвестиц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онного климата»</w:t>
            </w:r>
          </w:p>
        </w:tc>
      </w:tr>
      <w:tr w:rsidR="00DC7EFB" w:rsidRPr="00A0071E" w:rsidTr="00DC7EFB">
        <w:trPr>
          <w:trHeight w:val="70"/>
        </w:trPr>
        <w:tc>
          <w:tcPr>
            <w:tcW w:w="14332" w:type="dxa"/>
            <w:gridSpan w:val="7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3 Подпрограммы 3: Снижение удельных показателей потребления электрической и тепловой энергии, воды; повышение эффективности производства электрической и тепловой энергии, снижение потерь при их транспорт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ровке</w:t>
            </w:r>
          </w:p>
        </w:tc>
      </w:tr>
      <w:tr w:rsidR="00DC7EFB" w:rsidRPr="00A0071E" w:rsidTr="00DC7EFB">
        <w:trPr>
          <w:trHeight w:val="1983"/>
        </w:trPr>
        <w:tc>
          <w:tcPr>
            <w:tcW w:w="72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госбережения и повышения энергоэффективности в сист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 коммунальной инфр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</w:t>
            </w:r>
          </w:p>
        </w:tc>
        <w:tc>
          <w:tcPr>
            <w:tcW w:w="3954" w:type="dxa"/>
            <w:shd w:val="clear" w:color="auto" w:fill="auto"/>
            <w:hideMark/>
          </w:tcPr>
          <w:p w:rsid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предприятия и организации жилищно-коммунального х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зяйства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3.3.1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-3.3.5 в таблице Приложение 1к муниципальной програ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«Модернизация экономики, развитие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бизнеса, курорта и туризма,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гетики, промышленности и улучшение инвестиц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онного климата»</w:t>
            </w:r>
          </w:p>
        </w:tc>
      </w:tr>
      <w:tr w:rsidR="00DC7EFB" w:rsidRPr="00A0071E" w:rsidTr="00DC7EFB">
        <w:trPr>
          <w:trHeight w:val="282"/>
        </w:trPr>
        <w:tc>
          <w:tcPr>
            <w:tcW w:w="724" w:type="dxa"/>
            <w:shd w:val="clear" w:color="auto" w:fill="auto"/>
            <w:noWrap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995" w:type="dxa"/>
            <w:gridSpan w:val="2"/>
            <w:shd w:val="clear" w:color="auto" w:fill="auto"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коммуникац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онных сетей</w:t>
            </w:r>
          </w:p>
        </w:tc>
        <w:tc>
          <w:tcPr>
            <w:tcW w:w="3954" w:type="dxa"/>
            <w:shd w:val="clear" w:color="auto" w:fill="auto"/>
          </w:tcPr>
          <w:p w:rsidR="00DC7EFB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городского хозяйства, транспорта и связи администрации города Пят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41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предприятия и организации жилищно-коммунального х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1123" w:type="dxa"/>
            <w:shd w:val="clear" w:color="auto" w:fill="auto"/>
            <w:noWrap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402" w:type="dxa"/>
            <w:shd w:val="clear" w:color="auto" w:fill="auto"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3.3.1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-3.3.4 в таблице Приложение 1к муниципальной програ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«Модернизация экономики, развитие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бизнеса, курорта и туризма,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гетики, промышленности и улучшение инвестиц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онного климата»</w:t>
            </w:r>
          </w:p>
        </w:tc>
      </w:tr>
      <w:tr w:rsidR="00DC7EFB" w:rsidRPr="00A0071E" w:rsidTr="00DC7EFB">
        <w:trPr>
          <w:trHeight w:val="2993"/>
        </w:trPr>
        <w:tc>
          <w:tcPr>
            <w:tcW w:w="72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3.5.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на учет бесхозя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объектов инфраструктуры</w:t>
            </w:r>
          </w:p>
        </w:tc>
        <w:tc>
          <w:tcPr>
            <w:tcW w:w="3954" w:type="dxa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имущес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венных отношений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EFB" w:rsidRPr="00A0071E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Показатели № 3.3.6-3.3.7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таблице Приложение 1к муниципальной програ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«Модернизация экономики, развитие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бизнеса, курорта и туризма,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гетики, промышленности и улучшение инвестиц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онного климата»</w:t>
            </w:r>
          </w:p>
        </w:tc>
      </w:tr>
      <w:tr w:rsidR="00DC7EFB" w:rsidRPr="00F866E3" w:rsidTr="00DC7EFB">
        <w:trPr>
          <w:trHeight w:val="534"/>
        </w:trPr>
        <w:tc>
          <w:tcPr>
            <w:tcW w:w="14332" w:type="dxa"/>
            <w:gridSpan w:val="7"/>
            <w:shd w:val="clear" w:color="auto" w:fill="auto"/>
            <w:noWrap/>
            <w:hideMark/>
          </w:tcPr>
          <w:p w:rsidR="00DC7EFB" w:rsidRPr="00F866E3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 4 Программы: Создание благоприятных условий для развития экономического потенциала</w:t>
            </w:r>
          </w:p>
          <w:p w:rsidR="00DC7EFB" w:rsidRPr="00F866E3" w:rsidRDefault="00DC7EFB" w:rsidP="00DC7EFB">
            <w:pPr>
              <w:spacing w:after="0" w:line="240" w:lineRule="auto"/>
              <w:jc w:val="center"/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города-курорта Пятигорска</w:t>
            </w:r>
          </w:p>
        </w:tc>
      </w:tr>
      <w:tr w:rsidR="00DC7EFB" w:rsidRPr="00F866E3" w:rsidTr="00DC7EFB">
        <w:trPr>
          <w:trHeight w:val="534"/>
        </w:trPr>
        <w:tc>
          <w:tcPr>
            <w:tcW w:w="724" w:type="dxa"/>
            <w:shd w:val="clear" w:color="auto" w:fill="auto"/>
            <w:noWrap/>
            <w:hideMark/>
          </w:tcPr>
          <w:p w:rsidR="00DC7EFB" w:rsidRPr="00F866E3" w:rsidRDefault="00DC7EFB" w:rsidP="00DC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95" w:type="dxa"/>
            <w:gridSpan w:val="2"/>
            <w:shd w:val="clear" w:color="auto" w:fill="auto"/>
          </w:tcPr>
          <w:p w:rsidR="00DC7EFB" w:rsidRPr="00F866E3" w:rsidRDefault="00DC7EFB" w:rsidP="00DC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Подпрограмма 4 «Развитие экономического потенциала и повышение инвестиционной активности в городе-курорте Пятигорске» (далее - Подпр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грамма 4)</w:t>
            </w:r>
          </w:p>
        </w:tc>
        <w:tc>
          <w:tcPr>
            <w:tcW w:w="3954" w:type="dxa"/>
            <w:shd w:val="clear" w:color="auto" w:fill="auto"/>
          </w:tcPr>
          <w:p w:rsidR="00DC7EFB" w:rsidRPr="00F866E3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</w:p>
          <w:p w:rsidR="00DC7EFB" w:rsidRPr="00F866E3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субъекты предпринимател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ской деятельности города-курорта Пятигорска (по согл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  <w:tc>
          <w:tcPr>
            <w:tcW w:w="1123" w:type="dxa"/>
            <w:shd w:val="clear" w:color="auto" w:fill="auto"/>
          </w:tcPr>
          <w:p w:rsidR="00DC7EFB" w:rsidRPr="00F866E3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DC7EFB" w:rsidRPr="00F866E3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DC7EFB" w:rsidRPr="00F866E3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Индикаторы №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таблице Приложение 1 к муниципальной програ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«Модернизация экономики, развитие м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бизнеса, курорта и туризма, эне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гетики, промышленности и улучшение инвестиц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онного климата»</w:t>
            </w:r>
          </w:p>
        </w:tc>
      </w:tr>
      <w:tr w:rsidR="00DC7EFB" w:rsidRPr="00F866E3" w:rsidTr="00DC7EFB">
        <w:trPr>
          <w:trHeight w:val="534"/>
        </w:trPr>
        <w:tc>
          <w:tcPr>
            <w:tcW w:w="14332" w:type="dxa"/>
            <w:gridSpan w:val="7"/>
            <w:shd w:val="clear" w:color="auto" w:fill="auto"/>
            <w:noWrap/>
            <w:hideMark/>
          </w:tcPr>
          <w:p w:rsidR="00DC7EFB" w:rsidRPr="00F866E3" w:rsidRDefault="00DC7EFB" w:rsidP="00DC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Задача 1. Подпрограммы 4: Формирование благоприятных условий для привлечения инвестиций в экономику</w:t>
            </w:r>
          </w:p>
          <w:p w:rsidR="00DC7EFB" w:rsidRPr="00F866E3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города-курорта Пятигорска</w:t>
            </w:r>
          </w:p>
        </w:tc>
      </w:tr>
      <w:tr w:rsidR="00DC7EFB" w:rsidRPr="00F866E3" w:rsidTr="00DC7EFB">
        <w:trPr>
          <w:trHeight w:val="534"/>
        </w:trPr>
        <w:tc>
          <w:tcPr>
            <w:tcW w:w="724" w:type="dxa"/>
            <w:shd w:val="clear" w:color="auto" w:fill="auto"/>
            <w:noWrap/>
            <w:hideMark/>
          </w:tcPr>
          <w:p w:rsidR="00DC7EFB" w:rsidRPr="00F866E3" w:rsidRDefault="00DC7EFB" w:rsidP="00DC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995" w:type="dxa"/>
            <w:gridSpan w:val="2"/>
            <w:shd w:val="clear" w:color="auto" w:fill="auto"/>
          </w:tcPr>
          <w:p w:rsidR="00DC7EFB" w:rsidRPr="00F866E3" w:rsidRDefault="00DC7EFB" w:rsidP="00DC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активности в городе-курорте Пятигорске</w:t>
            </w:r>
          </w:p>
        </w:tc>
        <w:tc>
          <w:tcPr>
            <w:tcW w:w="3954" w:type="dxa"/>
            <w:shd w:val="clear" w:color="auto" w:fill="auto"/>
          </w:tcPr>
          <w:p w:rsidR="00DC7EFB" w:rsidRPr="00F866E3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</w:p>
          <w:p w:rsidR="00DC7EFB" w:rsidRPr="00F866E3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субъекты предпринимател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ской деятельности города-курорта Пятигорска (по согл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  <w:tc>
          <w:tcPr>
            <w:tcW w:w="1123" w:type="dxa"/>
            <w:shd w:val="clear" w:color="auto" w:fill="auto"/>
          </w:tcPr>
          <w:p w:rsidR="00DC7EFB" w:rsidRPr="00F866E3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1134" w:type="dxa"/>
            <w:shd w:val="clear" w:color="auto" w:fill="auto"/>
          </w:tcPr>
          <w:p w:rsidR="00DC7EFB" w:rsidRPr="00F866E3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DC7EFB" w:rsidRPr="00F866E3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№ 4.1.1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та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 Приложение 1 к м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ниципальной программе 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города-курорта Пятиго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 «Модернизация эк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номики, развитие малого и среднего бизнеса, к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рорта и туризма, энерг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тики, промышленности и улучшение инвестицио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климата»</w:t>
            </w:r>
          </w:p>
        </w:tc>
      </w:tr>
      <w:tr w:rsidR="00DC7EFB" w:rsidRPr="00F866E3" w:rsidTr="00DC7EFB">
        <w:trPr>
          <w:trHeight w:val="534"/>
        </w:trPr>
        <w:tc>
          <w:tcPr>
            <w:tcW w:w="14332" w:type="dxa"/>
            <w:gridSpan w:val="7"/>
            <w:shd w:val="clear" w:color="auto" w:fill="auto"/>
            <w:noWrap/>
            <w:hideMark/>
          </w:tcPr>
          <w:p w:rsidR="00DC7EFB" w:rsidRPr="00F866E3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Задача 2. Подпрограммы 4: </w:t>
            </w:r>
            <w:r w:rsidRPr="00F866E3">
              <w:rPr>
                <w:rFonts w:ascii="Times New Roman" w:hAnsi="Times New Roman"/>
                <w:sz w:val="28"/>
                <w:szCs w:val="28"/>
              </w:rPr>
              <w:t>В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овлечение субъектов предпринимательства города-курорта Пятигорска в экспортную деятельность, расширение конкурентных преимуществ и повышение производительности труда</w:t>
            </w:r>
          </w:p>
        </w:tc>
      </w:tr>
      <w:tr w:rsidR="00DC7EFB" w:rsidRPr="00A0071E" w:rsidTr="00DC7EFB">
        <w:trPr>
          <w:trHeight w:val="534"/>
        </w:trPr>
        <w:tc>
          <w:tcPr>
            <w:tcW w:w="724" w:type="dxa"/>
            <w:shd w:val="clear" w:color="auto" w:fill="auto"/>
            <w:noWrap/>
            <w:hideMark/>
          </w:tcPr>
          <w:p w:rsidR="00DC7EFB" w:rsidRPr="00F866E3" w:rsidRDefault="00DC7EFB" w:rsidP="00DC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995" w:type="dxa"/>
            <w:gridSpan w:val="2"/>
            <w:shd w:val="clear" w:color="auto" w:fill="auto"/>
          </w:tcPr>
          <w:p w:rsidR="00DC7EFB" w:rsidRPr="00F866E3" w:rsidRDefault="00DC7EFB" w:rsidP="00DC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вовлеченности субъектов предпринимательс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в развитие экономического потенциала</w:t>
            </w:r>
          </w:p>
        </w:tc>
        <w:tc>
          <w:tcPr>
            <w:tcW w:w="3954" w:type="dxa"/>
            <w:shd w:val="clear" w:color="auto" w:fill="auto"/>
          </w:tcPr>
          <w:p w:rsidR="00DC7EFB" w:rsidRPr="00F866E3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</w:p>
          <w:p w:rsidR="00DC7EFB" w:rsidRPr="00F866E3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субъекты предпринимател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ской деятельности города-курорта Пятигорска (по согл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  <w:tc>
          <w:tcPr>
            <w:tcW w:w="1123" w:type="dxa"/>
            <w:shd w:val="clear" w:color="auto" w:fill="auto"/>
          </w:tcPr>
          <w:p w:rsidR="00DC7EFB" w:rsidRPr="00F866E3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DC7EFB" w:rsidRPr="00F866E3" w:rsidRDefault="00DC7EFB" w:rsidP="00DC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DC7EFB" w:rsidRPr="00A0071E" w:rsidRDefault="00DC7EFB" w:rsidP="00DC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4.2.1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-4.2.3 в таблице Приложение 1 к муниципальной програ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«Модернизация экономики, развитие м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бизнеса, курорта и туризма, эне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гетики, промышленности и улучшение инвестиц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онного климата»</w:t>
            </w:r>
          </w:p>
        </w:tc>
      </w:tr>
    </w:tbl>
    <w:p w:rsidR="00DC7EFB" w:rsidRPr="00A0071E" w:rsidRDefault="00DC7EFB" w:rsidP="00DC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FB" w:rsidRPr="00024D4C" w:rsidRDefault="00DC7EFB" w:rsidP="00DC7EF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DC7EFB" w:rsidRPr="00024D4C" w:rsidRDefault="00DC7EFB" w:rsidP="00DC7EF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Пятигорска,</w:t>
      </w:r>
    </w:p>
    <w:p w:rsidR="00DC7EFB" w:rsidRPr="00024D4C" w:rsidRDefault="00DC7EFB" w:rsidP="00DC7EF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администрации</w:t>
      </w:r>
    </w:p>
    <w:p w:rsidR="00DC7EFB" w:rsidRDefault="00DC7EFB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</w:t>
      </w:r>
      <w:r w:rsidRPr="00024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А.А.Малыгина</w:t>
      </w:r>
    </w:p>
    <w:sectPr w:rsidR="00DC7EFB" w:rsidSect="003A4826">
      <w:pgSz w:w="16838" w:h="11906" w:orient="landscape" w:code="9"/>
      <w:pgMar w:top="567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9E0" w:rsidRDefault="005959E0" w:rsidP="0040607B">
      <w:pPr>
        <w:spacing w:after="0" w:line="240" w:lineRule="auto"/>
      </w:pPr>
      <w:r>
        <w:separator/>
      </w:r>
    </w:p>
  </w:endnote>
  <w:endnote w:type="continuationSeparator" w:id="1">
    <w:p w:rsidR="005959E0" w:rsidRDefault="005959E0" w:rsidP="0040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9E0" w:rsidRDefault="005959E0" w:rsidP="0040607B">
      <w:pPr>
        <w:spacing w:after="0" w:line="240" w:lineRule="auto"/>
      </w:pPr>
      <w:r>
        <w:separator/>
      </w:r>
    </w:p>
  </w:footnote>
  <w:footnote w:type="continuationSeparator" w:id="1">
    <w:p w:rsidR="005959E0" w:rsidRDefault="005959E0" w:rsidP="0040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3066698"/>
      <w:docPartObj>
        <w:docPartGallery w:val="Page Numbers (Top of Page)"/>
        <w:docPartUnique/>
      </w:docPartObj>
    </w:sdtPr>
    <w:sdtContent>
      <w:p w:rsidR="00DC7EFB" w:rsidRDefault="005925D5">
        <w:pPr>
          <w:pStyle w:val="a8"/>
          <w:jc w:val="right"/>
        </w:pPr>
        <w:r>
          <w:fldChar w:fldCharType="begin"/>
        </w:r>
        <w:r w:rsidR="00DC7EFB">
          <w:instrText>PAGE   \* MERGEFORMAT</w:instrText>
        </w:r>
        <w:r>
          <w:fldChar w:fldCharType="separate"/>
        </w:r>
        <w:r w:rsidR="007C053E">
          <w:rPr>
            <w:noProof/>
          </w:rPr>
          <w:t>7</w:t>
        </w:r>
        <w:r>
          <w:fldChar w:fldCharType="end"/>
        </w:r>
      </w:p>
    </w:sdtContent>
  </w:sdt>
  <w:p w:rsidR="00DC7EFB" w:rsidRDefault="00DC7E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03977"/>
    <w:multiLevelType w:val="hybridMultilevel"/>
    <w:tmpl w:val="B7D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426FA"/>
    <w:multiLevelType w:val="hybridMultilevel"/>
    <w:tmpl w:val="E970E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7E17"/>
    <w:multiLevelType w:val="hybridMultilevel"/>
    <w:tmpl w:val="354C1904"/>
    <w:lvl w:ilvl="0" w:tplc="B134B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846C85"/>
    <w:multiLevelType w:val="hybridMultilevel"/>
    <w:tmpl w:val="F2F660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A7F7E12"/>
    <w:multiLevelType w:val="hybridMultilevel"/>
    <w:tmpl w:val="9BCC8C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B4F73"/>
    <w:multiLevelType w:val="hybridMultilevel"/>
    <w:tmpl w:val="8E70F650"/>
    <w:lvl w:ilvl="0" w:tplc="2CFC0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689F"/>
    <w:multiLevelType w:val="hybridMultilevel"/>
    <w:tmpl w:val="C552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363FAB"/>
    <w:multiLevelType w:val="multilevel"/>
    <w:tmpl w:val="2828E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5F661A"/>
    <w:multiLevelType w:val="hybridMultilevel"/>
    <w:tmpl w:val="A62463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7E76DC"/>
    <w:multiLevelType w:val="hybridMultilevel"/>
    <w:tmpl w:val="5E12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527CF"/>
    <w:multiLevelType w:val="hybridMultilevel"/>
    <w:tmpl w:val="CE1482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E57193E"/>
    <w:multiLevelType w:val="hybridMultilevel"/>
    <w:tmpl w:val="982E94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0B2153C"/>
    <w:multiLevelType w:val="hybridMultilevel"/>
    <w:tmpl w:val="AD148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5F3C5264"/>
    <w:multiLevelType w:val="hybridMultilevel"/>
    <w:tmpl w:val="10DC2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AA6361F"/>
    <w:multiLevelType w:val="multilevel"/>
    <w:tmpl w:val="FD4256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51739"/>
    <w:multiLevelType w:val="hybridMultilevel"/>
    <w:tmpl w:val="3D1CB61E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61F55"/>
    <w:multiLevelType w:val="hybridMultilevel"/>
    <w:tmpl w:val="91EEE1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7747310"/>
    <w:multiLevelType w:val="hybridMultilevel"/>
    <w:tmpl w:val="1BC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1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23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15"/>
  </w:num>
  <w:num w:numId="16">
    <w:abstractNumId w:val="17"/>
  </w:num>
  <w:num w:numId="17">
    <w:abstractNumId w:val="6"/>
  </w:num>
  <w:num w:numId="18">
    <w:abstractNumId w:val="9"/>
  </w:num>
  <w:num w:numId="19">
    <w:abstractNumId w:val="19"/>
  </w:num>
  <w:num w:numId="20">
    <w:abstractNumId w:val="16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623"/>
    <w:rsid w:val="000209D1"/>
    <w:rsid w:val="00036F6F"/>
    <w:rsid w:val="00046FC8"/>
    <w:rsid w:val="000700C2"/>
    <w:rsid w:val="00097177"/>
    <w:rsid w:val="000B2EF9"/>
    <w:rsid w:val="0014229A"/>
    <w:rsid w:val="00146573"/>
    <w:rsid w:val="0019799C"/>
    <w:rsid w:val="001A57A9"/>
    <w:rsid w:val="0024042F"/>
    <w:rsid w:val="00292941"/>
    <w:rsid w:val="00294E80"/>
    <w:rsid w:val="002A3F62"/>
    <w:rsid w:val="002A3FD2"/>
    <w:rsid w:val="002C5381"/>
    <w:rsid w:val="002E77CD"/>
    <w:rsid w:val="0033196B"/>
    <w:rsid w:val="00343134"/>
    <w:rsid w:val="003A4826"/>
    <w:rsid w:val="003C006A"/>
    <w:rsid w:val="003C1FC6"/>
    <w:rsid w:val="003E0E56"/>
    <w:rsid w:val="003E1BAD"/>
    <w:rsid w:val="003E778C"/>
    <w:rsid w:val="003F585A"/>
    <w:rsid w:val="00402FD0"/>
    <w:rsid w:val="00405DBD"/>
    <w:rsid w:val="0040607B"/>
    <w:rsid w:val="00411417"/>
    <w:rsid w:val="0041220B"/>
    <w:rsid w:val="004226C7"/>
    <w:rsid w:val="00471B4E"/>
    <w:rsid w:val="004A160A"/>
    <w:rsid w:val="004D7D64"/>
    <w:rsid w:val="00515E1F"/>
    <w:rsid w:val="00540E5C"/>
    <w:rsid w:val="00556029"/>
    <w:rsid w:val="00560BD2"/>
    <w:rsid w:val="00576322"/>
    <w:rsid w:val="00591BFA"/>
    <w:rsid w:val="005925D5"/>
    <w:rsid w:val="00594D8F"/>
    <w:rsid w:val="005959E0"/>
    <w:rsid w:val="005A467F"/>
    <w:rsid w:val="0060209B"/>
    <w:rsid w:val="00615A3D"/>
    <w:rsid w:val="00652B91"/>
    <w:rsid w:val="0069457A"/>
    <w:rsid w:val="006A657B"/>
    <w:rsid w:val="006C42FA"/>
    <w:rsid w:val="006C6B5C"/>
    <w:rsid w:val="00712C55"/>
    <w:rsid w:val="00717BA3"/>
    <w:rsid w:val="00721CDC"/>
    <w:rsid w:val="00761094"/>
    <w:rsid w:val="00780568"/>
    <w:rsid w:val="00783E74"/>
    <w:rsid w:val="007A1793"/>
    <w:rsid w:val="007C053E"/>
    <w:rsid w:val="007C27A3"/>
    <w:rsid w:val="007C77A2"/>
    <w:rsid w:val="007D50D8"/>
    <w:rsid w:val="008378E7"/>
    <w:rsid w:val="00843623"/>
    <w:rsid w:val="00846E39"/>
    <w:rsid w:val="00852ACC"/>
    <w:rsid w:val="008736FB"/>
    <w:rsid w:val="008A657F"/>
    <w:rsid w:val="008A78F9"/>
    <w:rsid w:val="008D4B7A"/>
    <w:rsid w:val="0094017F"/>
    <w:rsid w:val="009E1B54"/>
    <w:rsid w:val="009F7A62"/>
    <w:rsid w:val="00A06DB8"/>
    <w:rsid w:val="00A40BCE"/>
    <w:rsid w:val="00A60189"/>
    <w:rsid w:val="00A6460A"/>
    <w:rsid w:val="00AA216C"/>
    <w:rsid w:val="00AD0BE4"/>
    <w:rsid w:val="00AD1BC1"/>
    <w:rsid w:val="00B153AE"/>
    <w:rsid w:val="00B22E1C"/>
    <w:rsid w:val="00B72546"/>
    <w:rsid w:val="00B72F5B"/>
    <w:rsid w:val="00B848FB"/>
    <w:rsid w:val="00B93B68"/>
    <w:rsid w:val="00BA6C50"/>
    <w:rsid w:val="00BD701C"/>
    <w:rsid w:val="00BF17FD"/>
    <w:rsid w:val="00BF7D71"/>
    <w:rsid w:val="00C100BB"/>
    <w:rsid w:val="00C1575B"/>
    <w:rsid w:val="00C47B72"/>
    <w:rsid w:val="00C64977"/>
    <w:rsid w:val="00C82FED"/>
    <w:rsid w:val="00CF24DA"/>
    <w:rsid w:val="00D13B22"/>
    <w:rsid w:val="00D16976"/>
    <w:rsid w:val="00D60307"/>
    <w:rsid w:val="00D662D9"/>
    <w:rsid w:val="00D70065"/>
    <w:rsid w:val="00D82BCD"/>
    <w:rsid w:val="00DC7ECE"/>
    <w:rsid w:val="00DC7EFB"/>
    <w:rsid w:val="00DE629A"/>
    <w:rsid w:val="00E11900"/>
    <w:rsid w:val="00E12777"/>
    <w:rsid w:val="00E2191A"/>
    <w:rsid w:val="00E42384"/>
    <w:rsid w:val="00E43518"/>
    <w:rsid w:val="00E51ABC"/>
    <w:rsid w:val="00E71380"/>
    <w:rsid w:val="00E97C77"/>
    <w:rsid w:val="00F36528"/>
    <w:rsid w:val="00F3690C"/>
    <w:rsid w:val="00F40208"/>
    <w:rsid w:val="00F47C6A"/>
    <w:rsid w:val="00F52689"/>
    <w:rsid w:val="00FE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81"/>
  </w:style>
  <w:style w:type="paragraph" w:styleId="1">
    <w:name w:val="heading 1"/>
    <w:basedOn w:val="a"/>
    <w:next w:val="a"/>
    <w:link w:val="10"/>
    <w:qFormat/>
    <w:rsid w:val="00DC7EFB"/>
    <w:pPr>
      <w:widowControl w:val="0"/>
      <w:autoSpaceDE w:val="0"/>
      <w:spacing w:before="108" w:after="108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82FE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D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D4B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52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52ACC"/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046FC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sPlusCell">
    <w:name w:val="ConsPlusCell"/>
    <w:rsid w:val="00046FC8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Title">
    <w:name w:val="ConsPlusTitle"/>
    <w:rsid w:val="0083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Contents">
    <w:name w:val="Table Contents"/>
    <w:basedOn w:val="Standard"/>
    <w:rsid w:val="00B72F5B"/>
    <w:pPr>
      <w:suppressLineNumbers/>
    </w:pPr>
  </w:style>
  <w:style w:type="paragraph" w:styleId="a8">
    <w:name w:val="header"/>
    <w:basedOn w:val="a"/>
    <w:link w:val="a9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07B"/>
  </w:style>
  <w:style w:type="paragraph" w:styleId="aa">
    <w:name w:val="footer"/>
    <w:basedOn w:val="a"/>
    <w:link w:val="ab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07B"/>
  </w:style>
  <w:style w:type="character" w:customStyle="1" w:styleId="10">
    <w:name w:val="Заголовок 1 Знак"/>
    <w:basedOn w:val="a0"/>
    <w:link w:val="1"/>
    <w:rsid w:val="00DC7EFB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C7EFB"/>
  </w:style>
  <w:style w:type="paragraph" w:customStyle="1" w:styleId="ConsPlusTitlePage">
    <w:name w:val="ConsPlusTitlePage"/>
    <w:rsid w:val="00DC7E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2">
    <w:name w:val="Сетка таблицы1"/>
    <w:uiPriority w:val="99"/>
    <w:rsid w:val="00DC7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DC7E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DC7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Знак Знак Знак Знак"/>
    <w:basedOn w:val="a"/>
    <w:rsid w:val="00DC7EF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Body Text"/>
    <w:aliases w:val="Знак1"/>
    <w:basedOn w:val="a"/>
    <w:link w:val="af"/>
    <w:rsid w:val="00DC7E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Знак1 Знак"/>
    <w:basedOn w:val="a0"/>
    <w:link w:val="ae"/>
    <w:rsid w:val="00DC7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DC7E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DC7EF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Body Text Indent"/>
    <w:basedOn w:val="a"/>
    <w:link w:val="af3"/>
    <w:rsid w:val="00DC7E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DC7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DC7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C7EF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4">
    <w:name w:val="No Spacing"/>
    <w:uiPriority w:val="1"/>
    <w:qFormat/>
    <w:rsid w:val="00DC7EFB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uiPriority w:val="99"/>
    <w:rsid w:val="00DC7EFB"/>
    <w:rPr>
      <w:color w:val="0000FF"/>
      <w:u w:val="single"/>
    </w:rPr>
  </w:style>
  <w:style w:type="paragraph" w:customStyle="1" w:styleId="ConsPlusNonformat">
    <w:name w:val="ConsPlusNonformat"/>
    <w:rsid w:val="00DC7E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7E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DC7E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7E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DC7EF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C7EF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C7EF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C7EF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C7EF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60</Pages>
  <Words>9514</Words>
  <Characters>54230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Натали</cp:lastModifiedBy>
  <cp:revision>85</cp:revision>
  <cp:lastPrinted>2021-11-24T07:05:00Z</cp:lastPrinted>
  <dcterms:created xsi:type="dcterms:W3CDTF">2018-10-19T07:37:00Z</dcterms:created>
  <dcterms:modified xsi:type="dcterms:W3CDTF">2021-11-25T13:23:00Z</dcterms:modified>
</cp:coreProperties>
</file>