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90" w:rsidRDefault="00DC0590" w:rsidP="00DC0590">
      <w:pPr>
        <w:tabs>
          <w:tab w:val="left" w:pos="4540"/>
        </w:tabs>
        <w:jc w:val="center"/>
      </w:pPr>
    </w:p>
    <w:p w:rsidR="005F48D0" w:rsidRPr="005F48D0" w:rsidRDefault="005F48D0" w:rsidP="005F48D0">
      <w:pPr>
        <w:tabs>
          <w:tab w:val="left" w:pos="45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48D0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   </w:t>
      </w:r>
    </w:p>
    <w:p w:rsidR="005F48D0" w:rsidRDefault="005F48D0" w:rsidP="00DC0590">
      <w:pPr>
        <w:tabs>
          <w:tab w:val="left" w:pos="4540"/>
        </w:tabs>
        <w:jc w:val="center"/>
        <w:rPr>
          <w:sz w:val="18"/>
        </w:rPr>
      </w:pPr>
    </w:p>
    <w:p w:rsidR="00DC0590" w:rsidRPr="009C5C39" w:rsidRDefault="002426F6" w:rsidP="00DC0590">
      <w:pPr>
        <w:jc w:val="center"/>
        <w:rPr>
          <w:sz w:val="28"/>
          <w:szCs w:val="28"/>
        </w:rPr>
      </w:pPr>
      <w:r w:rsidRPr="009C5C39">
        <w:rPr>
          <w:sz w:val="28"/>
          <w:szCs w:val="28"/>
        </w:rPr>
        <w:t>МУНИЦИПАЛЬНОЕ УЧРЕЖДЕНИЕ</w:t>
      </w:r>
      <w:r w:rsidR="00DC0590" w:rsidRPr="009C5C39">
        <w:rPr>
          <w:sz w:val="28"/>
          <w:szCs w:val="28"/>
        </w:rPr>
        <w:t xml:space="preserve">                 </w:t>
      </w:r>
    </w:p>
    <w:p w:rsidR="00DC0590" w:rsidRPr="009C5C39" w:rsidRDefault="00DC0590" w:rsidP="00DC0590">
      <w:pPr>
        <w:jc w:val="center"/>
        <w:rPr>
          <w:sz w:val="28"/>
          <w:szCs w:val="28"/>
        </w:rPr>
      </w:pPr>
      <w:r w:rsidRPr="009C5C39">
        <w:rPr>
          <w:sz w:val="28"/>
          <w:szCs w:val="28"/>
        </w:rPr>
        <w:t xml:space="preserve"> «УПРАВЛЕНИЕ СОЦИАЛЬНОЙ ПОДДЕРЖКИ НАСЕЛЕНИЯ </w:t>
      </w:r>
    </w:p>
    <w:p w:rsidR="00DC0590" w:rsidRPr="009C5C39" w:rsidRDefault="00DC0590" w:rsidP="00DC0590">
      <w:pPr>
        <w:jc w:val="center"/>
        <w:rPr>
          <w:sz w:val="28"/>
          <w:szCs w:val="28"/>
        </w:rPr>
      </w:pPr>
      <w:r w:rsidRPr="009C5C39">
        <w:rPr>
          <w:sz w:val="28"/>
          <w:szCs w:val="28"/>
        </w:rPr>
        <w:t>АДМИНИСТРАЦИИ ГОРОДА ПЯТИГОРСКА»</w:t>
      </w:r>
    </w:p>
    <w:p w:rsidR="00DC0590" w:rsidRPr="009C5C39" w:rsidRDefault="00DC0590" w:rsidP="00DC0590">
      <w:pPr>
        <w:jc w:val="center"/>
        <w:rPr>
          <w:sz w:val="28"/>
          <w:szCs w:val="28"/>
        </w:rPr>
      </w:pPr>
      <w:r w:rsidRPr="009C5C39">
        <w:rPr>
          <w:sz w:val="28"/>
          <w:szCs w:val="28"/>
        </w:rPr>
        <w:t xml:space="preserve">(МУ «УСПН </w:t>
      </w:r>
      <w:r w:rsidR="007A5889">
        <w:rPr>
          <w:sz w:val="28"/>
          <w:szCs w:val="28"/>
        </w:rPr>
        <w:t>г</w:t>
      </w:r>
      <w:r w:rsidRPr="009C5C39">
        <w:rPr>
          <w:sz w:val="28"/>
          <w:szCs w:val="28"/>
        </w:rPr>
        <w:t>. ПЯТИГОРСКА</w:t>
      </w:r>
      <w:r w:rsidR="007C548F">
        <w:rPr>
          <w:sz w:val="28"/>
          <w:szCs w:val="28"/>
        </w:rPr>
        <w:t>»</w:t>
      </w:r>
      <w:r w:rsidRPr="009C5C39">
        <w:rPr>
          <w:sz w:val="28"/>
          <w:szCs w:val="28"/>
        </w:rPr>
        <w:t>)</w:t>
      </w:r>
    </w:p>
    <w:p w:rsidR="00DC0590" w:rsidRPr="009C5C39" w:rsidRDefault="00DC0590" w:rsidP="00DC0590">
      <w:pPr>
        <w:rPr>
          <w:sz w:val="28"/>
          <w:szCs w:val="28"/>
        </w:rPr>
      </w:pPr>
    </w:p>
    <w:p w:rsidR="00DC0590" w:rsidRPr="009C5C39" w:rsidRDefault="00DC0590" w:rsidP="00DC0590">
      <w:pPr>
        <w:jc w:val="center"/>
        <w:rPr>
          <w:sz w:val="28"/>
          <w:szCs w:val="28"/>
        </w:rPr>
      </w:pPr>
      <w:r w:rsidRPr="009C5C39">
        <w:rPr>
          <w:sz w:val="28"/>
          <w:szCs w:val="28"/>
        </w:rPr>
        <w:t>ПРИКАЗ</w:t>
      </w:r>
    </w:p>
    <w:p w:rsidR="00C4763A" w:rsidRPr="009C5C39" w:rsidRDefault="00C4763A" w:rsidP="00651BF8">
      <w:pPr>
        <w:jc w:val="center"/>
        <w:rPr>
          <w:sz w:val="28"/>
          <w:szCs w:val="28"/>
        </w:rPr>
      </w:pPr>
    </w:p>
    <w:p w:rsidR="00651BF8" w:rsidRPr="009C5C39" w:rsidRDefault="00651BF8" w:rsidP="00651BF8">
      <w:pPr>
        <w:rPr>
          <w:sz w:val="28"/>
          <w:szCs w:val="28"/>
        </w:rPr>
      </w:pPr>
      <w:r w:rsidRPr="009C5C39">
        <w:rPr>
          <w:sz w:val="28"/>
          <w:szCs w:val="28"/>
        </w:rPr>
        <w:t xml:space="preserve"> </w:t>
      </w:r>
      <w:r w:rsidR="00DC0590" w:rsidRPr="009C5C39">
        <w:rPr>
          <w:sz w:val="28"/>
          <w:szCs w:val="28"/>
        </w:rPr>
        <w:softHyphen/>
      </w:r>
      <w:r w:rsidR="00DC0590" w:rsidRPr="009C5C39">
        <w:rPr>
          <w:sz w:val="28"/>
          <w:szCs w:val="28"/>
        </w:rPr>
        <w:softHyphen/>
      </w:r>
      <w:r w:rsidR="00DC0590" w:rsidRPr="009C5C39">
        <w:rPr>
          <w:sz w:val="28"/>
          <w:szCs w:val="28"/>
        </w:rPr>
        <w:softHyphen/>
      </w:r>
      <w:r w:rsidR="00DC0590" w:rsidRPr="009C5C39">
        <w:rPr>
          <w:sz w:val="28"/>
          <w:szCs w:val="28"/>
        </w:rPr>
        <w:softHyphen/>
      </w:r>
      <w:r w:rsidR="00DC0590" w:rsidRPr="009C5C39">
        <w:rPr>
          <w:sz w:val="28"/>
          <w:szCs w:val="28"/>
        </w:rPr>
        <w:softHyphen/>
      </w:r>
      <w:r w:rsidR="00DC0590" w:rsidRPr="009C5C39">
        <w:rPr>
          <w:sz w:val="28"/>
          <w:szCs w:val="28"/>
        </w:rPr>
        <w:softHyphen/>
      </w:r>
      <w:r w:rsidR="00DC0590" w:rsidRPr="009C5C39">
        <w:rPr>
          <w:sz w:val="28"/>
          <w:szCs w:val="28"/>
        </w:rPr>
        <w:softHyphen/>
      </w:r>
      <w:r w:rsidR="00DC0590" w:rsidRPr="009C5C39">
        <w:rPr>
          <w:sz w:val="28"/>
          <w:szCs w:val="28"/>
        </w:rPr>
        <w:softHyphen/>
        <w:t>___________</w:t>
      </w:r>
      <w:r w:rsidRPr="009C5C39">
        <w:rPr>
          <w:sz w:val="28"/>
          <w:szCs w:val="28"/>
        </w:rPr>
        <w:t xml:space="preserve">                                                                               </w:t>
      </w:r>
      <w:r w:rsidR="006A54D5" w:rsidRPr="009C5C39">
        <w:rPr>
          <w:sz w:val="28"/>
          <w:szCs w:val="28"/>
        </w:rPr>
        <w:t xml:space="preserve">  </w:t>
      </w:r>
      <w:r w:rsidRPr="009C5C39">
        <w:rPr>
          <w:sz w:val="28"/>
          <w:szCs w:val="28"/>
        </w:rPr>
        <w:t xml:space="preserve">  </w:t>
      </w:r>
      <w:r w:rsidR="006A54D5" w:rsidRPr="009C5C39">
        <w:rPr>
          <w:sz w:val="28"/>
          <w:szCs w:val="28"/>
        </w:rPr>
        <w:t xml:space="preserve">    </w:t>
      </w:r>
      <w:r w:rsidRPr="009C5C39">
        <w:rPr>
          <w:sz w:val="28"/>
          <w:szCs w:val="28"/>
        </w:rPr>
        <w:t xml:space="preserve">№ </w:t>
      </w:r>
      <w:r w:rsidR="00DC0590" w:rsidRPr="009C5C39">
        <w:rPr>
          <w:sz w:val="28"/>
          <w:szCs w:val="28"/>
        </w:rPr>
        <w:t>_________</w:t>
      </w:r>
      <w:r w:rsidRPr="009C5C39">
        <w:rPr>
          <w:sz w:val="28"/>
          <w:szCs w:val="28"/>
        </w:rPr>
        <w:t xml:space="preserve"> </w:t>
      </w:r>
    </w:p>
    <w:p w:rsidR="00DC0590" w:rsidRDefault="00DC0590" w:rsidP="00651BF8">
      <w:pPr>
        <w:rPr>
          <w:sz w:val="28"/>
          <w:szCs w:val="28"/>
        </w:rPr>
      </w:pPr>
    </w:p>
    <w:p w:rsidR="009D27E2" w:rsidRDefault="009D27E2" w:rsidP="00651BF8">
      <w:pPr>
        <w:rPr>
          <w:sz w:val="28"/>
          <w:szCs w:val="28"/>
        </w:rPr>
      </w:pPr>
    </w:p>
    <w:p w:rsidR="009D27E2" w:rsidRDefault="009D27E2" w:rsidP="00651BF8">
      <w:pPr>
        <w:rPr>
          <w:sz w:val="28"/>
          <w:szCs w:val="28"/>
        </w:rPr>
      </w:pPr>
    </w:p>
    <w:p w:rsidR="002D4005" w:rsidRPr="002D4005" w:rsidRDefault="002D4005" w:rsidP="002D4005">
      <w:pPr>
        <w:jc w:val="right"/>
        <w:rPr>
          <w:sz w:val="28"/>
          <w:szCs w:val="28"/>
        </w:rPr>
      </w:pPr>
      <w:r w:rsidRPr="002D4005">
        <w:rPr>
          <w:sz w:val="28"/>
          <w:szCs w:val="28"/>
        </w:rPr>
        <w:t>по основной деятельности</w:t>
      </w:r>
    </w:p>
    <w:p w:rsidR="002D4005" w:rsidRDefault="002D4005" w:rsidP="002D4005">
      <w:pPr>
        <w:jc w:val="right"/>
        <w:rPr>
          <w:sz w:val="26"/>
          <w:szCs w:val="26"/>
        </w:rPr>
      </w:pPr>
    </w:p>
    <w:p w:rsidR="0077220F" w:rsidRPr="00F33580" w:rsidRDefault="0077220F" w:rsidP="002D4005">
      <w:pPr>
        <w:jc w:val="right"/>
        <w:rPr>
          <w:sz w:val="26"/>
          <w:szCs w:val="26"/>
        </w:rPr>
      </w:pPr>
    </w:p>
    <w:p w:rsidR="00AC7062" w:rsidRDefault="00AC7062" w:rsidP="00AC7062">
      <w:pPr>
        <w:tabs>
          <w:tab w:val="left" w:pos="0"/>
        </w:tabs>
        <w:jc w:val="both"/>
        <w:rPr>
          <w:sz w:val="28"/>
          <w:szCs w:val="28"/>
        </w:rPr>
      </w:pPr>
      <w:r w:rsidRPr="001A48E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т</w:t>
      </w:r>
      <w:hyperlink w:anchor="Par29" w:history="1">
        <w:r w:rsidRPr="00F53949">
          <w:rPr>
            <w:sz w:val="28"/>
            <w:szCs w:val="28"/>
          </w:rPr>
          <w:t>ребовани</w:t>
        </w:r>
        <w:r>
          <w:rPr>
            <w:sz w:val="28"/>
            <w:szCs w:val="28"/>
          </w:rPr>
          <w:t>й</w:t>
        </w:r>
      </w:hyperlink>
      <w:r>
        <w:t xml:space="preserve"> </w:t>
      </w:r>
      <w:r w:rsidRPr="005E4BFA">
        <w:rPr>
          <w:sz w:val="28"/>
          <w:szCs w:val="28"/>
        </w:rPr>
        <w:t xml:space="preserve">к закупаемым </w:t>
      </w:r>
      <w:r>
        <w:rPr>
          <w:sz w:val="28"/>
          <w:szCs w:val="28"/>
        </w:rPr>
        <w:t>муниципальным учреждением</w:t>
      </w:r>
      <w:r w:rsidRPr="001A48E7">
        <w:rPr>
          <w:sz w:val="28"/>
          <w:szCs w:val="28"/>
        </w:rPr>
        <w:t xml:space="preserve"> «</w:t>
      </w:r>
      <w:r>
        <w:rPr>
          <w:sz w:val="28"/>
          <w:szCs w:val="28"/>
        </w:rPr>
        <w:t>Управление социальной поддержки населения администрации города</w:t>
      </w:r>
      <w:r w:rsidRPr="001A48E7">
        <w:rPr>
          <w:sz w:val="28"/>
          <w:szCs w:val="28"/>
        </w:rPr>
        <w:t xml:space="preserve"> Пятигорска» </w:t>
      </w:r>
      <w:r w:rsidRPr="004A4EA1">
        <w:rPr>
          <w:sz w:val="28"/>
          <w:szCs w:val="28"/>
        </w:rPr>
        <w:t>отдельным видам товаров, работ, услуг (в том числе предельные цены товаров, работ, услуг)</w:t>
      </w:r>
    </w:p>
    <w:p w:rsidR="002D4005" w:rsidRDefault="002D4005" w:rsidP="002D4005">
      <w:pPr>
        <w:pStyle w:val="ConsPlusNormal"/>
        <w:jc w:val="center"/>
      </w:pPr>
    </w:p>
    <w:p w:rsidR="0077220F" w:rsidRDefault="0077220F" w:rsidP="002D4005">
      <w:pPr>
        <w:pStyle w:val="ConsPlusNormal"/>
        <w:jc w:val="center"/>
      </w:pPr>
    </w:p>
    <w:p w:rsidR="0004058B" w:rsidRPr="001A48E7" w:rsidRDefault="0004058B" w:rsidP="0004058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A48E7">
        <w:rPr>
          <w:sz w:val="28"/>
          <w:szCs w:val="28"/>
        </w:rPr>
        <w:t xml:space="preserve">В соответствии с </w:t>
      </w:r>
      <w:hyperlink r:id="rId5" w:history="1">
        <w:r w:rsidRPr="001A48E7">
          <w:rPr>
            <w:sz w:val="28"/>
            <w:szCs w:val="28"/>
          </w:rPr>
          <w:t xml:space="preserve"> частью 5 статьи 19</w:t>
        </w:r>
      </w:hyperlink>
      <w:r w:rsidRPr="001A48E7">
        <w:rPr>
          <w:sz w:val="28"/>
          <w:szCs w:val="28"/>
        </w:rPr>
        <w:t xml:space="preserve">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1A48E7">
          <w:rPr>
            <w:sz w:val="28"/>
            <w:szCs w:val="28"/>
          </w:rPr>
          <w:t>2013 г</w:t>
        </w:r>
      </w:smartTag>
      <w:r w:rsidRPr="001A48E7">
        <w:rPr>
          <w:sz w:val="28"/>
          <w:szCs w:val="28"/>
        </w:rPr>
        <w:t xml:space="preserve">.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1A48E7">
          <w:rPr>
            <w:sz w:val="28"/>
            <w:szCs w:val="28"/>
          </w:rPr>
          <w:t>2014 г</w:t>
        </w:r>
      </w:smartTag>
      <w:r w:rsidRPr="001A48E7">
        <w:rPr>
          <w:sz w:val="28"/>
          <w:szCs w:val="28"/>
        </w:rPr>
        <w:t xml:space="preserve">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города Пятигорска </w:t>
      </w:r>
      <w:r w:rsidRPr="00420F21">
        <w:rPr>
          <w:sz w:val="28"/>
          <w:szCs w:val="28"/>
        </w:rPr>
        <w:t xml:space="preserve">от 29 июня </w:t>
      </w:r>
      <w:smartTag w:uri="urn:schemas-microsoft-com:office:smarttags" w:element="metricconverter">
        <w:smartTagPr>
          <w:attr w:name="ProductID" w:val="2016 г"/>
        </w:smartTagPr>
        <w:r w:rsidRPr="00420F21">
          <w:rPr>
            <w:sz w:val="28"/>
            <w:szCs w:val="28"/>
          </w:rPr>
          <w:t>2016 г</w:t>
        </w:r>
      </w:smartTag>
      <w:r w:rsidRPr="00420F21">
        <w:rPr>
          <w:sz w:val="28"/>
          <w:szCs w:val="28"/>
        </w:rPr>
        <w:t>. № 2307</w:t>
      </w:r>
      <w:r w:rsidRPr="001A48E7">
        <w:rPr>
          <w:sz w:val="28"/>
          <w:szCs w:val="28"/>
        </w:rPr>
        <w:t xml:space="preserve"> «</w:t>
      </w:r>
      <w:r w:rsidRPr="00241503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Правил определения т</w:t>
      </w:r>
      <w:hyperlink w:anchor="Par29" w:history="1">
        <w:r w:rsidRPr="00F53949">
          <w:rPr>
            <w:sz w:val="28"/>
            <w:szCs w:val="28"/>
          </w:rPr>
          <w:t>ребовани</w:t>
        </w:r>
        <w:r>
          <w:rPr>
            <w:sz w:val="28"/>
            <w:szCs w:val="28"/>
          </w:rPr>
          <w:t>й</w:t>
        </w:r>
      </w:hyperlink>
      <w:r>
        <w:t xml:space="preserve"> </w:t>
      </w:r>
      <w:r w:rsidRPr="005E4BFA">
        <w:rPr>
          <w:sz w:val="28"/>
          <w:szCs w:val="28"/>
        </w:rPr>
        <w:t xml:space="preserve">к закупаемым </w:t>
      </w:r>
      <w:r w:rsidRPr="00644EBE">
        <w:rPr>
          <w:sz w:val="28"/>
          <w:szCs w:val="28"/>
        </w:rPr>
        <w:t>Думой города Пятигорска, администрацией города Пятигорска и её структурными подразделениями, обладающими статусом юридического лица,  и подведомственными</w:t>
      </w:r>
      <w:r w:rsidRPr="005E4BFA">
        <w:rPr>
          <w:sz w:val="28"/>
          <w:szCs w:val="28"/>
        </w:rPr>
        <w:t xml:space="preserve"> указанным</w:t>
      </w:r>
      <w:r w:rsidRPr="004A4EA1">
        <w:rPr>
          <w:sz w:val="28"/>
          <w:szCs w:val="28"/>
        </w:rPr>
        <w:t xml:space="preserve"> органам казенными и бюджетными учреждениями отдельным видам товаров, работ, услуг (в том числе предельные цены товаров, работ, услуг)</w:t>
      </w:r>
      <w:r w:rsidRPr="001A48E7">
        <w:rPr>
          <w:sz w:val="28"/>
          <w:szCs w:val="28"/>
        </w:rPr>
        <w:t xml:space="preserve">», постановлением администрации города Пятигорска от 21 декабря </w:t>
      </w:r>
      <w:smartTag w:uri="urn:schemas-microsoft-com:office:smarttags" w:element="metricconverter">
        <w:smartTagPr>
          <w:attr w:name="ProductID" w:val="2015 г"/>
        </w:smartTagPr>
        <w:r w:rsidRPr="001A48E7">
          <w:rPr>
            <w:sz w:val="28"/>
            <w:szCs w:val="28"/>
          </w:rPr>
          <w:t>2015 г</w:t>
        </w:r>
      </w:smartTag>
      <w:r w:rsidRPr="001A48E7">
        <w:rPr>
          <w:sz w:val="28"/>
          <w:szCs w:val="28"/>
        </w:rPr>
        <w:t xml:space="preserve">. № 5826 «Об утверждении </w:t>
      </w:r>
      <w:hyperlink w:anchor="Par29" w:history="1">
        <w:r w:rsidRPr="001A48E7">
          <w:rPr>
            <w:sz w:val="28"/>
            <w:szCs w:val="28"/>
          </w:rPr>
          <w:t>требований</w:t>
        </w:r>
      </w:hyperlink>
      <w:r w:rsidRPr="001A48E7">
        <w:rPr>
          <w:sz w:val="28"/>
          <w:szCs w:val="28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обеспечению их исполнения»</w:t>
      </w:r>
      <w:r>
        <w:rPr>
          <w:sz w:val="28"/>
          <w:szCs w:val="28"/>
        </w:rPr>
        <w:t>,</w:t>
      </w:r>
      <w:r w:rsidRPr="001A48E7">
        <w:rPr>
          <w:sz w:val="28"/>
          <w:szCs w:val="28"/>
        </w:rPr>
        <w:t xml:space="preserve"> а также в целях повышения эффективности бюджетных расходов и организации процесса бюджетного планирования </w:t>
      </w:r>
    </w:p>
    <w:p w:rsidR="002D4005" w:rsidRDefault="002D4005" w:rsidP="002D4005">
      <w:pPr>
        <w:rPr>
          <w:b/>
          <w:sz w:val="26"/>
          <w:szCs w:val="26"/>
        </w:rPr>
      </w:pPr>
    </w:p>
    <w:p w:rsidR="002D4005" w:rsidRDefault="002D4005" w:rsidP="002D4005">
      <w:pPr>
        <w:rPr>
          <w:b/>
          <w:sz w:val="26"/>
          <w:szCs w:val="26"/>
        </w:rPr>
      </w:pPr>
      <w:r w:rsidRPr="00D466E0">
        <w:rPr>
          <w:b/>
          <w:sz w:val="26"/>
          <w:szCs w:val="26"/>
        </w:rPr>
        <w:t>ПРИКАЗЫВАЮ:</w:t>
      </w:r>
    </w:p>
    <w:p w:rsidR="002D4005" w:rsidRPr="00D466E0" w:rsidRDefault="002D4005" w:rsidP="002D4005">
      <w:pPr>
        <w:rPr>
          <w:b/>
          <w:sz w:val="26"/>
          <w:szCs w:val="26"/>
        </w:rPr>
      </w:pPr>
    </w:p>
    <w:p w:rsidR="0004058B" w:rsidRPr="007A07EF" w:rsidRDefault="0004058B" w:rsidP="0004058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A07EF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прилагаемые т</w:t>
      </w:r>
      <w:hyperlink w:anchor="Par29" w:history="1">
        <w:r w:rsidRPr="00F53949">
          <w:rPr>
            <w:sz w:val="28"/>
            <w:szCs w:val="28"/>
          </w:rPr>
          <w:t>ребовани</w:t>
        </w:r>
        <w:r>
          <w:rPr>
            <w:sz w:val="28"/>
            <w:szCs w:val="28"/>
          </w:rPr>
          <w:t>я</w:t>
        </w:r>
      </w:hyperlink>
      <w:r>
        <w:t xml:space="preserve"> </w:t>
      </w:r>
      <w:r w:rsidRPr="005E4BFA">
        <w:rPr>
          <w:sz w:val="28"/>
          <w:szCs w:val="28"/>
        </w:rPr>
        <w:t xml:space="preserve">к закупаемым </w:t>
      </w:r>
      <w:r>
        <w:rPr>
          <w:sz w:val="28"/>
          <w:szCs w:val="28"/>
        </w:rPr>
        <w:t>муниципальным учреждением</w:t>
      </w:r>
      <w:r w:rsidRPr="001A48E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Управление социальной поддержки населения администрации </w:t>
      </w:r>
      <w:r>
        <w:rPr>
          <w:sz w:val="28"/>
          <w:szCs w:val="28"/>
        </w:rPr>
        <w:lastRenderedPageBreak/>
        <w:t>города</w:t>
      </w:r>
      <w:r w:rsidRPr="001A48E7">
        <w:rPr>
          <w:sz w:val="28"/>
          <w:szCs w:val="28"/>
        </w:rPr>
        <w:t xml:space="preserve"> Пятигорска» </w:t>
      </w:r>
      <w:r w:rsidRPr="004A4EA1">
        <w:rPr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r w:rsidRPr="007A07EF">
        <w:rPr>
          <w:sz w:val="28"/>
          <w:szCs w:val="28"/>
        </w:rPr>
        <w:t>.</w:t>
      </w:r>
    </w:p>
    <w:p w:rsidR="0004058B" w:rsidRPr="007A07EF" w:rsidRDefault="0004058B" w:rsidP="0004058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07EF">
        <w:rPr>
          <w:rFonts w:ascii="Times New Roman" w:hAnsi="Times New Roman"/>
          <w:sz w:val="28"/>
          <w:szCs w:val="28"/>
        </w:rPr>
        <w:t xml:space="preserve">Разместить прилагаемые </w:t>
      </w:r>
      <w:r>
        <w:rPr>
          <w:rFonts w:ascii="Times New Roman" w:hAnsi="Times New Roman"/>
          <w:sz w:val="28"/>
          <w:szCs w:val="28"/>
        </w:rPr>
        <w:t>т</w:t>
      </w:r>
      <w:hyperlink w:anchor="Par29" w:history="1">
        <w:r w:rsidRPr="00F53949">
          <w:rPr>
            <w:rFonts w:ascii="Times New Roman" w:hAnsi="Times New Roman"/>
            <w:sz w:val="28"/>
            <w:szCs w:val="28"/>
          </w:rPr>
          <w:t>ребовани</w:t>
        </w:r>
        <w:r>
          <w:rPr>
            <w:rFonts w:ascii="Times New Roman" w:hAnsi="Times New Roman"/>
            <w:sz w:val="28"/>
            <w:szCs w:val="28"/>
          </w:rPr>
          <w:t>я</w:t>
        </w:r>
      </w:hyperlink>
      <w:r>
        <w:t xml:space="preserve"> </w:t>
      </w:r>
      <w:r w:rsidRPr="005E4BFA">
        <w:rPr>
          <w:rFonts w:ascii="Times New Roman" w:hAnsi="Times New Roman"/>
          <w:sz w:val="28"/>
          <w:szCs w:val="28"/>
        </w:rPr>
        <w:t xml:space="preserve">к закупаемым </w:t>
      </w:r>
      <w:r>
        <w:rPr>
          <w:rFonts w:ascii="Times New Roman" w:hAnsi="Times New Roman"/>
          <w:sz w:val="28"/>
          <w:szCs w:val="28"/>
        </w:rPr>
        <w:t>муниципальным учреждением</w:t>
      </w:r>
      <w:r w:rsidRPr="001A48E7">
        <w:rPr>
          <w:rFonts w:ascii="Times New Roman" w:hAnsi="Times New Roman"/>
          <w:sz w:val="28"/>
          <w:szCs w:val="28"/>
        </w:rPr>
        <w:t xml:space="preserve"> «</w:t>
      </w:r>
      <w:r w:rsidR="00D22FD8">
        <w:rPr>
          <w:rFonts w:ascii="Times New Roman" w:hAnsi="Times New Roman"/>
          <w:sz w:val="28"/>
          <w:szCs w:val="28"/>
        </w:rPr>
        <w:t>Управление социальной поддержки населения администрации города</w:t>
      </w:r>
      <w:r w:rsidRPr="001A48E7">
        <w:rPr>
          <w:rFonts w:ascii="Times New Roman" w:hAnsi="Times New Roman"/>
          <w:sz w:val="28"/>
          <w:szCs w:val="28"/>
        </w:rPr>
        <w:t xml:space="preserve"> Пятигорска» </w:t>
      </w:r>
      <w:r w:rsidRPr="004A4EA1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r w:rsidR="007B433D">
        <w:rPr>
          <w:rFonts w:ascii="Times New Roman" w:hAnsi="Times New Roman"/>
          <w:sz w:val="28"/>
          <w:szCs w:val="28"/>
        </w:rPr>
        <w:t xml:space="preserve"> </w:t>
      </w:r>
      <w:r w:rsidRPr="007A07EF">
        <w:rPr>
          <w:rFonts w:ascii="Times New Roman" w:hAnsi="Times New Roman"/>
          <w:sz w:val="28"/>
          <w:szCs w:val="28"/>
        </w:rPr>
        <w:t>на официальном сайте города-курорта Пятигорска и в единой информационной системе в сфере закупок в информационно-телекоммуникационной сети «Интернет».</w:t>
      </w:r>
    </w:p>
    <w:p w:rsidR="0004058B" w:rsidRPr="0004058B" w:rsidRDefault="0004058B" w:rsidP="0004058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58B">
        <w:rPr>
          <w:rFonts w:ascii="Times New Roman" w:hAnsi="Times New Roman" w:cs="Times New Roman"/>
          <w:sz w:val="28"/>
          <w:szCs w:val="28"/>
        </w:rPr>
        <w:t>3. Настоящий приказ вступает  в силу со дня его подписания.</w:t>
      </w:r>
    </w:p>
    <w:p w:rsidR="002D4005" w:rsidRPr="007A07EF" w:rsidRDefault="002D4005" w:rsidP="0077220F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07EF">
        <w:rPr>
          <w:sz w:val="28"/>
          <w:szCs w:val="28"/>
        </w:rPr>
        <w:t xml:space="preserve">. Контроль за выполнением настоящего приказа </w:t>
      </w:r>
      <w:r w:rsidR="0077220F">
        <w:rPr>
          <w:sz w:val="28"/>
          <w:szCs w:val="28"/>
        </w:rPr>
        <w:t xml:space="preserve">возложить на заместителя начальника Управления М.В. </w:t>
      </w:r>
      <w:proofErr w:type="spellStart"/>
      <w:r w:rsidR="0077220F">
        <w:rPr>
          <w:sz w:val="28"/>
          <w:szCs w:val="28"/>
        </w:rPr>
        <w:t>Серга</w:t>
      </w:r>
      <w:proofErr w:type="spellEnd"/>
      <w:r w:rsidRPr="007A07EF">
        <w:rPr>
          <w:sz w:val="28"/>
          <w:szCs w:val="28"/>
        </w:rPr>
        <w:t>.</w:t>
      </w:r>
    </w:p>
    <w:p w:rsidR="002D4005" w:rsidRDefault="002D4005" w:rsidP="002D4005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77220F" w:rsidRPr="007A07EF" w:rsidRDefault="0077220F" w:rsidP="002D4005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2D4005" w:rsidRPr="007A07EF" w:rsidRDefault="002D4005" w:rsidP="002D4005">
      <w:pPr>
        <w:tabs>
          <w:tab w:val="left" w:pos="0"/>
        </w:tabs>
        <w:jc w:val="both"/>
        <w:rPr>
          <w:sz w:val="28"/>
          <w:szCs w:val="28"/>
        </w:rPr>
      </w:pPr>
      <w:r w:rsidRPr="007A07EF">
        <w:rPr>
          <w:sz w:val="28"/>
          <w:szCs w:val="28"/>
        </w:rPr>
        <w:t>Начальник МУ «</w:t>
      </w:r>
      <w:r>
        <w:rPr>
          <w:sz w:val="28"/>
          <w:szCs w:val="28"/>
        </w:rPr>
        <w:t>УСПН</w:t>
      </w:r>
      <w:r w:rsidRPr="007A07E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A07EF">
        <w:rPr>
          <w:sz w:val="28"/>
          <w:szCs w:val="28"/>
        </w:rPr>
        <w:t xml:space="preserve"> Пятигорска»        </w:t>
      </w:r>
      <w:r w:rsidRPr="007A07EF">
        <w:rPr>
          <w:sz w:val="28"/>
          <w:szCs w:val="28"/>
        </w:rPr>
        <w:tab/>
      </w:r>
      <w:r w:rsidRPr="007A07EF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>Т.Н. Павленко</w:t>
      </w:r>
    </w:p>
    <w:p w:rsidR="002D4005" w:rsidRPr="007A07EF" w:rsidRDefault="002D4005" w:rsidP="002D400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2D4005" w:rsidRDefault="002D4005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2D4005" w:rsidRDefault="002D4005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77220F" w:rsidRDefault="0077220F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5F48D0" w:rsidRDefault="005F48D0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42139F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42139F" w:rsidRDefault="0042139F" w:rsidP="0042139F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</w:rPr>
        <w:sectPr w:rsidR="0042139F" w:rsidSect="00255718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42139F" w:rsidRPr="0042139F" w:rsidRDefault="0042139F" w:rsidP="0042139F">
      <w:pPr>
        <w:pStyle w:val="ConsPlusNormal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2139F">
        <w:rPr>
          <w:rFonts w:ascii="Times New Roman" w:hAnsi="Times New Roman"/>
          <w:sz w:val="20"/>
        </w:rPr>
        <w:t xml:space="preserve">Приложение </w:t>
      </w:r>
    </w:p>
    <w:p w:rsidR="0042139F" w:rsidRPr="0042139F" w:rsidRDefault="0042139F" w:rsidP="0042139F">
      <w:pPr>
        <w:pStyle w:val="ConsPlusNormal"/>
        <w:jc w:val="right"/>
        <w:rPr>
          <w:rFonts w:ascii="Times New Roman" w:hAnsi="Times New Roman"/>
          <w:sz w:val="20"/>
        </w:rPr>
      </w:pPr>
      <w:r w:rsidRPr="0042139F">
        <w:rPr>
          <w:rFonts w:ascii="Times New Roman" w:hAnsi="Times New Roman"/>
          <w:sz w:val="20"/>
        </w:rPr>
        <w:t xml:space="preserve">к приказу </w:t>
      </w:r>
      <w:r>
        <w:rPr>
          <w:rFonts w:ascii="Times New Roman" w:hAnsi="Times New Roman"/>
          <w:sz w:val="20"/>
        </w:rPr>
        <w:t>муниципального учреждения</w:t>
      </w:r>
      <w:r w:rsidRPr="0042139F"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У</w:t>
      </w:r>
      <w:r w:rsidRPr="0042139F">
        <w:rPr>
          <w:rFonts w:ascii="Times New Roman" w:hAnsi="Times New Roman"/>
          <w:sz w:val="20"/>
        </w:rPr>
        <w:t>правление</w:t>
      </w:r>
      <w:r>
        <w:rPr>
          <w:rFonts w:ascii="Times New Roman" w:hAnsi="Times New Roman"/>
          <w:sz w:val="20"/>
        </w:rPr>
        <w:t xml:space="preserve"> социальной</w:t>
      </w:r>
    </w:p>
    <w:p w:rsidR="0042139F" w:rsidRPr="0042139F" w:rsidRDefault="0042139F" w:rsidP="0042139F">
      <w:pPr>
        <w:pStyle w:val="ConsPlusNormal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поддержки населения </w:t>
      </w:r>
      <w:r w:rsidRPr="0042139F">
        <w:rPr>
          <w:rFonts w:ascii="Times New Roman" w:hAnsi="Times New Roman"/>
          <w:sz w:val="20"/>
        </w:rPr>
        <w:t>администрации города Пятигорска»</w:t>
      </w:r>
    </w:p>
    <w:p w:rsidR="0042139F" w:rsidRPr="0042139F" w:rsidRDefault="0042139F" w:rsidP="0042139F">
      <w:pPr>
        <w:pStyle w:val="ConsPlusNormal"/>
        <w:jc w:val="right"/>
        <w:rPr>
          <w:rFonts w:ascii="Times New Roman" w:hAnsi="Times New Roman"/>
          <w:sz w:val="20"/>
          <w:szCs w:val="28"/>
        </w:rPr>
      </w:pPr>
      <w:r w:rsidRPr="0042139F">
        <w:rPr>
          <w:rFonts w:ascii="Times New Roman" w:hAnsi="Times New Roman"/>
          <w:sz w:val="20"/>
        </w:rPr>
        <w:t xml:space="preserve">от </w:t>
      </w:r>
      <w:r w:rsidR="007B433D">
        <w:rPr>
          <w:rFonts w:ascii="Times New Roman" w:hAnsi="Times New Roman"/>
          <w:sz w:val="20"/>
        </w:rPr>
        <w:t>_________________</w:t>
      </w:r>
      <w:r w:rsidRPr="0042139F">
        <w:rPr>
          <w:rFonts w:ascii="Times New Roman" w:hAnsi="Times New Roman"/>
          <w:sz w:val="20"/>
        </w:rPr>
        <w:t xml:space="preserve"> №_________</w:t>
      </w:r>
    </w:p>
    <w:p w:rsidR="0042139F" w:rsidRPr="0042139F" w:rsidRDefault="0042139F" w:rsidP="0042139F">
      <w:pPr>
        <w:pStyle w:val="ConsPlusNormal"/>
        <w:rPr>
          <w:rFonts w:ascii="Times New Roman" w:hAnsi="Times New Roman"/>
          <w:sz w:val="20"/>
          <w:szCs w:val="28"/>
        </w:rPr>
      </w:pPr>
    </w:p>
    <w:p w:rsidR="0042139F" w:rsidRPr="0042139F" w:rsidRDefault="0042139F" w:rsidP="0042139F">
      <w:pPr>
        <w:pStyle w:val="ConsPlusNormal"/>
        <w:jc w:val="center"/>
        <w:rPr>
          <w:rFonts w:ascii="Times New Roman" w:hAnsi="Times New Roman"/>
          <w:sz w:val="20"/>
        </w:rPr>
      </w:pPr>
      <w:r w:rsidRPr="0042139F">
        <w:rPr>
          <w:rFonts w:ascii="Times New Roman" w:hAnsi="Times New Roman"/>
          <w:sz w:val="20"/>
        </w:rPr>
        <w:t>ПЕРЕЧЕНЬ</w:t>
      </w:r>
    </w:p>
    <w:p w:rsidR="0042139F" w:rsidRPr="0042139F" w:rsidRDefault="0042139F" w:rsidP="0042139F">
      <w:pPr>
        <w:pStyle w:val="ConsPlusNormal"/>
        <w:jc w:val="center"/>
        <w:rPr>
          <w:rFonts w:ascii="Times New Roman" w:hAnsi="Times New Roman"/>
          <w:sz w:val="20"/>
        </w:rPr>
      </w:pPr>
      <w:r w:rsidRPr="0042139F">
        <w:rPr>
          <w:rFonts w:ascii="Times New Roman" w:hAnsi="Times New Roman"/>
          <w:sz w:val="20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42139F" w:rsidRDefault="0042139F" w:rsidP="0042139F">
      <w:pPr>
        <w:pStyle w:val="ConsPlusNormal"/>
        <w:jc w:val="center"/>
        <w:rPr>
          <w:rFonts w:ascii="Times New Roman" w:hAnsi="Times New Roman"/>
          <w:sz w:val="20"/>
        </w:rPr>
      </w:pPr>
      <w:r w:rsidRPr="0042139F">
        <w:rPr>
          <w:rFonts w:ascii="Times New Roman" w:hAnsi="Times New Roman"/>
          <w:sz w:val="20"/>
        </w:rPr>
        <w:t>(в том числе предельные цены товаров, работ, услуг) к ним</w:t>
      </w:r>
    </w:p>
    <w:p w:rsidR="0042139F" w:rsidRPr="0042139F" w:rsidRDefault="0042139F" w:rsidP="0042139F">
      <w:pPr>
        <w:pStyle w:val="ConsPlusNormal"/>
        <w:jc w:val="center"/>
        <w:rPr>
          <w:rFonts w:ascii="Times New Roman" w:hAnsi="Times New Roman"/>
          <w:sz w:val="20"/>
        </w:rPr>
      </w:pPr>
    </w:p>
    <w:tbl>
      <w:tblPr>
        <w:tblW w:w="3033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3"/>
        <w:gridCol w:w="940"/>
        <w:gridCol w:w="1515"/>
        <w:gridCol w:w="764"/>
        <w:gridCol w:w="7"/>
        <w:gridCol w:w="887"/>
        <w:gridCol w:w="904"/>
        <w:gridCol w:w="503"/>
        <w:gridCol w:w="1710"/>
        <w:gridCol w:w="205"/>
        <w:gridCol w:w="1497"/>
        <w:gridCol w:w="336"/>
        <w:gridCol w:w="2786"/>
        <w:gridCol w:w="159"/>
        <w:gridCol w:w="1504"/>
        <w:gridCol w:w="1469"/>
        <w:gridCol w:w="11"/>
        <w:gridCol w:w="505"/>
        <w:gridCol w:w="707"/>
        <w:gridCol w:w="1211"/>
        <w:gridCol w:w="144"/>
        <w:gridCol w:w="1060"/>
        <w:gridCol w:w="7"/>
        <w:gridCol w:w="144"/>
        <w:gridCol w:w="1211"/>
        <w:gridCol w:w="1211"/>
        <w:gridCol w:w="549"/>
        <w:gridCol w:w="662"/>
        <w:gridCol w:w="1212"/>
        <w:gridCol w:w="1211"/>
        <w:gridCol w:w="1211"/>
        <w:gridCol w:w="1211"/>
        <w:gridCol w:w="1211"/>
        <w:gridCol w:w="1211"/>
      </w:tblGrid>
      <w:tr w:rsidR="0042139F" w:rsidRPr="0042139F" w:rsidTr="008E7A43">
        <w:trPr>
          <w:gridAfter w:val="17"/>
          <w:wAfter w:w="14678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 w:rsidRPr="0042139F">
              <w:rPr>
                <w:rFonts w:ascii="Times New Roman" w:hAnsi="Times New Roman"/>
                <w:sz w:val="20"/>
              </w:rPr>
              <w:t>п</w:t>
            </w:r>
            <w:proofErr w:type="spellEnd"/>
            <w:r w:rsidRPr="0042139F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42139F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 xml:space="preserve">Код по </w:t>
            </w:r>
            <w:hyperlink r:id="rId6" w:history="1">
              <w:r w:rsidRPr="0042139F">
                <w:rPr>
                  <w:rFonts w:ascii="Times New Roman" w:hAnsi="Times New Roman"/>
                  <w:sz w:val="20"/>
                </w:rPr>
                <w:t>ОКПД</w:t>
              </w:r>
            </w:hyperlink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Требования к потребительским свойствам (в том числе качеству) и иным характеристикам, утвержденные администрацией города Пятигорска</w:t>
            </w:r>
          </w:p>
        </w:tc>
        <w:tc>
          <w:tcPr>
            <w:tcW w:w="7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Требования к потребительским свойствам (в том числе качеству) и иным характеристикам, утвержденные субъектом нормирования</w:t>
            </w:r>
          </w:p>
        </w:tc>
      </w:tr>
      <w:tr w:rsidR="0042139F" w:rsidRPr="0042139F" w:rsidTr="008E7A43">
        <w:trPr>
          <w:gridAfter w:val="18"/>
          <w:wAfter w:w="14689" w:type="dxa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 xml:space="preserve">код по </w:t>
            </w:r>
            <w:hyperlink r:id="rId7" w:history="1">
              <w:r w:rsidRPr="0042139F">
                <w:rPr>
                  <w:rFonts w:ascii="Times New Roman" w:hAnsi="Times New Roman"/>
                  <w:sz w:val="20"/>
                </w:rPr>
                <w:t>ОКЕИ</w:t>
              </w:r>
            </w:hyperlink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 w:rsidRPr="0042139F">
              <w:rPr>
                <w:rFonts w:ascii="Times New Roman" w:hAnsi="Times New Roman"/>
                <w:sz w:val="20"/>
              </w:rPr>
              <w:t>Характерис-тика</w:t>
            </w:r>
            <w:proofErr w:type="spellEnd"/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значение характеристики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 w:rsidRPr="0042139F">
              <w:rPr>
                <w:rFonts w:ascii="Times New Roman" w:hAnsi="Times New Roman"/>
                <w:sz w:val="20"/>
              </w:rPr>
              <w:t>Характерис</w:t>
            </w:r>
            <w:proofErr w:type="spellEnd"/>
            <w:r w:rsidRPr="0042139F">
              <w:rPr>
                <w:rFonts w:ascii="Times New Roman" w:hAnsi="Times New Roman"/>
                <w:sz w:val="20"/>
              </w:rPr>
              <w:t>-</w:t>
            </w:r>
          </w:p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тика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значение характеристики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обоснование отклонения значения характеристики от</w:t>
            </w:r>
            <w:r w:rsidR="00C15FD6">
              <w:rPr>
                <w:rFonts w:ascii="Times New Roman" w:hAnsi="Times New Roman"/>
                <w:sz w:val="20"/>
              </w:rPr>
              <w:t xml:space="preserve"> </w:t>
            </w:r>
            <w:r w:rsidRPr="0042139F">
              <w:rPr>
                <w:rFonts w:ascii="Times New Roman" w:hAnsi="Times New Roman"/>
                <w:sz w:val="20"/>
              </w:rPr>
              <w:t>утвержденной администрацией города Пятигорска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 xml:space="preserve">функциональное назначение </w:t>
            </w:r>
            <w:hyperlink w:anchor="Par107" w:history="1">
              <w:r w:rsidRPr="0042139F">
                <w:rPr>
                  <w:rFonts w:ascii="Times New Roman" w:hAnsi="Times New Roman"/>
                  <w:sz w:val="20"/>
                </w:rPr>
                <w:t>&lt;*&gt;</w:t>
              </w:r>
            </w:hyperlink>
          </w:p>
        </w:tc>
      </w:tr>
      <w:tr w:rsidR="0042139F" w:rsidRPr="0042139F" w:rsidTr="008E7A43">
        <w:trPr>
          <w:gridAfter w:val="17"/>
          <w:wAfter w:w="14678" w:type="dxa"/>
          <w:trHeight w:val="369"/>
        </w:trPr>
        <w:tc>
          <w:tcPr>
            <w:tcW w:w="15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Отдельные виды товаров, работ, услуг, включенные в перечень отдельных видов товаров, работ, услуг, предусмотренный обязательным перечнем</w:t>
            </w:r>
          </w:p>
        </w:tc>
      </w:tr>
      <w:tr w:rsidR="0042139F" w:rsidRPr="0042139F" w:rsidTr="008E7A43">
        <w:trPr>
          <w:gridAfter w:val="17"/>
          <w:wAfter w:w="14678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  <w:lang w:val="en-US"/>
              </w:rPr>
              <w:t>26</w:t>
            </w:r>
            <w:r w:rsidRPr="0042139F">
              <w:rPr>
                <w:rFonts w:ascii="Times New Roman" w:hAnsi="Times New Roman"/>
                <w:sz w:val="20"/>
              </w:rPr>
              <w:t>.</w:t>
            </w:r>
            <w:r w:rsidRPr="0042139F">
              <w:rPr>
                <w:rFonts w:ascii="Times New Roman" w:hAnsi="Times New Roman"/>
                <w:sz w:val="20"/>
                <w:lang w:val="en-US"/>
              </w:rPr>
              <w:t>20</w:t>
            </w:r>
            <w:r w:rsidRPr="0042139F">
              <w:rPr>
                <w:rFonts w:ascii="Times New Roman" w:hAnsi="Times New Roman"/>
                <w:sz w:val="20"/>
              </w:rPr>
              <w:t>.</w:t>
            </w:r>
            <w:r w:rsidRPr="0042139F">
              <w:rPr>
                <w:rFonts w:ascii="Times New Roman" w:hAnsi="Times New Roman"/>
                <w:sz w:val="20"/>
                <w:lang w:val="en-US"/>
              </w:rPr>
              <w:t>11</w:t>
            </w:r>
            <w:r w:rsidRPr="0042139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42139F">
                <w:rPr>
                  <w:rFonts w:ascii="Times New Roman" w:hAnsi="Times New Roman"/>
                  <w:sz w:val="20"/>
                </w:rPr>
                <w:t>10 кг</w:t>
              </w:r>
            </w:smartTag>
            <w:r w:rsidRPr="0042139F">
              <w:rPr>
                <w:rFonts w:ascii="Times New Roman" w:hAnsi="Times New Roman"/>
                <w:sz w:val="20"/>
              </w:rPr>
              <w:t xml:space="preserve">, такие как ноутбуки, планшетные компьютеры, карманные компьютеры, в том числе совмещающие функции мобильного телефонного аппарата, электронные </w:t>
            </w:r>
            <w:r w:rsidRPr="0042139F">
              <w:rPr>
                <w:rFonts w:ascii="Times New Roman" w:hAnsi="Times New Roman"/>
                <w:sz w:val="20"/>
              </w:rPr>
              <w:lastRenderedPageBreak/>
              <w:t>записные книжки и аналогичная компьютерная техника</w:t>
            </w:r>
          </w:p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Пояснение по требуемой продукции: ноутбуки</w:t>
            </w:r>
          </w:p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lastRenderedPageBreak/>
              <w:t>796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штука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Размер и тип экрана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Размер и тип экрана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5,6”"/>
              </w:smartTagPr>
              <w:r w:rsidRPr="0042139F">
                <w:rPr>
                  <w:rFonts w:ascii="Times New Roman" w:hAnsi="Times New Roman"/>
                  <w:sz w:val="20"/>
                </w:rPr>
                <w:t>15,6”</w:t>
              </w:r>
            </w:smartTag>
          </w:p>
          <w:p w:rsidR="0042139F" w:rsidRPr="005C771D" w:rsidRDefault="005C771D" w:rsidP="004213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71D">
              <w:rPr>
                <w:rFonts w:ascii="Times New Roman" w:hAnsi="Times New Roman" w:cs="Times New Roman"/>
                <w:sz w:val="20"/>
              </w:rPr>
              <w:t xml:space="preserve">Возможные значения - </w:t>
            </w:r>
            <w:r w:rsidRPr="005C771D">
              <w:rPr>
                <w:rFonts w:ascii="Times New Roman" w:hAnsi="Times New Roman" w:cs="Times New Roman"/>
                <w:sz w:val="20"/>
                <w:lang w:val="en-US"/>
              </w:rPr>
              <w:t>TFTIPS</w:t>
            </w:r>
            <w:r w:rsidRPr="005C771D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5C771D">
              <w:rPr>
                <w:rFonts w:ascii="Times New Roman" w:hAnsi="Times New Roman" w:cs="Times New Roman"/>
                <w:sz w:val="20"/>
                <w:lang w:val="en-US"/>
              </w:rPr>
              <w:t>TFTTN</w:t>
            </w:r>
            <w:r w:rsidRPr="005C771D">
              <w:rPr>
                <w:rFonts w:ascii="Times New Roman" w:hAnsi="Times New Roman" w:cs="Times New Roman"/>
                <w:sz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2139F" w:rsidRPr="0042139F" w:rsidTr="008E7A43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Вес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Вес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42139F">
                <w:rPr>
                  <w:rFonts w:ascii="Times New Roman" w:hAnsi="Times New Roman"/>
                  <w:sz w:val="20"/>
                </w:rPr>
                <w:t>5 кг</w:t>
              </w:r>
            </w:smartTag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2139F" w:rsidRPr="0042139F" w:rsidTr="008E7A43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Тип процессора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Тип процессора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  <w:lang w:val="en-US"/>
              </w:rPr>
            </w:pPr>
            <w:r w:rsidRPr="0042139F">
              <w:rPr>
                <w:rFonts w:ascii="Times New Roman" w:hAnsi="Times New Roman"/>
                <w:sz w:val="20"/>
                <w:lang w:val="en-US"/>
              </w:rPr>
              <w:t>Intel, AMD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2139F" w:rsidRPr="0042139F" w:rsidTr="008E7A43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Частота процессора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Частота процессора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 xml:space="preserve">Не ниже 2,1 </w:t>
            </w:r>
            <w:proofErr w:type="spellStart"/>
            <w:r w:rsidRPr="0042139F">
              <w:rPr>
                <w:rFonts w:ascii="Times New Roman" w:hAnsi="Times New Roman"/>
                <w:sz w:val="20"/>
              </w:rPr>
              <w:t>Ггц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2139F" w:rsidRPr="0042139F" w:rsidTr="008E7A43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Размер оперативной памяти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Размер оперативной памяти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Не менее 4 Гб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2139F" w:rsidRPr="0042139F" w:rsidTr="008E7A43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Объем накопителя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Объем накопителя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Не менее 500 Гб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2139F" w:rsidRPr="0042139F" w:rsidTr="008E7A43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Тип жесткого диска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Тип жесткого диска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5C771D" w:rsidRDefault="005C771D" w:rsidP="004213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71D">
              <w:rPr>
                <w:rFonts w:ascii="Times New Roman" w:hAnsi="Times New Roman" w:cs="Times New Roman"/>
                <w:sz w:val="20"/>
              </w:rPr>
              <w:t>Возможные значения –</w:t>
            </w:r>
            <w:r w:rsidRPr="005C771D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  <w:r w:rsidRPr="005C771D">
              <w:rPr>
                <w:rFonts w:ascii="Times New Roman" w:hAnsi="Times New Roman" w:cs="Times New Roman"/>
                <w:sz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2139F" w:rsidRPr="0042139F" w:rsidTr="008E7A43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Оптический привод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Оптический привод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5C771D" w:rsidRDefault="005C771D" w:rsidP="004213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71D">
              <w:rPr>
                <w:rFonts w:ascii="Times New Roman" w:hAnsi="Times New Roman" w:cs="Times New Roman"/>
                <w:sz w:val="20"/>
              </w:rPr>
              <w:t>Возможные значения –</w:t>
            </w:r>
            <w:proofErr w:type="spellStart"/>
            <w:r w:rsidRPr="005C771D">
              <w:rPr>
                <w:rFonts w:ascii="Times New Roman" w:hAnsi="Times New Roman" w:cs="Times New Roman"/>
                <w:sz w:val="20"/>
                <w:lang w:val="en-US"/>
              </w:rPr>
              <w:t>DVDrw</w:t>
            </w:r>
            <w:proofErr w:type="spellEnd"/>
            <w:r w:rsidRPr="005C771D">
              <w:rPr>
                <w:rFonts w:ascii="Times New Roman" w:hAnsi="Times New Roman" w:cs="Times New Roman"/>
                <w:sz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2139F" w:rsidRPr="0042139F" w:rsidTr="008E7A43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 xml:space="preserve">Наличие модулей </w:t>
            </w:r>
            <w:proofErr w:type="spellStart"/>
            <w:r w:rsidRPr="0042139F">
              <w:rPr>
                <w:rFonts w:ascii="Times New Roman" w:hAnsi="Times New Roman"/>
                <w:sz w:val="20"/>
                <w:lang w:val="en-US"/>
              </w:rPr>
              <w:t>Wi</w:t>
            </w:r>
            <w:proofErr w:type="spellEnd"/>
            <w:r w:rsidRPr="0042139F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42139F">
              <w:rPr>
                <w:rFonts w:ascii="Times New Roman" w:hAnsi="Times New Roman"/>
                <w:sz w:val="20"/>
                <w:lang w:val="en-US"/>
              </w:rPr>
              <w:t>Fi</w:t>
            </w:r>
            <w:proofErr w:type="spellEnd"/>
            <w:r w:rsidRPr="0042139F">
              <w:rPr>
                <w:rFonts w:ascii="Times New Roman" w:hAnsi="Times New Roman"/>
                <w:sz w:val="20"/>
              </w:rPr>
              <w:t xml:space="preserve">, </w:t>
            </w:r>
            <w:r w:rsidRPr="0042139F">
              <w:rPr>
                <w:rFonts w:ascii="Times New Roman" w:hAnsi="Times New Roman"/>
                <w:sz w:val="20"/>
                <w:lang w:val="en-US"/>
              </w:rPr>
              <w:t>Bluetooth</w:t>
            </w:r>
            <w:r w:rsidRPr="0042139F">
              <w:rPr>
                <w:rFonts w:ascii="Times New Roman" w:hAnsi="Times New Roman"/>
                <w:sz w:val="20"/>
              </w:rPr>
              <w:t xml:space="preserve">, поддержки </w:t>
            </w:r>
            <w:smartTag w:uri="urn:schemas-microsoft-com:office:smarttags" w:element="metricconverter">
              <w:smartTagPr>
                <w:attr w:name="ProductID" w:val="3 G"/>
              </w:smartTagPr>
              <w:r w:rsidRPr="0042139F">
                <w:rPr>
                  <w:rFonts w:ascii="Times New Roman" w:hAnsi="Times New Roman"/>
                  <w:sz w:val="20"/>
                </w:rPr>
                <w:t xml:space="preserve">3 </w:t>
              </w:r>
              <w:r w:rsidRPr="0042139F">
                <w:rPr>
                  <w:rFonts w:ascii="Times New Roman" w:hAnsi="Times New Roman"/>
                  <w:sz w:val="20"/>
                  <w:lang w:val="en-US"/>
                </w:rPr>
                <w:t>G</w:t>
              </w:r>
            </w:smartTag>
            <w:r w:rsidRPr="0042139F">
              <w:rPr>
                <w:rFonts w:ascii="Times New Roman" w:hAnsi="Times New Roman"/>
                <w:sz w:val="20"/>
              </w:rPr>
              <w:t>, (</w:t>
            </w:r>
            <w:r w:rsidRPr="0042139F">
              <w:rPr>
                <w:rFonts w:ascii="Times New Roman" w:hAnsi="Times New Roman"/>
                <w:sz w:val="20"/>
                <w:lang w:val="en-US"/>
              </w:rPr>
              <w:t>UMTS</w:t>
            </w:r>
            <w:r w:rsidRPr="0042139F">
              <w:rPr>
                <w:rFonts w:ascii="Times New Roman" w:hAnsi="Times New Roman"/>
                <w:sz w:val="20"/>
              </w:rPr>
              <w:t xml:space="preserve">), ,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 xml:space="preserve">Наличие модулей </w:t>
            </w:r>
            <w:proofErr w:type="spellStart"/>
            <w:r w:rsidRPr="0042139F">
              <w:rPr>
                <w:rFonts w:ascii="Times New Roman" w:hAnsi="Times New Roman"/>
                <w:sz w:val="20"/>
                <w:lang w:val="en-US"/>
              </w:rPr>
              <w:t>Wi</w:t>
            </w:r>
            <w:proofErr w:type="spellEnd"/>
            <w:r w:rsidRPr="0042139F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42139F">
              <w:rPr>
                <w:rFonts w:ascii="Times New Roman" w:hAnsi="Times New Roman"/>
                <w:sz w:val="20"/>
                <w:lang w:val="en-US"/>
              </w:rPr>
              <w:t>Fi</w:t>
            </w:r>
            <w:proofErr w:type="spellEnd"/>
            <w:r w:rsidRPr="0042139F">
              <w:rPr>
                <w:rFonts w:ascii="Times New Roman" w:hAnsi="Times New Roman"/>
                <w:sz w:val="20"/>
              </w:rPr>
              <w:t xml:space="preserve">, </w:t>
            </w:r>
            <w:r w:rsidRPr="0042139F">
              <w:rPr>
                <w:rFonts w:ascii="Times New Roman" w:hAnsi="Times New Roman"/>
                <w:sz w:val="20"/>
                <w:lang w:val="en-US"/>
              </w:rPr>
              <w:t>Bluetooth</w:t>
            </w:r>
            <w:r w:rsidRPr="0042139F">
              <w:rPr>
                <w:rFonts w:ascii="Times New Roman" w:hAnsi="Times New Roman"/>
                <w:sz w:val="20"/>
              </w:rPr>
              <w:t xml:space="preserve">, поддержки </w:t>
            </w:r>
            <w:smartTag w:uri="urn:schemas-microsoft-com:office:smarttags" w:element="metricconverter">
              <w:smartTagPr>
                <w:attr w:name="ProductID" w:val="3 G"/>
              </w:smartTagPr>
              <w:r w:rsidRPr="0042139F">
                <w:rPr>
                  <w:rFonts w:ascii="Times New Roman" w:hAnsi="Times New Roman"/>
                  <w:sz w:val="20"/>
                </w:rPr>
                <w:t xml:space="preserve">3 </w:t>
              </w:r>
              <w:r w:rsidRPr="0042139F">
                <w:rPr>
                  <w:rFonts w:ascii="Times New Roman" w:hAnsi="Times New Roman"/>
                  <w:sz w:val="20"/>
                  <w:lang w:val="en-US"/>
                </w:rPr>
                <w:t>G</w:t>
              </w:r>
            </w:smartTag>
            <w:r w:rsidRPr="0042139F">
              <w:rPr>
                <w:rFonts w:ascii="Times New Roman" w:hAnsi="Times New Roman"/>
                <w:sz w:val="20"/>
              </w:rPr>
              <w:t>, (</w:t>
            </w:r>
            <w:r w:rsidRPr="0042139F">
              <w:rPr>
                <w:rFonts w:ascii="Times New Roman" w:hAnsi="Times New Roman"/>
                <w:sz w:val="20"/>
                <w:lang w:val="en-US"/>
              </w:rPr>
              <w:t>UMTS</w:t>
            </w:r>
            <w:r w:rsidRPr="0042139F">
              <w:rPr>
                <w:rFonts w:ascii="Times New Roman" w:hAnsi="Times New Roman"/>
                <w:sz w:val="20"/>
              </w:rPr>
              <w:t xml:space="preserve">), , 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 xml:space="preserve">Наличие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2139F" w:rsidRPr="0042139F" w:rsidTr="008E7A43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Тип видеоадаптера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Тип видеоадаптера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Встроенный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2139F" w:rsidRPr="0042139F" w:rsidTr="008E7A43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Время работы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Время работы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Не менее 4 час.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2139F" w:rsidRPr="0042139F" w:rsidTr="008E7A43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Операционная система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Операционная система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5C771D" w:rsidRDefault="005C771D" w:rsidP="004213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71D">
              <w:rPr>
                <w:rFonts w:ascii="Times New Roman" w:hAnsi="Times New Roman" w:cs="Times New Roman"/>
                <w:sz w:val="20"/>
              </w:rPr>
              <w:t>Возможные значения –</w:t>
            </w:r>
            <w:r w:rsidRPr="005C771D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5C771D">
              <w:rPr>
                <w:rFonts w:ascii="Times New Roman" w:hAnsi="Times New Roman" w:cs="Times New Roman"/>
                <w:sz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2139F" w:rsidRPr="0042139F" w:rsidTr="008E7A43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Предустановленное программное обеспечение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Предустановленное программное обеспечение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  <w:lang w:val="en-US"/>
              </w:rPr>
            </w:pPr>
            <w:r w:rsidRPr="0042139F">
              <w:rPr>
                <w:rFonts w:ascii="Times New Roman" w:hAnsi="Times New Roman"/>
                <w:sz w:val="20"/>
              </w:rPr>
              <w:t>Требования не установлены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2139F" w:rsidRPr="0042139F" w:rsidTr="008E7A43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Предельная цена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Предельная цена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50</w:t>
            </w:r>
            <w:r w:rsidR="00454F8C">
              <w:rPr>
                <w:rFonts w:ascii="Times New Roman" w:hAnsi="Times New Roman"/>
                <w:sz w:val="20"/>
              </w:rPr>
              <w:t xml:space="preserve"> </w:t>
            </w:r>
            <w:r w:rsidRPr="0042139F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2139F" w:rsidRPr="0042139F" w:rsidTr="008E7A43">
        <w:trPr>
          <w:gridAfter w:val="17"/>
          <w:wAfter w:w="14678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26.20.13</w:t>
            </w:r>
            <w:bookmarkStart w:id="0" w:name="_GoBack"/>
            <w:bookmarkEnd w:id="0"/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Пояснение по требуемой продукции: персональные компьютеры, рабочие станции</w:t>
            </w:r>
          </w:p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796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штука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Тип (моноблок/системный блок и монитор)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Тип (моноблок/системный блок и монитор)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Системный блок и монитор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2139F" w:rsidRPr="0042139F" w:rsidTr="008E7A43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Размер экрана/монитора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Размер экрана/монитора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1.5”"/>
              </w:smartTagPr>
              <w:r w:rsidRPr="0042139F">
                <w:rPr>
                  <w:rFonts w:ascii="Times New Roman" w:hAnsi="Times New Roman"/>
                  <w:sz w:val="20"/>
                </w:rPr>
                <w:t>21.5</w:t>
              </w:r>
              <w:r w:rsidRPr="0042139F">
                <w:rPr>
                  <w:rFonts w:ascii="Times New Roman" w:hAnsi="Times New Roman"/>
                  <w:sz w:val="20"/>
                  <w:lang w:val="en-US"/>
                </w:rPr>
                <w:t>”</w:t>
              </w:r>
            </w:smartTag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F" w:rsidRPr="0042139F" w:rsidRDefault="0042139F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C771D" w:rsidRPr="0042139F" w:rsidTr="008E7A43">
        <w:trPr>
          <w:gridAfter w:val="17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Тип процессора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Тип процессора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5C771D" w:rsidRDefault="005C771D" w:rsidP="005C77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71D">
              <w:rPr>
                <w:rFonts w:ascii="Times New Roman" w:hAnsi="Times New Roman" w:cs="Times New Roman"/>
                <w:sz w:val="20"/>
              </w:rPr>
              <w:t xml:space="preserve">Возможные значения – </w:t>
            </w:r>
            <w:r w:rsidRPr="005C771D">
              <w:rPr>
                <w:rFonts w:ascii="Times New Roman" w:hAnsi="Times New Roman" w:cs="Times New Roman"/>
                <w:sz w:val="20"/>
                <w:lang w:val="en-US"/>
              </w:rPr>
              <w:t>Intel</w:t>
            </w:r>
            <w:r w:rsidRPr="005C771D">
              <w:rPr>
                <w:rFonts w:ascii="Times New Roman" w:hAnsi="Times New Roman" w:cs="Times New Roman"/>
                <w:sz w:val="20"/>
              </w:rPr>
              <w:t>, AMD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C771D" w:rsidRPr="0042139F" w:rsidTr="008E7A43"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Частота процессора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Частота процессора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 xml:space="preserve">Не ниже 3,5 </w:t>
            </w:r>
            <w:proofErr w:type="spellStart"/>
            <w:r w:rsidRPr="0042139F">
              <w:rPr>
                <w:rFonts w:ascii="Times New Roman" w:hAnsi="Times New Roman"/>
                <w:sz w:val="20"/>
              </w:rPr>
              <w:t>Ггц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9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4" w:type="dxa"/>
            <w:gridSpan w:val="11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C771D" w:rsidRPr="0042139F" w:rsidTr="008E7A43"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Размер оперативной памяти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Размер оперативной памяти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Не менее 8 Гб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9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4" w:type="dxa"/>
            <w:gridSpan w:val="11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Объем накопителя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Объем накопителя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 xml:space="preserve">Не менее 1 Тб для </w:t>
            </w:r>
            <w:r w:rsidRPr="0042139F">
              <w:rPr>
                <w:rFonts w:ascii="Times New Roman" w:hAnsi="Times New Roman"/>
                <w:sz w:val="20"/>
                <w:lang w:val="en-US"/>
              </w:rPr>
              <w:t>HDD</w:t>
            </w:r>
            <w:r w:rsidRPr="0042139F">
              <w:rPr>
                <w:rFonts w:ascii="Times New Roman" w:hAnsi="Times New Roman"/>
                <w:sz w:val="20"/>
              </w:rPr>
              <w:t xml:space="preserve">, не менее 60 Гб для </w:t>
            </w:r>
            <w:r w:rsidRPr="0042139F">
              <w:rPr>
                <w:rFonts w:ascii="Times New Roman" w:hAnsi="Times New Roman"/>
                <w:sz w:val="20"/>
                <w:lang w:val="en-US"/>
              </w:rPr>
              <w:t>SDD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Тип жесткого диска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Тип жесткого диска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5C771D" w:rsidRDefault="005C771D" w:rsidP="004213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71D">
              <w:rPr>
                <w:rFonts w:ascii="Times New Roman" w:hAnsi="Times New Roman" w:cs="Times New Roman"/>
                <w:sz w:val="20"/>
              </w:rPr>
              <w:t xml:space="preserve">Возможные значения – </w:t>
            </w:r>
            <w:r w:rsidRPr="005C771D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  <w:r w:rsidRPr="005C771D">
              <w:rPr>
                <w:rFonts w:ascii="Times New Roman" w:hAnsi="Times New Roman" w:cs="Times New Roman"/>
                <w:sz w:val="20"/>
              </w:rPr>
              <w:t>,</w:t>
            </w:r>
            <w:r w:rsidRPr="005C771D">
              <w:rPr>
                <w:rFonts w:ascii="Times New Roman" w:hAnsi="Times New Roman" w:cs="Times New Roman"/>
                <w:sz w:val="20"/>
                <w:lang w:val="en-US"/>
              </w:rPr>
              <w:t>SDD</w:t>
            </w:r>
            <w:r w:rsidRPr="005C771D">
              <w:rPr>
                <w:rFonts w:ascii="Times New Roman" w:hAnsi="Times New Roman" w:cs="Times New Roman"/>
                <w:sz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Оптический привод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Оптический привод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5C771D" w:rsidRDefault="005C771D" w:rsidP="004213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71D">
              <w:rPr>
                <w:rFonts w:ascii="Times New Roman" w:hAnsi="Times New Roman" w:cs="Times New Roman"/>
                <w:sz w:val="20"/>
              </w:rPr>
              <w:t xml:space="preserve">Возможные значения – </w:t>
            </w:r>
            <w:r w:rsidRPr="005C771D">
              <w:rPr>
                <w:rFonts w:ascii="Times New Roman" w:hAnsi="Times New Roman" w:cs="Times New Roman"/>
                <w:sz w:val="20"/>
                <w:lang w:val="en-US"/>
              </w:rPr>
              <w:t>DVDRW</w:t>
            </w:r>
            <w:r w:rsidRPr="005C771D">
              <w:rPr>
                <w:rFonts w:ascii="Times New Roman" w:hAnsi="Times New Roman" w:cs="Times New Roman"/>
                <w:sz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Тип видеоадаптера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Тип видеоадаптера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Встроенный либо внешний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Операционная система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Операционная система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5C771D" w:rsidRDefault="005C771D" w:rsidP="004213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71D">
              <w:rPr>
                <w:rFonts w:ascii="Times New Roman" w:hAnsi="Times New Roman" w:cs="Times New Roman"/>
                <w:sz w:val="20"/>
              </w:rPr>
              <w:t xml:space="preserve">Возможные значения – </w:t>
            </w:r>
            <w:r w:rsidRPr="005C771D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5C771D">
              <w:rPr>
                <w:rFonts w:ascii="Times New Roman" w:hAnsi="Times New Roman" w:cs="Times New Roman"/>
                <w:sz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Предустановленное программное обеспечение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Предустановленное программное обеспечение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Требования не установлены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Предельная цена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Предельная цена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60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2139F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 w:rsidRPr="0042139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Компьютеры и периферийное оборудование</w:t>
            </w:r>
          </w:p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  <w:szCs w:val="22"/>
              </w:rPr>
              <w:t>26.20.16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Пояснение по требуемой продукции: принтер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796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Штука</w:t>
            </w:r>
          </w:p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Метод печати (струйный/лазерный)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Метод печати (струйный/лазерный)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Лазерный монохромный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Цветность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Цветность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Черно-белый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Максимальный формат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Максимальный формат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А 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Скорость печати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Скорость печати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 xml:space="preserve">Не ниже 50 </w:t>
            </w:r>
            <w:proofErr w:type="spellStart"/>
            <w:r w:rsidRPr="0042139F">
              <w:rPr>
                <w:rFonts w:ascii="Times New Roman" w:hAnsi="Times New Roman"/>
                <w:sz w:val="20"/>
              </w:rPr>
              <w:t>стр</w:t>
            </w:r>
            <w:proofErr w:type="spellEnd"/>
            <w:r w:rsidRPr="0042139F">
              <w:rPr>
                <w:rFonts w:ascii="Times New Roman" w:hAnsi="Times New Roman"/>
                <w:sz w:val="20"/>
              </w:rPr>
              <w:t>/мин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Наличие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Предельная цена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120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2139F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  <w:szCs w:val="22"/>
              </w:rPr>
              <w:t>26.20.16</w:t>
            </w:r>
          </w:p>
        </w:tc>
        <w:tc>
          <w:tcPr>
            <w:tcW w:w="1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Пояснение по требуемой продукции: принтер (цветной)</w:t>
            </w:r>
          </w:p>
        </w:tc>
        <w:tc>
          <w:tcPr>
            <w:tcW w:w="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796</w:t>
            </w:r>
          </w:p>
        </w:tc>
        <w:tc>
          <w:tcPr>
            <w:tcW w:w="8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Штука</w:t>
            </w:r>
          </w:p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Метод печати (струйный/лазерный)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Метод печати (струйный/лазерный)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Лазерный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Принтер</w:t>
            </w: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Цветность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Цветность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 xml:space="preserve">Цвет картриджа- черный, </w:t>
            </w:r>
            <w:proofErr w:type="spellStart"/>
            <w:r w:rsidRPr="0042139F">
              <w:rPr>
                <w:rFonts w:ascii="Times New Roman" w:hAnsi="Times New Roman"/>
                <w:sz w:val="20"/>
              </w:rPr>
              <w:t>голубой</w:t>
            </w:r>
            <w:proofErr w:type="spellEnd"/>
            <w:r w:rsidRPr="0042139F">
              <w:rPr>
                <w:rFonts w:ascii="Times New Roman" w:hAnsi="Times New Roman"/>
                <w:sz w:val="20"/>
              </w:rPr>
              <w:t xml:space="preserve"> желтый, пурпурный.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Максимальный формат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Максимальный формат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А4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Скорость печати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Скорость печати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 xml:space="preserve">Не ниже 35 </w:t>
            </w:r>
            <w:proofErr w:type="spellStart"/>
            <w:r w:rsidRPr="0042139F">
              <w:rPr>
                <w:rFonts w:ascii="Times New Roman" w:hAnsi="Times New Roman"/>
                <w:sz w:val="20"/>
              </w:rPr>
              <w:t>стр</w:t>
            </w:r>
            <w:proofErr w:type="spellEnd"/>
            <w:r w:rsidRPr="0042139F">
              <w:rPr>
                <w:rFonts w:ascii="Times New Roman" w:hAnsi="Times New Roman"/>
                <w:sz w:val="20"/>
              </w:rPr>
              <w:t>/мин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Наличие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Предельная цена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2139F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  <w:szCs w:val="22"/>
              </w:rPr>
              <w:t>26.20.18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Пояснение по требуемой продукции: МФУ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796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Штука</w:t>
            </w:r>
          </w:p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Метод печати (струйный/лазерный)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Метод печати (струйный/лазерный)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Лазерный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Разрешение сканирования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Разрешение сканирования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Цветность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Цветность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Черно-белый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Максимальный формат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Максимальный формат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А4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Скорость печати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Скорость печати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 xml:space="preserve">Не менее 40 </w:t>
            </w:r>
            <w:proofErr w:type="spellStart"/>
            <w:r w:rsidRPr="0042139F">
              <w:rPr>
                <w:rFonts w:ascii="Times New Roman" w:hAnsi="Times New Roman"/>
                <w:sz w:val="20"/>
              </w:rPr>
              <w:t>стр</w:t>
            </w:r>
            <w:proofErr w:type="spellEnd"/>
            <w:r w:rsidRPr="0042139F">
              <w:rPr>
                <w:rFonts w:ascii="Times New Roman" w:hAnsi="Times New Roman"/>
                <w:sz w:val="20"/>
              </w:rPr>
              <w:t>/мин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Наличие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Предельная цена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40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2139F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  <w:szCs w:val="22"/>
              </w:rPr>
              <w:t>26.20.18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Пояснение по требуемой продукции: копировальный аппарат (МФУ)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796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Штука</w:t>
            </w:r>
          </w:p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Метод печати (струйный/лазерный)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Метод печати (струйный/лазерный)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Лазерный монохромный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Разрешение сканирования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Разрешение сканирования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Цветность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Цветность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Максимальный формат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Максимальный формат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А3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Скорость печати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Скорость печати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 xml:space="preserve">А3- не ниже 20 </w:t>
            </w:r>
            <w:proofErr w:type="spellStart"/>
            <w:r w:rsidRPr="0042139F">
              <w:rPr>
                <w:rFonts w:ascii="Times New Roman" w:hAnsi="Times New Roman"/>
                <w:sz w:val="20"/>
              </w:rPr>
              <w:t>стр</w:t>
            </w:r>
            <w:proofErr w:type="spellEnd"/>
            <w:r w:rsidRPr="0042139F">
              <w:rPr>
                <w:rFonts w:ascii="Times New Roman" w:hAnsi="Times New Roman"/>
                <w:sz w:val="20"/>
              </w:rPr>
              <w:t xml:space="preserve">/мин, А4-не ниже 45 </w:t>
            </w:r>
            <w:proofErr w:type="spellStart"/>
            <w:r w:rsidRPr="0042139F">
              <w:rPr>
                <w:rFonts w:ascii="Times New Roman" w:hAnsi="Times New Roman"/>
                <w:sz w:val="20"/>
              </w:rPr>
              <w:t>стр</w:t>
            </w:r>
            <w:proofErr w:type="spellEnd"/>
            <w:r w:rsidRPr="0042139F">
              <w:rPr>
                <w:rFonts w:ascii="Times New Roman" w:hAnsi="Times New Roman"/>
                <w:sz w:val="20"/>
              </w:rPr>
              <w:t>/мин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Сетевой интерфейс, устройство чтения карт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26.30.11</w:t>
            </w:r>
          </w:p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Аппаратура коммуникационная передающая с приемными устройствами</w:t>
            </w:r>
          </w:p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Пояснение по требуемой продукции: телефоны мобильные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796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Штука</w:t>
            </w:r>
          </w:p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Тип устройства (телефон/смартфон)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Тип устройства (телефон/смартфон)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  <w:szCs w:val="18"/>
              </w:rPr>
              <w:t>Телефон/Смартфон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Поддерживаемые стандарты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Поддерживаемые стандарты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42139F">
              <w:rPr>
                <w:rFonts w:ascii="Times New Roman" w:hAnsi="Times New Roman"/>
                <w:sz w:val="20"/>
                <w:szCs w:val="18"/>
                <w:lang w:val="en-US"/>
              </w:rPr>
              <w:t>GSM 900/1800/1900, UMTS,LTE, 3G, 4G LTE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Операционная система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Операционная система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  <w:szCs w:val="18"/>
              </w:rPr>
            </w:pPr>
            <w:r w:rsidRPr="0042139F">
              <w:rPr>
                <w:rFonts w:ascii="Times New Roman" w:hAnsi="Times New Roman"/>
                <w:sz w:val="20"/>
                <w:szCs w:val="18"/>
                <w:lang w:val="en-US"/>
              </w:rPr>
              <w:t>Android</w:t>
            </w:r>
            <w:r w:rsidRPr="0042139F">
              <w:rPr>
                <w:rFonts w:ascii="Times New Roman" w:hAnsi="Times New Roman"/>
                <w:sz w:val="20"/>
                <w:szCs w:val="18"/>
              </w:rPr>
              <w:t>/</w:t>
            </w:r>
            <w:r w:rsidRPr="0042139F">
              <w:rPr>
                <w:rFonts w:ascii="Times New Roman" w:hAnsi="Times New Roman"/>
                <w:sz w:val="20"/>
                <w:szCs w:val="18"/>
                <w:lang w:val="en-US"/>
              </w:rPr>
              <w:t>Windows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Время работы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Время работы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  <w:szCs w:val="18"/>
              </w:rPr>
            </w:pPr>
            <w:r w:rsidRPr="0042139F">
              <w:rPr>
                <w:rFonts w:ascii="Times New Roman" w:hAnsi="Times New Roman"/>
                <w:sz w:val="20"/>
                <w:szCs w:val="18"/>
              </w:rPr>
              <w:t>более 8 ч в активном режиме разговора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Метод управления(сенсорный/кнопочный)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Метод управления(сенсорный/кнопочный)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  <w:szCs w:val="18"/>
              </w:rPr>
            </w:pPr>
            <w:r w:rsidRPr="0042139F">
              <w:rPr>
                <w:rFonts w:ascii="Times New Roman" w:hAnsi="Times New Roman"/>
                <w:sz w:val="20"/>
                <w:szCs w:val="18"/>
              </w:rPr>
              <w:t>Сенсорный/кнопочный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 xml:space="preserve">Количество </w:t>
            </w:r>
            <w:r w:rsidRPr="0042139F">
              <w:rPr>
                <w:rFonts w:ascii="Times New Roman" w:hAnsi="Times New Roman"/>
                <w:sz w:val="20"/>
                <w:lang w:val="en-US"/>
              </w:rPr>
              <w:t>SIM</w:t>
            </w:r>
            <w:r w:rsidRPr="0042139F">
              <w:rPr>
                <w:rFonts w:ascii="Times New Roman" w:hAnsi="Times New Roman"/>
                <w:sz w:val="20"/>
              </w:rPr>
              <w:t xml:space="preserve"> карт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 xml:space="preserve">Количество </w:t>
            </w:r>
            <w:r w:rsidRPr="0042139F">
              <w:rPr>
                <w:rFonts w:ascii="Times New Roman" w:hAnsi="Times New Roman"/>
                <w:sz w:val="20"/>
                <w:lang w:val="en-US"/>
              </w:rPr>
              <w:t>SIM</w:t>
            </w:r>
            <w:r w:rsidRPr="0042139F">
              <w:rPr>
                <w:rFonts w:ascii="Times New Roman" w:hAnsi="Times New Roman"/>
                <w:sz w:val="20"/>
              </w:rPr>
              <w:t xml:space="preserve"> карт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Не более 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  <w:trHeight w:val="1421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Наличие модулей и интерфейсов (</w:t>
            </w:r>
            <w:proofErr w:type="spellStart"/>
            <w:r w:rsidRPr="0042139F">
              <w:rPr>
                <w:rFonts w:ascii="Times New Roman" w:hAnsi="Times New Roman"/>
                <w:sz w:val="20"/>
                <w:lang w:val="en-US"/>
              </w:rPr>
              <w:t>Wi</w:t>
            </w:r>
            <w:proofErr w:type="spellEnd"/>
            <w:r w:rsidRPr="0042139F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42139F">
              <w:rPr>
                <w:rFonts w:ascii="Times New Roman" w:hAnsi="Times New Roman"/>
                <w:sz w:val="20"/>
                <w:lang w:val="en-US"/>
              </w:rPr>
              <w:t>Fi</w:t>
            </w:r>
            <w:proofErr w:type="spellEnd"/>
            <w:r w:rsidRPr="0042139F">
              <w:rPr>
                <w:rFonts w:ascii="Times New Roman" w:hAnsi="Times New Roman"/>
                <w:sz w:val="20"/>
              </w:rPr>
              <w:t xml:space="preserve">, </w:t>
            </w:r>
            <w:r w:rsidRPr="0042139F">
              <w:rPr>
                <w:rFonts w:ascii="Times New Roman" w:hAnsi="Times New Roman"/>
                <w:sz w:val="20"/>
                <w:lang w:val="en-US"/>
              </w:rPr>
              <w:t>Bluetooth</w:t>
            </w:r>
            <w:r w:rsidRPr="0042139F">
              <w:rPr>
                <w:rFonts w:ascii="Times New Roman" w:hAnsi="Times New Roman"/>
                <w:sz w:val="20"/>
              </w:rPr>
              <w:t xml:space="preserve">, </w:t>
            </w:r>
            <w:r w:rsidRPr="0042139F">
              <w:rPr>
                <w:rFonts w:ascii="Times New Roman" w:hAnsi="Times New Roman"/>
                <w:sz w:val="20"/>
                <w:lang w:val="en-US"/>
              </w:rPr>
              <w:t>USB</w:t>
            </w:r>
            <w:r w:rsidRPr="0042139F">
              <w:rPr>
                <w:rFonts w:ascii="Times New Roman" w:hAnsi="Times New Roman"/>
                <w:sz w:val="20"/>
              </w:rPr>
              <w:t xml:space="preserve">, </w:t>
            </w:r>
            <w:r w:rsidRPr="0042139F">
              <w:rPr>
                <w:rFonts w:ascii="Times New Roman" w:hAnsi="Times New Roman"/>
                <w:sz w:val="20"/>
                <w:lang w:val="en-US"/>
              </w:rPr>
              <w:t>GPS</w:t>
            </w:r>
            <w:r w:rsidRPr="0042139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Наличие модулей и интерфейсов (</w:t>
            </w:r>
            <w:proofErr w:type="spellStart"/>
            <w:r w:rsidRPr="0042139F">
              <w:rPr>
                <w:rFonts w:ascii="Times New Roman" w:hAnsi="Times New Roman"/>
                <w:sz w:val="20"/>
                <w:lang w:val="en-US"/>
              </w:rPr>
              <w:t>Wi</w:t>
            </w:r>
            <w:proofErr w:type="spellEnd"/>
            <w:r w:rsidRPr="0042139F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42139F">
              <w:rPr>
                <w:rFonts w:ascii="Times New Roman" w:hAnsi="Times New Roman"/>
                <w:sz w:val="20"/>
                <w:lang w:val="en-US"/>
              </w:rPr>
              <w:t>Fi</w:t>
            </w:r>
            <w:proofErr w:type="spellEnd"/>
            <w:r w:rsidRPr="0042139F">
              <w:rPr>
                <w:rFonts w:ascii="Times New Roman" w:hAnsi="Times New Roman"/>
                <w:sz w:val="20"/>
              </w:rPr>
              <w:t xml:space="preserve">, </w:t>
            </w:r>
            <w:r w:rsidRPr="0042139F">
              <w:rPr>
                <w:rFonts w:ascii="Times New Roman" w:hAnsi="Times New Roman"/>
                <w:sz w:val="20"/>
                <w:lang w:val="en-US"/>
              </w:rPr>
              <w:t>Bluetooth</w:t>
            </w:r>
            <w:r w:rsidRPr="0042139F">
              <w:rPr>
                <w:rFonts w:ascii="Times New Roman" w:hAnsi="Times New Roman"/>
                <w:sz w:val="20"/>
              </w:rPr>
              <w:t xml:space="preserve">, </w:t>
            </w:r>
            <w:r w:rsidRPr="0042139F">
              <w:rPr>
                <w:rFonts w:ascii="Times New Roman" w:hAnsi="Times New Roman"/>
                <w:sz w:val="20"/>
                <w:lang w:val="en-US"/>
              </w:rPr>
              <w:t>USB</w:t>
            </w:r>
            <w:r w:rsidRPr="0042139F">
              <w:rPr>
                <w:rFonts w:ascii="Times New Roman" w:hAnsi="Times New Roman"/>
                <w:sz w:val="20"/>
              </w:rPr>
              <w:t xml:space="preserve">, </w:t>
            </w:r>
            <w:r w:rsidRPr="0042139F">
              <w:rPr>
                <w:rFonts w:ascii="Times New Roman" w:hAnsi="Times New Roman"/>
                <w:sz w:val="20"/>
                <w:lang w:val="en-US"/>
              </w:rPr>
              <w:t>GPS</w:t>
            </w:r>
            <w:r w:rsidRPr="0042139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  <w:lang w:val="en-US"/>
              </w:rPr>
            </w:pPr>
            <w:r w:rsidRPr="0042139F">
              <w:rPr>
                <w:rFonts w:ascii="Times New Roman" w:hAnsi="Times New Roman"/>
                <w:sz w:val="20"/>
              </w:rPr>
              <w:t>Наличие</w:t>
            </w:r>
            <w:r w:rsidRPr="0042139F">
              <w:rPr>
                <w:rFonts w:ascii="Times New Roman" w:hAnsi="Times New Roman"/>
                <w:sz w:val="20"/>
                <w:lang w:val="en-US"/>
              </w:rPr>
              <w:t xml:space="preserve"> Wi-Fi, Bluetooth, USB, GPS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  <w:trHeight w:val="136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Главная группа должностей – 12000,00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  <w:vMerge w:val="restart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  <w:vMerge w:val="restart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  <w:vMerge w:val="restart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  <w:trHeight w:val="115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Прочие работники – 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2139F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vMerge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  <w:vMerge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  <w:vMerge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Предельная цена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Предельная цена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2139F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  <w:lang w:val="en-US"/>
              </w:rPr>
              <w:t>29</w:t>
            </w:r>
            <w:r w:rsidRPr="0042139F">
              <w:rPr>
                <w:rFonts w:ascii="Times New Roman" w:hAnsi="Times New Roman"/>
                <w:sz w:val="20"/>
              </w:rPr>
              <w:t>.</w:t>
            </w:r>
            <w:r w:rsidRPr="0042139F">
              <w:rPr>
                <w:rFonts w:ascii="Times New Roman" w:hAnsi="Times New Roman"/>
                <w:sz w:val="20"/>
                <w:lang w:val="en-US"/>
              </w:rPr>
              <w:t>10</w:t>
            </w:r>
            <w:r w:rsidRPr="0042139F">
              <w:rPr>
                <w:rFonts w:ascii="Times New Roman" w:hAnsi="Times New Roman"/>
                <w:sz w:val="20"/>
              </w:rPr>
              <w:t>.</w:t>
            </w:r>
            <w:r w:rsidRPr="0042139F">
              <w:rPr>
                <w:rFonts w:ascii="Times New Roman" w:hAnsi="Times New Roman"/>
                <w:sz w:val="20"/>
                <w:lang w:val="en-US"/>
              </w:rPr>
              <w:t>2</w:t>
            </w:r>
            <w:proofErr w:type="spellStart"/>
            <w:r w:rsidRPr="0042139F">
              <w:rPr>
                <w:rFonts w:ascii="Times New Roman" w:hAnsi="Times New Roman"/>
                <w:sz w:val="20"/>
              </w:rPr>
              <w:t>2</w:t>
            </w:r>
            <w:proofErr w:type="spellEnd"/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796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Штука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Мощность двигателя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Мощность двигателя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Требования не установлены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Комплектация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Комплектация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Требования не установлены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42139F" w:rsidTr="008E7A43">
        <w:trPr>
          <w:gridAfter w:val="7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Предельная цена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Предельная цена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Требования не установлены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42139F" w:rsidRDefault="005C771D" w:rsidP="0042139F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9F53BC" w:rsidTr="008E7A43">
        <w:trPr>
          <w:gridAfter w:val="7"/>
          <w:wAfter w:w="7929" w:type="dxa"/>
          <w:trHeight w:val="4137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31.01.11.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3F9" w:rsidRPr="009203F9" w:rsidRDefault="009203F9" w:rsidP="009203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03F9">
              <w:rPr>
                <w:sz w:val="20"/>
                <w:szCs w:val="20"/>
              </w:rPr>
              <w:t>Мебель металлическая для офисов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796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Штука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Материал (металл), обивочные материалы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Предельное значение-кожа натуральная; возможные значения: искусственная кожа, искусственная замша (</w:t>
            </w:r>
            <w:proofErr w:type="spellStart"/>
            <w:r w:rsidRPr="009F53BC">
              <w:rPr>
                <w:rFonts w:ascii="Times New Roman" w:hAnsi="Times New Roman"/>
                <w:sz w:val="20"/>
              </w:rPr>
              <w:t>микрофибра</w:t>
            </w:r>
            <w:proofErr w:type="spellEnd"/>
            <w:r w:rsidRPr="009F53BC">
              <w:rPr>
                <w:rFonts w:ascii="Times New Roman" w:hAnsi="Times New Roman"/>
                <w:sz w:val="20"/>
              </w:rPr>
              <w:t>), ткань, нетканые материалы - для следующих категорий должностей: муниципальные служащие занимающие должности, включенные в высшую и главную группы должностей Реестра должностей муниципальной службы города-курорта Пятигорска; предельное значение - искусственная кожа;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возможные значения: искусственная замша (</w:t>
            </w:r>
            <w:proofErr w:type="spellStart"/>
            <w:r w:rsidRPr="009F53BC">
              <w:rPr>
                <w:rFonts w:ascii="Times New Roman" w:hAnsi="Times New Roman"/>
                <w:sz w:val="20"/>
              </w:rPr>
              <w:t>микрофибра</w:t>
            </w:r>
            <w:proofErr w:type="spellEnd"/>
            <w:r w:rsidRPr="009F53BC">
              <w:rPr>
                <w:rFonts w:ascii="Times New Roman" w:hAnsi="Times New Roman"/>
                <w:sz w:val="20"/>
              </w:rPr>
              <w:t>), ткань, нетканые материалы- для следующих категорий должностей: работники занимающие прочие должности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 xml:space="preserve">Материал (металл), 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Металл, металлические сплавы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  <w:vMerge w:val="restart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  <w:vMerge w:val="restart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  <w:vMerge w:val="restart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9F53BC" w:rsidTr="008E7A43">
        <w:trPr>
          <w:gridAfter w:val="7"/>
          <w:wAfter w:w="7929" w:type="dxa"/>
          <w:trHeight w:val="313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обивочные материалы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 xml:space="preserve">Для муниципальных служащих, занимающих должности, включенные в главную и ведущую группы должностей Реестра должностей муниципальной службы города-курорта Пятигорска, предельное значение – 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 xml:space="preserve">кожа натуральная; 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возможные значения - искусственная кожа, искусственная замша (</w:t>
            </w:r>
            <w:proofErr w:type="spellStart"/>
            <w:r w:rsidRPr="009F53BC">
              <w:rPr>
                <w:rFonts w:ascii="Times New Roman" w:hAnsi="Times New Roman"/>
                <w:sz w:val="20"/>
              </w:rPr>
              <w:t>микрофибра</w:t>
            </w:r>
            <w:proofErr w:type="spellEnd"/>
            <w:r w:rsidRPr="009F53BC">
              <w:rPr>
                <w:rFonts w:ascii="Times New Roman" w:hAnsi="Times New Roman"/>
                <w:sz w:val="20"/>
              </w:rPr>
              <w:t>), ткань, нетканые материалы - для следующих категорий должностей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9F53BC" w:rsidTr="008E7A43">
        <w:trPr>
          <w:gridAfter w:val="7"/>
          <w:wAfter w:w="7929" w:type="dxa"/>
          <w:trHeight w:val="21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Предельная цена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F53BC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9F53BC" w:rsidTr="008E7A43">
        <w:trPr>
          <w:gridAfter w:val="7"/>
          <w:wAfter w:w="7929" w:type="dxa"/>
          <w:trHeight w:val="201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 xml:space="preserve">Материал (металл), 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обивочные материалы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Металл, металлические сплавы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Для работников, занимающих прочие должности,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предельное значение - искусственная кожа;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возможные значения - искусственная замша (</w:t>
            </w:r>
            <w:proofErr w:type="spellStart"/>
            <w:r w:rsidRPr="009F53BC">
              <w:rPr>
                <w:rFonts w:ascii="Times New Roman" w:hAnsi="Times New Roman"/>
                <w:sz w:val="20"/>
              </w:rPr>
              <w:t>микрофибра</w:t>
            </w:r>
            <w:proofErr w:type="spellEnd"/>
            <w:r w:rsidRPr="009F53BC">
              <w:rPr>
                <w:rFonts w:ascii="Times New Roman" w:hAnsi="Times New Roman"/>
                <w:sz w:val="20"/>
              </w:rPr>
              <w:t xml:space="preserve">), ткань, нетканые материалы: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9F53BC" w:rsidTr="008E7A43">
        <w:trPr>
          <w:gridAfter w:val="7"/>
          <w:wAfter w:w="7929" w:type="dxa"/>
          <w:trHeight w:val="780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Предельная цена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F53BC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9F53BC" w:rsidTr="008E7A43">
        <w:trPr>
          <w:gridAfter w:val="7"/>
          <w:wAfter w:w="7929" w:type="dxa"/>
          <w:trHeight w:val="4757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31.01.12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Мебель</w:t>
            </w:r>
            <w:r w:rsidR="00443504">
              <w:rPr>
                <w:rFonts w:ascii="Times New Roman" w:hAnsi="Times New Roman"/>
                <w:sz w:val="20"/>
              </w:rPr>
              <w:t xml:space="preserve"> деревянная</w:t>
            </w:r>
            <w:r w:rsidRPr="009F53BC">
              <w:rPr>
                <w:rFonts w:ascii="Times New Roman" w:hAnsi="Times New Roman"/>
                <w:sz w:val="20"/>
              </w:rPr>
              <w:t xml:space="preserve"> для </w:t>
            </w:r>
            <w:r w:rsidR="00443504">
              <w:rPr>
                <w:rFonts w:ascii="Times New Roman" w:hAnsi="Times New Roman"/>
                <w:sz w:val="20"/>
              </w:rPr>
              <w:t>офисов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796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Штука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Материал (вид древесины)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Предельное значение - массив древесины «ценных» пород (твердолиственных и тропических);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 xml:space="preserve">возможные значения: древесина хвойных и </w:t>
            </w:r>
            <w:proofErr w:type="spellStart"/>
            <w:r w:rsidRPr="009F53BC">
              <w:rPr>
                <w:rFonts w:ascii="Times New Roman" w:hAnsi="Times New Roman"/>
                <w:sz w:val="20"/>
              </w:rPr>
              <w:t>мягколиственных</w:t>
            </w:r>
            <w:proofErr w:type="spellEnd"/>
            <w:r w:rsidRPr="009F53BC">
              <w:rPr>
                <w:rFonts w:ascii="Times New Roman" w:hAnsi="Times New Roman"/>
                <w:sz w:val="20"/>
              </w:rPr>
              <w:t xml:space="preserve"> пород - для следующих категорий должностей: муниципальные служащие занимающие должности, включенные в высшую и главную группы должностей Реестра должностей муниципальной службы города-курорта Пятигорска; возможное значение - древесина хвойных и </w:t>
            </w:r>
            <w:proofErr w:type="spellStart"/>
            <w:r w:rsidRPr="009F53BC">
              <w:rPr>
                <w:rFonts w:ascii="Times New Roman" w:hAnsi="Times New Roman"/>
                <w:sz w:val="20"/>
              </w:rPr>
              <w:t>мягколиственных</w:t>
            </w:r>
            <w:proofErr w:type="spellEnd"/>
            <w:r w:rsidRPr="009F53BC">
              <w:rPr>
                <w:rFonts w:ascii="Times New Roman" w:hAnsi="Times New Roman"/>
                <w:sz w:val="20"/>
              </w:rPr>
              <w:t xml:space="preserve"> пород - для следующих категорий должностей: работники занимающие прочие должности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Материал (вид древесины)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Обивочные материалы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 xml:space="preserve">Для муниципальных служащих, занимающих должности, включенные в главную </w:t>
            </w:r>
            <w:proofErr w:type="spellStart"/>
            <w:r w:rsidRPr="009F53BC">
              <w:rPr>
                <w:rFonts w:ascii="Times New Roman" w:hAnsi="Times New Roman"/>
                <w:sz w:val="20"/>
              </w:rPr>
              <w:t>группудолжностей</w:t>
            </w:r>
            <w:proofErr w:type="spellEnd"/>
            <w:r w:rsidRPr="009F53BC">
              <w:rPr>
                <w:rFonts w:ascii="Times New Roman" w:hAnsi="Times New Roman"/>
                <w:sz w:val="20"/>
              </w:rPr>
              <w:t xml:space="preserve"> Реестра должностей муниципальной службы города-курорта Пятигорска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предельное значение - массив древесины «ценных» пород (твердолиственных и тропических);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 xml:space="preserve">возможные значения - древесина хвойных и </w:t>
            </w:r>
            <w:proofErr w:type="spellStart"/>
            <w:r w:rsidRPr="009F53BC">
              <w:rPr>
                <w:rFonts w:ascii="Times New Roman" w:hAnsi="Times New Roman"/>
                <w:sz w:val="20"/>
              </w:rPr>
              <w:t>мягколиственных</w:t>
            </w:r>
            <w:proofErr w:type="spellEnd"/>
            <w:r w:rsidRPr="009F53BC">
              <w:rPr>
                <w:rFonts w:ascii="Times New Roman" w:hAnsi="Times New Roman"/>
                <w:sz w:val="20"/>
              </w:rPr>
              <w:t xml:space="preserve"> пород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предельное значение - кожа натуральная; возможные значения: искусственная кожа; искусственная замша (</w:t>
            </w:r>
            <w:proofErr w:type="spellStart"/>
            <w:r w:rsidRPr="009F53BC">
              <w:rPr>
                <w:rFonts w:ascii="Times New Roman" w:hAnsi="Times New Roman"/>
                <w:sz w:val="20"/>
              </w:rPr>
              <w:t>микрофибра</w:t>
            </w:r>
            <w:proofErr w:type="spellEnd"/>
            <w:r w:rsidRPr="009F53BC">
              <w:rPr>
                <w:rFonts w:ascii="Times New Roman" w:hAnsi="Times New Roman"/>
                <w:sz w:val="20"/>
              </w:rPr>
              <w:t>), ткань, нетканые материалы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  <w:vMerge w:val="restart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  <w:vMerge w:val="restart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  <w:vMerge w:val="restart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9F53BC" w:rsidTr="008E7A43">
        <w:trPr>
          <w:gridAfter w:val="7"/>
          <w:wAfter w:w="7929" w:type="dxa"/>
          <w:trHeight w:val="49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Предельная цена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F53BC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9F53BC" w:rsidTr="008E7A43">
        <w:trPr>
          <w:gridAfter w:val="7"/>
          <w:wAfter w:w="7929" w:type="dxa"/>
          <w:trHeight w:val="108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Материал (вид древесины)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Обивочные материалы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 xml:space="preserve"> Для работников, занимающих прочие должности,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 xml:space="preserve">возможные значения - древесина хвойных и </w:t>
            </w:r>
            <w:proofErr w:type="spellStart"/>
            <w:r w:rsidRPr="009F53BC">
              <w:rPr>
                <w:rFonts w:ascii="Times New Roman" w:hAnsi="Times New Roman"/>
                <w:sz w:val="20"/>
              </w:rPr>
              <w:t>мягколиственных</w:t>
            </w:r>
            <w:proofErr w:type="spellEnd"/>
            <w:r w:rsidRPr="009F53BC">
              <w:rPr>
                <w:rFonts w:ascii="Times New Roman" w:hAnsi="Times New Roman"/>
                <w:sz w:val="20"/>
              </w:rPr>
              <w:t xml:space="preserve"> пород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 xml:space="preserve"> предельное значение - искусственная кожа;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возможные значения - искусственная замша (</w:t>
            </w:r>
            <w:proofErr w:type="spellStart"/>
            <w:r w:rsidRPr="009F53BC">
              <w:rPr>
                <w:rFonts w:ascii="Times New Roman" w:hAnsi="Times New Roman"/>
                <w:sz w:val="20"/>
              </w:rPr>
              <w:t>микрофибра</w:t>
            </w:r>
            <w:proofErr w:type="spellEnd"/>
            <w:r w:rsidRPr="009F53BC">
              <w:rPr>
                <w:rFonts w:ascii="Times New Roman" w:hAnsi="Times New Roman"/>
                <w:sz w:val="20"/>
              </w:rPr>
              <w:t>), ткань, нетканые материалы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9F53BC" w:rsidTr="008E7A43">
        <w:trPr>
          <w:gridAfter w:val="7"/>
          <w:wAfter w:w="7929" w:type="dxa"/>
          <w:trHeight w:val="1903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Предельная цена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F53BC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5" w:type="dxa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9F53BC" w:rsidTr="005C771D">
        <w:trPr>
          <w:gridAfter w:val="7"/>
          <w:wAfter w:w="7929" w:type="dxa"/>
          <w:trHeight w:val="58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  <w:lang w:val="en-US"/>
              </w:rPr>
            </w:pPr>
            <w:r w:rsidRPr="009F53BC">
              <w:rPr>
                <w:rFonts w:ascii="Times New Roman" w:hAnsi="Times New Roman"/>
                <w:sz w:val="20"/>
              </w:rPr>
              <w:t>31.01.11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Мебель металлическая для офисов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796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Штука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 xml:space="preserve">Материал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металл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 xml:space="preserve">Материал 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металл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  <w:r w:rsidRPr="009F53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3627" w:type="dxa"/>
            <w:gridSpan w:val="5"/>
            <w:vMerge w:val="restart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  <w:vMerge w:val="restart"/>
          </w:tcPr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9F53BC" w:rsidTr="005C771D">
        <w:trPr>
          <w:gridAfter w:val="7"/>
          <w:wAfter w:w="7929" w:type="dxa"/>
          <w:trHeight w:val="345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Предельная цена для шкафа металлического несгораемого(сейфа)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F53BC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27" w:type="dxa"/>
            <w:gridSpan w:val="5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9F53BC" w:rsidTr="005C771D">
        <w:trPr>
          <w:gridAfter w:val="7"/>
          <w:wAfter w:w="7929" w:type="dxa"/>
          <w:trHeight w:val="408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31.01.12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Мебель деревянная для оф</w:t>
            </w:r>
            <w:r w:rsidR="00443504">
              <w:rPr>
                <w:rFonts w:ascii="Times New Roman" w:hAnsi="Times New Roman"/>
                <w:sz w:val="20"/>
              </w:rPr>
              <w:t>исов</w:t>
            </w:r>
          </w:p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42139F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 xml:space="preserve">Пояснение по требуемой продукции: </w:t>
            </w:r>
          </w:p>
          <w:p w:rsidR="005C771D" w:rsidRPr="000E22F9" w:rsidRDefault="005C771D" w:rsidP="000E22F9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E22F9">
              <w:rPr>
                <w:rFonts w:ascii="Times New Roman" w:hAnsi="Times New Roman"/>
                <w:sz w:val="20"/>
                <w:szCs w:val="20"/>
              </w:rPr>
              <w:t>Столы письменные деревянные для офисов, административных помещений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796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Штука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Материал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 xml:space="preserve"> (вид древесина)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Предельное значение - массив древесины «ценных» пород (твердолиственных и тропических);</w:t>
            </w:r>
          </w:p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 xml:space="preserve">возможные значения: древесина хвойных и </w:t>
            </w:r>
            <w:proofErr w:type="spellStart"/>
            <w:r w:rsidRPr="009F53BC">
              <w:rPr>
                <w:rFonts w:ascii="Times New Roman" w:hAnsi="Times New Roman"/>
                <w:sz w:val="20"/>
              </w:rPr>
              <w:t>мягколиственных</w:t>
            </w:r>
            <w:proofErr w:type="spellEnd"/>
            <w:r w:rsidRPr="009F53BC">
              <w:rPr>
                <w:rFonts w:ascii="Times New Roman" w:hAnsi="Times New Roman"/>
                <w:sz w:val="20"/>
              </w:rPr>
              <w:t xml:space="preserve"> пород- для следующих категорий должностей: муниципальные служащие занимающие должности, включенные в высшую и главную группы должностей Реестра должностей муниципальной службы города-курорта Пятигорска; возможные значения- древесина хвойных и </w:t>
            </w:r>
            <w:proofErr w:type="spellStart"/>
            <w:r w:rsidRPr="009F53BC">
              <w:rPr>
                <w:rFonts w:ascii="Times New Roman" w:hAnsi="Times New Roman"/>
                <w:sz w:val="20"/>
              </w:rPr>
              <w:t>мягколиственных</w:t>
            </w:r>
            <w:proofErr w:type="spellEnd"/>
            <w:r w:rsidRPr="009F53BC">
              <w:rPr>
                <w:rFonts w:ascii="Times New Roman" w:hAnsi="Times New Roman"/>
                <w:sz w:val="20"/>
              </w:rPr>
              <w:t xml:space="preserve"> пород- для следующих категорий должностей: работники занимающие прочие должнос</w:t>
            </w:r>
            <w:r>
              <w:rPr>
                <w:rFonts w:ascii="Times New Roman" w:hAnsi="Times New Roman"/>
                <w:sz w:val="20"/>
              </w:rPr>
              <w:t>ти</w:t>
            </w:r>
          </w:p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 xml:space="preserve">Для муниципальных служащих, занимающих должности, включенные в </w:t>
            </w:r>
            <w:proofErr w:type="spellStart"/>
            <w:r w:rsidRPr="009F53BC">
              <w:rPr>
                <w:rFonts w:ascii="Times New Roman" w:hAnsi="Times New Roman"/>
                <w:sz w:val="20"/>
              </w:rPr>
              <w:t>главнуюгруппу</w:t>
            </w:r>
            <w:proofErr w:type="spellEnd"/>
            <w:r w:rsidRPr="009F53BC">
              <w:rPr>
                <w:rFonts w:ascii="Times New Roman" w:hAnsi="Times New Roman"/>
                <w:sz w:val="20"/>
              </w:rPr>
              <w:t xml:space="preserve"> должностей Реестра должностей муниципальной службы города-курорта Пятигорска, предельное значение – массив древесины «ценных» пород (твердолиственных и тропических);возможные значения -  древесина хвойных и </w:t>
            </w:r>
            <w:proofErr w:type="spellStart"/>
            <w:r w:rsidRPr="009F53BC">
              <w:rPr>
                <w:rFonts w:ascii="Times New Roman" w:hAnsi="Times New Roman"/>
                <w:sz w:val="20"/>
              </w:rPr>
              <w:t>мягколиственных</w:t>
            </w:r>
            <w:proofErr w:type="spellEnd"/>
            <w:r w:rsidRPr="009F53BC">
              <w:rPr>
                <w:rFonts w:ascii="Times New Roman" w:hAnsi="Times New Roman"/>
                <w:sz w:val="20"/>
              </w:rPr>
              <w:t xml:space="preserve"> пород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 xml:space="preserve">Для работников, занимающих прочие должности, возможные значения - древесина хвойных и </w:t>
            </w:r>
            <w:proofErr w:type="spellStart"/>
            <w:r w:rsidRPr="009F53BC">
              <w:rPr>
                <w:rFonts w:ascii="Times New Roman" w:hAnsi="Times New Roman"/>
                <w:sz w:val="20"/>
              </w:rPr>
              <w:t>мягколиственных</w:t>
            </w:r>
            <w:proofErr w:type="spellEnd"/>
            <w:r w:rsidRPr="009F53BC">
              <w:rPr>
                <w:rFonts w:ascii="Times New Roman" w:hAnsi="Times New Roman"/>
                <w:sz w:val="20"/>
              </w:rPr>
              <w:t xml:space="preserve"> пород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627" w:type="dxa"/>
            <w:gridSpan w:val="5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  <w:vMerge w:val="restart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9F53BC" w:rsidTr="005C771D">
        <w:trPr>
          <w:gridAfter w:val="7"/>
          <w:wAfter w:w="7929" w:type="dxa"/>
          <w:trHeight w:val="750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Предельная цена для</w:t>
            </w:r>
            <w:r w:rsidRPr="009F53B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стола письменного деревянного для офисов, административных помещений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0 </w:t>
            </w:r>
            <w:r w:rsidRPr="009F53BC">
              <w:rPr>
                <w:rFonts w:ascii="Times New Roman" w:hAnsi="Times New Roman"/>
                <w:sz w:val="20"/>
              </w:rPr>
              <w:t>000,00</w:t>
            </w: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627" w:type="dxa"/>
            <w:gridSpan w:val="5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9F53BC" w:rsidTr="005C771D">
        <w:trPr>
          <w:gridAfter w:val="7"/>
          <w:wAfter w:w="7929" w:type="dxa"/>
          <w:trHeight w:val="4305"/>
        </w:trPr>
        <w:tc>
          <w:tcPr>
            <w:tcW w:w="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31.01.12</w:t>
            </w:r>
          </w:p>
        </w:tc>
        <w:tc>
          <w:tcPr>
            <w:tcW w:w="1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71D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Мебель деревянная для офисов</w:t>
            </w:r>
          </w:p>
          <w:p w:rsidR="005C771D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42139F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2139F">
              <w:rPr>
                <w:rFonts w:ascii="Times New Roman" w:hAnsi="Times New Roman"/>
                <w:sz w:val="20"/>
              </w:rPr>
              <w:t xml:space="preserve">Пояснение по требуемой продукции: </w:t>
            </w:r>
          </w:p>
          <w:p w:rsidR="005C771D" w:rsidRPr="00D11567" w:rsidRDefault="005C771D" w:rsidP="00D115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1567">
              <w:rPr>
                <w:sz w:val="20"/>
                <w:szCs w:val="20"/>
              </w:rPr>
              <w:t>Тумбы офисные деревянные</w:t>
            </w:r>
          </w:p>
          <w:p w:rsidR="005C771D" w:rsidRPr="009F53BC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796</w:t>
            </w:r>
          </w:p>
        </w:tc>
        <w:tc>
          <w:tcPr>
            <w:tcW w:w="8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Штука</w:t>
            </w:r>
          </w:p>
          <w:p w:rsidR="005C771D" w:rsidRPr="009F53BC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Материал</w:t>
            </w:r>
          </w:p>
          <w:p w:rsidR="005C771D" w:rsidRPr="009F53BC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 xml:space="preserve"> (вид древесина)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Предельное значение - массив древесины «ценных» пород (твердолиственных и тропических);</w:t>
            </w:r>
          </w:p>
          <w:p w:rsidR="005C771D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 xml:space="preserve">возможные значения: древесина хвойных и </w:t>
            </w:r>
            <w:proofErr w:type="spellStart"/>
            <w:r w:rsidRPr="009F53BC">
              <w:rPr>
                <w:rFonts w:ascii="Times New Roman" w:hAnsi="Times New Roman"/>
                <w:sz w:val="20"/>
              </w:rPr>
              <w:t>мягколиственных</w:t>
            </w:r>
            <w:proofErr w:type="spellEnd"/>
            <w:r w:rsidRPr="009F53BC">
              <w:rPr>
                <w:rFonts w:ascii="Times New Roman" w:hAnsi="Times New Roman"/>
                <w:sz w:val="20"/>
              </w:rPr>
              <w:t xml:space="preserve"> пород- для следующих категорий должностей: муниципальные служащие занимающие должности, включенные в высшую и главную группы должностей Реестра должностей муниципальной службы города-курорта Пятигорска; возможные значения- древесина хвойных и </w:t>
            </w:r>
            <w:proofErr w:type="spellStart"/>
            <w:r w:rsidRPr="009F53BC">
              <w:rPr>
                <w:rFonts w:ascii="Times New Roman" w:hAnsi="Times New Roman"/>
                <w:sz w:val="20"/>
              </w:rPr>
              <w:t>мягколиственных</w:t>
            </w:r>
            <w:proofErr w:type="spellEnd"/>
            <w:r w:rsidRPr="009F53BC">
              <w:rPr>
                <w:rFonts w:ascii="Times New Roman" w:hAnsi="Times New Roman"/>
                <w:sz w:val="20"/>
              </w:rPr>
              <w:t xml:space="preserve"> пород- для следующих категорий должностей: работники занимающие прочие должнос</w:t>
            </w:r>
            <w:r>
              <w:rPr>
                <w:rFonts w:ascii="Times New Roman" w:hAnsi="Times New Roman"/>
                <w:sz w:val="20"/>
              </w:rPr>
              <w:t>ти</w:t>
            </w:r>
          </w:p>
          <w:p w:rsidR="005C771D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5C771D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 xml:space="preserve">Для муниципальных служащих, занимающих должности, включенные в </w:t>
            </w:r>
            <w:proofErr w:type="spellStart"/>
            <w:r w:rsidRPr="009F53BC">
              <w:rPr>
                <w:rFonts w:ascii="Times New Roman" w:hAnsi="Times New Roman"/>
                <w:sz w:val="20"/>
              </w:rPr>
              <w:t>главнуюгруппу</w:t>
            </w:r>
            <w:proofErr w:type="spellEnd"/>
            <w:r w:rsidRPr="009F53BC">
              <w:rPr>
                <w:rFonts w:ascii="Times New Roman" w:hAnsi="Times New Roman"/>
                <w:sz w:val="20"/>
              </w:rPr>
              <w:t xml:space="preserve"> должностей Реестра должностей муниципальной службы города-курорта Пятигорска, предельное значение – массив древесины «ценных» пород (твердолиственных и тропических);возможные значения -  древесина хвойных и </w:t>
            </w:r>
            <w:proofErr w:type="spellStart"/>
            <w:r w:rsidRPr="009F53BC">
              <w:rPr>
                <w:rFonts w:ascii="Times New Roman" w:hAnsi="Times New Roman"/>
                <w:sz w:val="20"/>
              </w:rPr>
              <w:t>мягколиственных</w:t>
            </w:r>
            <w:proofErr w:type="spellEnd"/>
            <w:r w:rsidRPr="009F53BC">
              <w:rPr>
                <w:rFonts w:ascii="Times New Roman" w:hAnsi="Times New Roman"/>
                <w:sz w:val="20"/>
              </w:rPr>
              <w:t xml:space="preserve"> пород</w:t>
            </w:r>
          </w:p>
          <w:p w:rsidR="005C771D" w:rsidRPr="009F53BC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 xml:space="preserve">Для работников, занимающих прочие должности, возможные значения - древесина хвойных и </w:t>
            </w:r>
            <w:proofErr w:type="spellStart"/>
            <w:r w:rsidRPr="009F53BC">
              <w:rPr>
                <w:rFonts w:ascii="Times New Roman" w:hAnsi="Times New Roman"/>
                <w:sz w:val="20"/>
              </w:rPr>
              <w:t>мягколиственных</w:t>
            </w:r>
            <w:proofErr w:type="spellEnd"/>
            <w:r w:rsidRPr="009F53BC">
              <w:rPr>
                <w:rFonts w:ascii="Times New Roman" w:hAnsi="Times New Roman"/>
                <w:sz w:val="20"/>
              </w:rPr>
              <w:t xml:space="preserve"> пород</w:t>
            </w:r>
          </w:p>
        </w:tc>
        <w:tc>
          <w:tcPr>
            <w:tcW w:w="1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627" w:type="dxa"/>
            <w:gridSpan w:val="5"/>
            <w:vMerge w:val="restart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  <w:vMerge w:val="restart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9F53BC" w:rsidTr="005C771D">
        <w:trPr>
          <w:gridAfter w:val="7"/>
          <w:wAfter w:w="7929" w:type="dxa"/>
          <w:trHeight w:val="6000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 xml:space="preserve">Предельная цена для </w:t>
            </w:r>
            <w:r>
              <w:rPr>
                <w:rFonts w:ascii="Times New Roman" w:hAnsi="Times New Roman"/>
                <w:sz w:val="20"/>
              </w:rPr>
              <w:t>тумбы офисной деревянной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5 500,00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5C771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627" w:type="dxa"/>
            <w:gridSpan w:val="5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  <w:vMerge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9F53BC" w:rsidTr="008E7A43">
        <w:trPr>
          <w:trHeight w:val="1040"/>
        </w:trPr>
        <w:tc>
          <w:tcPr>
            <w:tcW w:w="15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Дополнительный перечень отдельных видов товаров, работ, услуг, определенный субъектом нормирования</w:t>
            </w:r>
          </w:p>
        </w:tc>
        <w:tc>
          <w:tcPr>
            <w:tcW w:w="1212" w:type="dxa"/>
            <w:gridSpan w:val="2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</w:tcPr>
          <w:p w:rsidR="005C771D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4" w:type="dxa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gridSpan w:val="3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gridSpan w:val="2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212" w:type="dxa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Не установлено администрацией города Пятигорска</w:t>
            </w:r>
          </w:p>
        </w:tc>
        <w:tc>
          <w:tcPr>
            <w:tcW w:w="1211" w:type="dxa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5C771D" w:rsidRPr="009F53BC" w:rsidTr="008E7A43">
        <w:trPr>
          <w:gridAfter w:val="7"/>
          <w:wAfter w:w="7929" w:type="dxa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F53BC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4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122" w:type="dxa"/>
            <w:gridSpan w:val="5"/>
          </w:tcPr>
          <w:p w:rsidR="005C771D" w:rsidRPr="009F53BC" w:rsidRDefault="005C771D" w:rsidP="009F53BC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</w:tbl>
    <w:p w:rsidR="009F53BC" w:rsidRPr="009F53BC" w:rsidRDefault="009F53BC" w:rsidP="009F53BC">
      <w:pPr>
        <w:pStyle w:val="ConsPlusNormal"/>
        <w:rPr>
          <w:rFonts w:ascii="Times New Roman" w:hAnsi="Times New Roman"/>
          <w:sz w:val="20"/>
        </w:rPr>
      </w:pPr>
      <w:bookmarkStart w:id="1" w:name="Par107"/>
      <w:bookmarkEnd w:id="1"/>
      <w:r w:rsidRPr="009F53BC">
        <w:rPr>
          <w:rFonts w:ascii="Times New Roman" w:hAnsi="Times New Roman"/>
          <w:sz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9F53BC" w:rsidRPr="009F53BC" w:rsidRDefault="009F53BC" w:rsidP="009F53BC">
      <w:pPr>
        <w:pStyle w:val="ConsPlusNormal"/>
        <w:rPr>
          <w:rFonts w:ascii="Times New Roman" w:hAnsi="Times New Roman"/>
          <w:sz w:val="20"/>
          <w:szCs w:val="24"/>
          <w:highlight w:val="lightGray"/>
        </w:rPr>
      </w:pPr>
    </w:p>
    <w:p w:rsidR="009F53BC" w:rsidRPr="009F53BC" w:rsidRDefault="009F53BC" w:rsidP="009F53BC">
      <w:pPr>
        <w:pStyle w:val="ConsPlusNormal"/>
        <w:rPr>
          <w:rFonts w:ascii="Times New Roman" w:hAnsi="Times New Roman"/>
          <w:sz w:val="20"/>
          <w:szCs w:val="24"/>
          <w:highlight w:val="lightGray"/>
        </w:rPr>
      </w:pPr>
    </w:p>
    <w:p w:rsidR="0042139F" w:rsidRPr="009F53BC" w:rsidRDefault="0042139F" w:rsidP="009F53BC">
      <w:pPr>
        <w:pStyle w:val="ConsPlusNormal"/>
        <w:rPr>
          <w:rFonts w:ascii="Times New Roman" w:hAnsi="Times New Roman"/>
          <w:sz w:val="20"/>
        </w:rPr>
      </w:pPr>
    </w:p>
    <w:sectPr w:rsidR="0042139F" w:rsidRPr="009F53BC" w:rsidSect="0042139F">
      <w:pgSz w:w="16838" w:h="11906" w:orient="landscape"/>
      <w:pgMar w:top="284" w:right="992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3D5F"/>
    <w:multiLevelType w:val="hybridMultilevel"/>
    <w:tmpl w:val="E16CA5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7B76C7"/>
    <w:multiLevelType w:val="hybridMultilevel"/>
    <w:tmpl w:val="3BD261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B3E11"/>
    <w:multiLevelType w:val="multilevel"/>
    <w:tmpl w:val="1A0464B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F6506"/>
    <w:multiLevelType w:val="hybridMultilevel"/>
    <w:tmpl w:val="53EE6C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853C0"/>
    <w:multiLevelType w:val="hybridMultilevel"/>
    <w:tmpl w:val="8DFEC3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137529"/>
    <w:multiLevelType w:val="hybridMultilevel"/>
    <w:tmpl w:val="AD5AED02"/>
    <w:lvl w:ilvl="0" w:tplc="0548F848">
      <w:start w:val="1"/>
      <w:numFmt w:val="decimal"/>
      <w:lvlText w:val="%1."/>
      <w:lvlJc w:val="left"/>
      <w:pPr>
        <w:tabs>
          <w:tab w:val="num" w:pos="1095"/>
        </w:tabs>
        <w:ind w:left="1095" w:hanging="49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793172"/>
    <w:multiLevelType w:val="multilevel"/>
    <w:tmpl w:val="5BE4AA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7E6C"/>
    <w:rsid w:val="00015C22"/>
    <w:rsid w:val="0004058B"/>
    <w:rsid w:val="00041297"/>
    <w:rsid w:val="000B334B"/>
    <w:rsid w:val="000B6E69"/>
    <w:rsid w:val="000B729E"/>
    <w:rsid w:val="000C5A0F"/>
    <w:rsid w:val="000D3E54"/>
    <w:rsid w:val="000E22F9"/>
    <w:rsid w:val="00100BCE"/>
    <w:rsid w:val="0011110E"/>
    <w:rsid w:val="00122C94"/>
    <w:rsid w:val="00144187"/>
    <w:rsid w:val="00170AEC"/>
    <w:rsid w:val="0018473D"/>
    <w:rsid w:val="001B0576"/>
    <w:rsid w:val="001D5B60"/>
    <w:rsid w:val="002426F6"/>
    <w:rsid w:val="0024290F"/>
    <w:rsid w:val="00245FD3"/>
    <w:rsid w:val="00255718"/>
    <w:rsid w:val="00255B89"/>
    <w:rsid w:val="00264101"/>
    <w:rsid w:val="0026519D"/>
    <w:rsid w:val="00267BFD"/>
    <w:rsid w:val="00272AB9"/>
    <w:rsid w:val="00280BAC"/>
    <w:rsid w:val="00281B7F"/>
    <w:rsid w:val="00292008"/>
    <w:rsid w:val="002D4005"/>
    <w:rsid w:val="002E353E"/>
    <w:rsid w:val="002F3426"/>
    <w:rsid w:val="00331981"/>
    <w:rsid w:val="00341C1A"/>
    <w:rsid w:val="00355710"/>
    <w:rsid w:val="00395D61"/>
    <w:rsid w:val="003B65DC"/>
    <w:rsid w:val="003F124A"/>
    <w:rsid w:val="004017C9"/>
    <w:rsid w:val="00414305"/>
    <w:rsid w:val="00416040"/>
    <w:rsid w:val="0042139F"/>
    <w:rsid w:val="004239CB"/>
    <w:rsid w:val="004418B0"/>
    <w:rsid w:val="00443504"/>
    <w:rsid w:val="00454F8C"/>
    <w:rsid w:val="00470DE5"/>
    <w:rsid w:val="00472A20"/>
    <w:rsid w:val="00475C96"/>
    <w:rsid w:val="00502088"/>
    <w:rsid w:val="00526574"/>
    <w:rsid w:val="00572901"/>
    <w:rsid w:val="0057484D"/>
    <w:rsid w:val="005C771D"/>
    <w:rsid w:val="005F48D0"/>
    <w:rsid w:val="00607705"/>
    <w:rsid w:val="00625090"/>
    <w:rsid w:val="006262C6"/>
    <w:rsid w:val="006337BD"/>
    <w:rsid w:val="00641605"/>
    <w:rsid w:val="00651BF8"/>
    <w:rsid w:val="006A54D5"/>
    <w:rsid w:val="006D36F1"/>
    <w:rsid w:val="006E10B9"/>
    <w:rsid w:val="006F13CB"/>
    <w:rsid w:val="006F302F"/>
    <w:rsid w:val="0072315E"/>
    <w:rsid w:val="00742F61"/>
    <w:rsid w:val="00757370"/>
    <w:rsid w:val="0076014F"/>
    <w:rsid w:val="0077220F"/>
    <w:rsid w:val="00792B9F"/>
    <w:rsid w:val="007A21F9"/>
    <w:rsid w:val="007A5889"/>
    <w:rsid w:val="007B433D"/>
    <w:rsid w:val="007C548F"/>
    <w:rsid w:val="007F54C8"/>
    <w:rsid w:val="008138B1"/>
    <w:rsid w:val="0084379F"/>
    <w:rsid w:val="008478EB"/>
    <w:rsid w:val="00882B00"/>
    <w:rsid w:val="008A61E5"/>
    <w:rsid w:val="008A7E6C"/>
    <w:rsid w:val="008E7A43"/>
    <w:rsid w:val="009034E1"/>
    <w:rsid w:val="009203F9"/>
    <w:rsid w:val="00953104"/>
    <w:rsid w:val="00977BEA"/>
    <w:rsid w:val="00984F02"/>
    <w:rsid w:val="00986295"/>
    <w:rsid w:val="009A02A7"/>
    <w:rsid w:val="009C0AE8"/>
    <w:rsid w:val="009C3BB9"/>
    <w:rsid w:val="009C5C39"/>
    <w:rsid w:val="009D27E2"/>
    <w:rsid w:val="009F53BC"/>
    <w:rsid w:val="00A20983"/>
    <w:rsid w:val="00A26C25"/>
    <w:rsid w:val="00A43FB6"/>
    <w:rsid w:val="00A5469A"/>
    <w:rsid w:val="00A654DC"/>
    <w:rsid w:val="00A84A8E"/>
    <w:rsid w:val="00AC4690"/>
    <w:rsid w:val="00AC7062"/>
    <w:rsid w:val="00AE5832"/>
    <w:rsid w:val="00AF580E"/>
    <w:rsid w:val="00B04FCD"/>
    <w:rsid w:val="00B808B4"/>
    <w:rsid w:val="00BA3694"/>
    <w:rsid w:val="00BC5384"/>
    <w:rsid w:val="00C15FD6"/>
    <w:rsid w:val="00C176FB"/>
    <w:rsid w:val="00C234D2"/>
    <w:rsid w:val="00C236AE"/>
    <w:rsid w:val="00C31DFC"/>
    <w:rsid w:val="00C4763A"/>
    <w:rsid w:val="00C53592"/>
    <w:rsid w:val="00CA1B4B"/>
    <w:rsid w:val="00CA7782"/>
    <w:rsid w:val="00CB3CD6"/>
    <w:rsid w:val="00CC4F5C"/>
    <w:rsid w:val="00CC6FF6"/>
    <w:rsid w:val="00CF4568"/>
    <w:rsid w:val="00D03A6D"/>
    <w:rsid w:val="00D11567"/>
    <w:rsid w:val="00D22FD8"/>
    <w:rsid w:val="00D678A6"/>
    <w:rsid w:val="00D77A3A"/>
    <w:rsid w:val="00DC0590"/>
    <w:rsid w:val="00E277C6"/>
    <w:rsid w:val="00E31E08"/>
    <w:rsid w:val="00E4391E"/>
    <w:rsid w:val="00E51E03"/>
    <w:rsid w:val="00E77459"/>
    <w:rsid w:val="00EA2359"/>
    <w:rsid w:val="00F14BDB"/>
    <w:rsid w:val="00F32CD0"/>
    <w:rsid w:val="00F80DE8"/>
    <w:rsid w:val="00FD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BF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51BF8"/>
    <w:pPr>
      <w:jc w:val="center"/>
    </w:pPr>
    <w:rPr>
      <w:b/>
      <w:szCs w:val="20"/>
    </w:rPr>
  </w:style>
  <w:style w:type="paragraph" w:styleId="a4">
    <w:name w:val="Body Text Indent"/>
    <w:basedOn w:val="a"/>
    <w:rsid w:val="00470DE5"/>
    <w:pPr>
      <w:ind w:left="720" w:hanging="360"/>
      <w:jc w:val="both"/>
    </w:pPr>
    <w:rPr>
      <w:sz w:val="26"/>
      <w:szCs w:val="26"/>
    </w:rPr>
  </w:style>
  <w:style w:type="paragraph" w:customStyle="1" w:styleId="ConsPlusTitle">
    <w:name w:val="ConsPlusTitle"/>
    <w:rsid w:val="002D400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2D400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qFormat/>
    <w:rsid w:val="002D40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8138B1"/>
    <w:rPr>
      <w:color w:val="0000FF"/>
      <w:u w:val="single"/>
    </w:rPr>
  </w:style>
  <w:style w:type="paragraph" w:customStyle="1" w:styleId="ListParagraph">
    <w:name w:val="List Paragraph"/>
    <w:basedOn w:val="a"/>
    <w:rsid w:val="00040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7">
    <w:name w:val="."/>
    <w:rsid w:val="0042139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8">
    <w:name w:val="Нормальный (таблица)"/>
    <w:basedOn w:val="a"/>
    <w:next w:val="a"/>
    <w:rsid w:val="000E22F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Внимание"/>
    <w:basedOn w:val="a"/>
    <w:next w:val="a"/>
    <w:rsid w:val="000E22F9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styleId="aa">
    <w:name w:val="Balloon Text"/>
    <w:basedOn w:val="a"/>
    <w:semiHidden/>
    <w:rsid w:val="007B4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E1CAF4B3C433F04C45510F4A3BEE1552996B8D00BFCAA8EE5630CD8CPFC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E1CAF4B3C433F04C45510F4A3BEE1552976A8E04BDCAA8EE5630CD8CPFC4I" TargetMode="External"/><Relationship Id="rId5" Type="http://schemas.openxmlformats.org/officeDocument/2006/relationships/hyperlink" Target="consultantplus://offline/ref=001C2A52359F82796DD0AEE7ABE925E2CA5AFFD43090363343F3FE85E5D62AA1F20BC3C1B337BBE1PCc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 «УПРАВЛЕНИЕ СОЦИАЛЬНОЙ ПОДДЕРЖКИ</vt:lpstr>
    </vt:vector>
  </TitlesOfParts>
  <Company/>
  <LinksUpToDate>false</LinksUpToDate>
  <CharactersWithSpaces>18000</CharactersWithSpaces>
  <SharedDoc>false</SharedDoc>
  <HLinks>
    <vt:vector size="54" baseType="variant">
      <vt:variant>
        <vt:i4>6750258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65620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consultantplus://offline/ref=73E1CAF4B3C433F04C45510F4A3BEE1552996B8D00BFCAA8EE5630CD8CPFC4I</vt:lpwstr>
      </vt:variant>
      <vt:variant>
        <vt:lpwstr/>
      </vt:variant>
      <vt:variant>
        <vt:i4>65630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consultantplus://offline/ref=73E1CAF4B3C433F04C45510F4A3BEE1552976A8E04BDCAA8EE5630CD8CPFC4I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consultantplus://offline/ref=001C2A52359F82796DD0AEE7ABE925E2CA5AFFD43090363343F3FE85E5D62AA1F20BC3C1B337BBE1PCcEG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 «УПРАВЛЕНИЕ СОЦИАЛЬНОЙ ПОДДЕРЖКИ</dc:title>
  <dc:creator>1</dc:creator>
  <cp:lastModifiedBy>user</cp:lastModifiedBy>
  <cp:revision>2</cp:revision>
  <cp:lastPrinted>2016-07-15T13:56:00Z</cp:lastPrinted>
  <dcterms:created xsi:type="dcterms:W3CDTF">2016-07-18T12:52:00Z</dcterms:created>
  <dcterms:modified xsi:type="dcterms:W3CDTF">2016-07-18T12:52:00Z</dcterms:modified>
</cp:coreProperties>
</file>